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0D4A" w14:textId="77777777" w:rsidR="001F7285" w:rsidRPr="001704D9" w:rsidRDefault="001F7285" w:rsidP="001F7285">
      <w:pPr>
        <w:spacing w:line="276" w:lineRule="auto"/>
        <w:rPr>
          <w:rFonts w:eastAsia="Calibri"/>
          <w:sz w:val="28"/>
          <w:szCs w:val="28"/>
          <w:lang w:eastAsia="en-US"/>
        </w:rPr>
      </w:pPr>
      <w:r w:rsidRPr="001704D9">
        <w:rPr>
          <w:rFonts w:ascii="Calibri" w:eastAsia="Calibri" w:hAnsi="Calibri"/>
          <w:noProof/>
          <w:sz w:val="22"/>
          <w:szCs w:val="22"/>
        </w:rPr>
        <w:drawing>
          <wp:anchor distT="0" distB="0" distL="114300" distR="114300" simplePos="0" relativeHeight="251660288" behindDoc="1" locked="0" layoutInCell="1" allowOverlap="1" wp14:anchorId="4BD98E14" wp14:editId="742C6177">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921E" w14:textId="77777777" w:rsidR="001F7285" w:rsidRPr="001704D9" w:rsidRDefault="001F7285" w:rsidP="001F7285">
      <w:pPr>
        <w:jc w:val="both"/>
        <w:rPr>
          <w:rFonts w:ascii="Courier New" w:hAnsi="Courier New" w:cs="Courier New"/>
          <w:sz w:val="20"/>
          <w:szCs w:val="20"/>
        </w:rPr>
      </w:pPr>
    </w:p>
    <w:p w14:paraId="2A57789E" w14:textId="77777777" w:rsidR="001F7285" w:rsidRPr="001704D9" w:rsidRDefault="001F7285" w:rsidP="001F7285">
      <w:pPr>
        <w:jc w:val="both"/>
        <w:rPr>
          <w:rFonts w:ascii="Courier New" w:hAnsi="Courier New" w:cs="Courier New"/>
          <w:sz w:val="20"/>
          <w:szCs w:val="20"/>
        </w:rPr>
      </w:pPr>
    </w:p>
    <w:p w14:paraId="78BB1891" w14:textId="77777777" w:rsidR="001F7285" w:rsidRPr="001704D9" w:rsidRDefault="001F7285" w:rsidP="001F7285">
      <w:pPr>
        <w:jc w:val="both"/>
        <w:rPr>
          <w:rFonts w:ascii="Courier New" w:hAnsi="Courier New" w:cs="Courier New"/>
          <w:sz w:val="20"/>
          <w:szCs w:val="20"/>
        </w:rPr>
      </w:pPr>
    </w:p>
    <w:p w14:paraId="3CAA6458" w14:textId="77777777" w:rsidR="001F7285" w:rsidRPr="001704D9" w:rsidRDefault="001F7285" w:rsidP="001F7285">
      <w:pPr>
        <w:jc w:val="both"/>
        <w:rPr>
          <w:rFonts w:ascii="Courier New" w:hAnsi="Courier New" w:cs="Courier New"/>
          <w:sz w:val="20"/>
          <w:szCs w:val="20"/>
        </w:rPr>
      </w:pPr>
    </w:p>
    <w:p w14:paraId="6FD84C92" w14:textId="77777777" w:rsidR="001F7285" w:rsidRPr="001704D9" w:rsidRDefault="001F7285" w:rsidP="001F7285">
      <w:pPr>
        <w:jc w:val="center"/>
        <w:rPr>
          <w:b/>
          <w:sz w:val="28"/>
          <w:szCs w:val="28"/>
        </w:rPr>
      </w:pPr>
    </w:p>
    <w:p w14:paraId="57FE7D9D" w14:textId="77777777" w:rsidR="001F7285" w:rsidRPr="001704D9" w:rsidRDefault="001F7285" w:rsidP="001F7285">
      <w:pPr>
        <w:jc w:val="center"/>
        <w:rPr>
          <w:b/>
          <w:sz w:val="28"/>
          <w:szCs w:val="28"/>
        </w:rPr>
      </w:pPr>
      <w:r w:rsidRPr="001704D9">
        <w:rPr>
          <w:b/>
          <w:sz w:val="28"/>
          <w:szCs w:val="28"/>
        </w:rPr>
        <w:t>МИНИСТЕРСТВО</w:t>
      </w:r>
    </w:p>
    <w:p w14:paraId="5925E48C" w14:textId="77777777" w:rsidR="001F7285" w:rsidRPr="001704D9" w:rsidRDefault="001F7285" w:rsidP="001F7285">
      <w:pPr>
        <w:jc w:val="center"/>
        <w:rPr>
          <w:b/>
          <w:sz w:val="28"/>
          <w:szCs w:val="28"/>
        </w:rPr>
      </w:pPr>
      <w:r w:rsidRPr="001704D9">
        <w:rPr>
          <w:b/>
          <w:sz w:val="28"/>
          <w:szCs w:val="28"/>
        </w:rPr>
        <w:t xml:space="preserve">СОЦИАЛЬНОГО БЛАГОПОЛУЧИЯ </w:t>
      </w:r>
    </w:p>
    <w:p w14:paraId="1DBDBA02" w14:textId="77777777" w:rsidR="001F7285" w:rsidRPr="001704D9" w:rsidRDefault="001F7285" w:rsidP="001F7285">
      <w:pPr>
        <w:jc w:val="center"/>
        <w:rPr>
          <w:b/>
          <w:sz w:val="28"/>
          <w:szCs w:val="28"/>
        </w:rPr>
      </w:pPr>
      <w:r w:rsidRPr="001704D9">
        <w:rPr>
          <w:b/>
          <w:sz w:val="28"/>
          <w:szCs w:val="28"/>
        </w:rPr>
        <w:t>И СЕМЕЙНОЙ ПОЛИТИКИ КАМЧАТСКОГО КРАЯ</w:t>
      </w:r>
    </w:p>
    <w:p w14:paraId="1295AED4" w14:textId="77777777" w:rsidR="001F7285" w:rsidRPr="001704D9" w:rsidRDefault="001F7285" w:rsidP="001F7285">
      <w:pPr>
        <w:jc w:val="center"/>
        <w:rPr>
          <w:rFonts w:ascii="Courier New" w:hAnsi="Courier New" w:cs="Courier New"/>
        </w:rPr>
      </w:pPr>
      <w:r w:rsidRPr="001704D9">
        <w:t>(Министерство социального благополучия)</w:t>
      </w:r>
    </w:p>
    <w:p w14:paraId="1360B52A" w14:textId="77777777" w:rsidR="001F7285" w:rsidRPr="001704D9" w:rsidRDefault="001F7285" w:rsidP="001F7285">
      <w:pPr>
        <w:jc w:val="both"/>
        <w:rPr>
          <w:rFonts w:ascii="Courier New" w:hAnsi="Courier New" w:cs="Courier New"/>
          <w:sz w:val="20"/>
          <w:szCs w:val="20"/>
        </w:rPr>
      </w:pPr>
      <w:r w:rsidRPr="001704D9">
        <w:rPr>
          <w:rFonts w:ascii="Courier New" w:hAnsi="Courier New" w:cs="Courier New"/>
          <w:sz w:val="20"/>
          <w:szCs w:val="20"/>
        </w:rPr>
        <w:t>_______________________________________________________________________________</w:t>
      </w:r>
    </w:p>
    <w:p w14:paraId="0012BDF1" w14:textId="77777777" w:rsidR="001F7285" w:rsidRPr="001704D9" w:rsidRDefault="001F7285" w:rsidP="001F7285">
      <w:pPr>
        <w:ind w:left="708" w:firstLine="709"/>
        <w:jc w:val="center"/>
        <w:rPr>
          <w:b/>
          <w:sz w:val="28"/>
          <w:szCs w:val="28"/>
        </w:rPr>
      </w:pPr>
    </w:p>
    <w:p w14:paraId="6A0D6412" w14:textId="77777777" w:rsidR="001F7285" w:rsidRPr="001704D9" w:rsidRDefault="001F7285" w:rsidP="001F7285">
      <w:pPr>
        <w:jc w:val="center"/>
        <w:rPr>
          <w:sz w:val="28"/>
          <w:szCs w:val="28"/>
        </w:rPr>
      </w:pPr>
      <w:r w:rsidRPr="001704D9">
        <w:rPr>
          <w:sz w:val="28"/>
          <w:szCs w:val="28"/>
        </w:rPr>
        <w:t>ПРИКАЗ</w:t>
      </w:r>
    </w:p>
    <w:p w14:paraId="1EC4F61C" w14:textId="77777777" w:rsidR="001F7285" w:rsidRPr="001704D9" w:rsidRDefault="001F7285" w:rsidP="001F7285">
      <w:pPr>
        <w:ind w:firstLine="709"/>
        <w:jc w:val="center"/>
        <w:rPr>
          <w:sz w:val="28"/>
          <w:szCs w:val="28"/>
        </w:rPr>
      </w:pPr>
    </w:p>
    <w:bookmarkStart w:id="0" w:name="REGNUMDATESTAMP"/>
    <w:p w14:paraId="0522630C" w14:textId="77777777" w:rsidR="001F7285" w:rsidRPr="001704D9" w:rsidRDefault="001F7285" w:rsidP="001F7285">
      <w:pPr>
        <w:spacing w:line="276" w:lineRule="auto"/>
        <w:jc w:val="both"/>
        <w:rPr>
          <w:rFonts w:eastAsia="Calibri"/>
          <w:sz w:val="28"/>
          <w:szCs w:val="28"/>
          <w:lang w:eastAsia="en-US"/>
        </w:rPr>
      </w:pPr>
      <w:r w:rsidRPr="001704D9">
        <w:rPr>
          <w:rFonts w:eastAsia="Calibri"/>
          <w:noProof/>
          <w:sz w:val="28"/>
          <w:szCs w:val="28"/>
        </w:rPr>
        <mc:AlternateContent>
          <mc:Choice Requires="wps">
            <w:drawing>
              <wp:anchor distT="0" distB="0" distL="114300" distR="114300" simplePos="0" relativeHeight="251659264" behindDoc="0" locked="0" layoutInCell="1" allowOverlap="1" wp14:anchorId="65A40804" wp14:editId="60D46F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DE35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1704D9">
        <w:rPr>
          <w:rFonts w:eastAsia="Calibri"/>
          <w:sz w:val="28"/>
          <w:szCs w:val="28"/>
          <w:lang w:eastAsia="en-US"/>
        </w:rPr>
        <w:t>[</w:t>
      </w:r>
      <w:r w:rsidRPr="001704D9">
        <w:rPr>
          <w:rFonts w:eastAsia="Calibri"/>
          <w:color w:val="C0C0C0"/>
          <w:sz w:val="28"/>
          <w:szCs w:val="28"/>
          <w:lang w:eastAsia="en-US"/>
        </w:rPr>
        <w:t>Дата регистрации</w:t>
      </w:r>
      <w:r w:rsidRPr="001704D9">
        <w:rPr>
          <w:rFonts w:eastAsia="Calibri"/>
          <w:sz w:val="28"/>
          <w:szCs w:val="28"/>
          <w:lang w:eastAsia="en-US"/>
        </w:rPr>
        <w:t>] № [</w:t>
      </w:r>
      <w:r w:rsidRPr="001704D9">
        <w:rPr>
          <w:rFonts w:eastAsia="Calibri"/>
          <w:color w:val="C0C0C0"/>
          <w:sz w:val="28"/>
          <w:szCs w:val="28"/>
          <w:lang w:eastAsia="en-US"/>
        </w:rPr>
        <w:t>Номер документа</w:t>
      </w:r>
      <w:r w:rsidRPr="001704D9">
        <w:rPr>
          <w:rFonts w:eastAsia="Calibri"/>
          <w:sz w:val="28"/>
          <w:szCs w:val="28"/>
          <w:lang w:eastAsia="en-US"/>
        </w:rPr>
        <w:t>]</w:t>
      </w:r>
      <w:bookmarkEnd w:id="0"/>
      <w:r w:rsidRPr="001704D9">
        <w:rPr>
          <w:rFonts w:eastAsia="Calibri"/>
          <w:sz w:val="28"/>
          <w:szCs w:val="28"/>
          <w:lang w:eastAsia="en-US"/>
        </w:rPr>
        <w:t>-п</w:t>
      </w:r>
    </w:p>
    <w:p w14:paraId="133E72CB" w14:textId="77777777" w:rsidR="001F7285" w:rsidRPr="001704D9" w:rsidRDefault="001F7285" w:rsidP="001F7285">
      <w:pPr>
        <w:spacing w:line="276" w:lineRule="auto"/>
        <w:jc w:val="both"/>
        <w:rPr>
          <w:rFonts w:eastAsia="Calibri"/>
          <w:bCs/>
          <w:sz w:val="28"/>
          <w:szCs w:val="28"/>
          <w:lang w:eastAsia="en-US"/>
        </w:rPr>
      </w:pPr>
      <w:r w:rsidRPr="001704D9">
        <w:rPr>
          <w:rFonts w:eastAsia="Calibri"/>
          <w:bCs/>
          <w:sz w:val="28"/>
          <w:szCs w:val="28"/>
          <w:lang w:eastAsia="en-US"/>
        </w:rPr>
        <w:t xml:space="preserve"> г. Петропавловск-Камчатский</w:t>
      </w:r>
    </w:p>
    <w:p w14:paraId="5DC68865" w14:textId="77777777" w:rsidR="001F7285" w:rsidRPr="001704D9" w:rsidRDefault="001F7285" w:rsidP="001F7285">
      <w:pPr>
        <w:spacing w:line="276" w:lineRule="auto"/>
        <w:ind w:left="284" w:firstLine="709"/>
        <w:jc w:val="both"/>
        <w:rPr>
          <w:rFonts w:eastAsia="Calibri"/>
          <w:bCs/>
          <w:sz w:val="28"/>
          <w:szCs w:val="28"/>
          <w:lang w:eastAsia="en-US"/>
        </w:rPr>
      </w:pPr>
    </w:p>
    <w:p w14:paraId="246B82CE" w14:textId="18278CAB" w:rsidR="001F7285" w:rsidRPr="001704D9" w:rsidRDefault="001F7285" w:rsidP="001F7285">
      <w:pPr>
        <w:ind w:right="5384"/>
        <w:jc w:val="both"/>
        <w:rPr>
          <w:sz w:val="28"/>
          <w:szCs w:val="28"/>
        </w:rPr>
      </w:pPr>
      <w:r w:rsidRPr="001704D9">
        <w:rPr>
          <w:sz w:val="28"/>
          <w:szCs w:val="28"/>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w:t>
      </w:r>
      <w:r w:rsidR="007A6988" w:rsidRPr="001704D9">
        <w:rPr>
          <w:sz w:val="28"/>
          <w:szCs w:val="28"/>
        </w:rPr>
        <w:t xml:space="preserve">Предоставление единовременной выплаты </w:t>
      </w:r>
      <w:r w:rsidR="00A42064" w:rsidRPr="001704D9">
        <w:rPr>
          <w:sz w:val="28"/>
          <w:szCs w:val="28"/>
        </w:rPr>
        <w:t>на приобретение мебели и бытовой техники лицам из числа детей-сирот и детей, оставшихся без попечения родителей</w:t>
      </w:r>
      <w:r w:rsidRPr="001704D9">
        <w:rPr>
          <w:sz w:val="28"/>
          <w:szCs w:val="28"/>
        </w:rPr>
        <w:t>»</w:t>
      </w:r>
    </w:p>
    <w:p w14:paraId="4B85D2D4" w14:textId="77777777" w:rsidR="001F7285" w:rsidRPr="001704D9" w:rsidRDefault="001F7285" w:rsidP="001F7285">
      <w:pPr>
        <w:ind w:left="284" w:firstLine="709"/>
        <w:jc w:val="both"/>
        <w:rPr>
          <w:sz w:val="28"/>
          <w:szCs w:val="28"/>
        </w:rPr>
      </w:pPr>
    </w:p>
    <w:p w14:paraId="67F5FF7B" w14:textId="36CD520A" w:rsidR="001F7285" w:rsidRPr="001704D9" w:rsidRDefault="001F7285" w:rsidP="007A6988">
      <w:pPr>
        <w:ind w:firstLine="709"/>
        <w:jc w:val="both"/>
        <w:rPr>
          <w:sz w:val="28"/>
          <w:szCs w:val="28"/>
        </w:rPr>
      </w:pPr>
      <w:r w:rsidRPr="001704D9">
        <w:rPr>
          <w:sz w:val="28"/>
          <w:szCs w:val="28"/>
        </w:rPr>
        <w:t xml:space="preserve">В целях реализации </w:t>
      </w:r>
      <w:r w:rsidR="007A6988" w:rsidRPr="001704D9">
        <w:rPr>
          <w:sz w:val="28"/>
          <w:szCs w:val="28"/>
        </w:rPr>
        <w:t xml:space="preserve">государственной программы Камчатского края </w:t>
      </w:r>
      <w:r w:rsidR="00A42064" w:rsidRPr="001704D9">
        <w:rPr>
          <w:sz w:val="28"/>
          <w:szCs w:val="28"/>
        </w:rPr>
        <w:t>«Социальная поддержка граждан в Камчатском крае», утвержденной Постановлением Правительства Камчатского края от 29.11.2013 N 548-П</w:t>
      </w:r>
      <w:r w:rsidRPr="001704D9">
        <w:rPr>
          <w:sz w:val="28"/>
          <w:szCs w:val="28"/>
        </w:rPr>
        <w:t>, в соответствии с Федеральным законом от 27.07.2010 № 210-ФЗ «Об организации предоставления государственных и муници</w:t>
      </w:r>
      <w:r w:rsidR="00315B11" w:rsidRPr="001704D9">
        <w:rPr>
          <w:sz w:val="28"/>
          <w:szCs w:val="28"/>
        </w:rPr>
        <w:t xml:space="preserve">пальных услуг» </w:t>
      </w:r>
      <w:r w:rsidRPr="001704D9">
        <w:rPr>
          <w:sz w:val="28"/>
          <w:szCs w:val="28"/>
        </w:rPr>
        <w:t>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357042C" w14:textId="77777777" w:rsidR="001F7285" w:rsidRPr="001704D9" w:rsidRDefault="001F7285" w:rsidP="001F7285">
      <w:pPr>
        <w:ind w:left="284" w:firstLine="709"/>
        <w:jc w:val="both"/>
        <w:rPr>
          <w:sz w:val="28"/>
          <w:szCs w:val="28"/>
        </w:rPr>
      </w:pPr>
    </w:p>
    <w:p w14:paraId="1C47FACE" w14:textId="77777777" w:rsidR="001F7285" w:rsidRPr="001704D9" w:rsidRDefault="001F7285" w:rsidP="001F7285">
      <w:pPr>
        <w:ind w:firstLine="709"/>
        <w:jc w:val="both"/>
        <w:rPr>
          <w:sz w:val="28"/>
          <w:szCs w:val="28"/>
        </w:rPr>
      </w:pPr>
      <w:r w:rsidRPr="001704D9">
        <w:rPr>
          <w:sz w:val="28"/>
          <w:szCs w:val="28"/>
        </w:rPr>
        <w:t>ПРИКАЗЫВАЮ:</w:t>
      </w:r>
    </w:p>
    <w:p w14:paraId="106D7D1E" w14:textId="77777777" w:rsidR="001F7285" w:rsidRPr="001704D9" w:rsidRDefault="001F7285" w:rsidP="001F7285">
      <w:pPr>
        <w:ind w:firstLine="709"/>
        <w:contextualSpacing/>
        <w:jc w:val="both"/>
        <w:rPr>
          <w:sz w:val="28"/>
          <w:szCs w:val="28"/>
        </w:rPr>
      </w:pPr>
    </w:p>
    <w:p w14:paraId="536597ED" w14:textId="12D438B2" w:rsidR="001F7285" w:rsidRPr="001704D9" w:rsidRDefault="001F7285" w:rsidP="001F7285">
      <w:pPr>
        <w:ind w:firstLine="709"/>
        <w:contextualSpacing/>
        <w:jc w:val="both"/>
        <w:rPr>
          <w:sz w:val="28"/>
          <w:szCs w:val="28"/>
        </w:rPr>
      </w:pPr>
      <w:r w:rsidRPr="001704D9">
        <w:rPr>
          <w:sz w:val="28"/>
          <w:szCs w:val="28"/>
        </w:rPr>
        <w:t>1. Утвердить Административный регламент Министерства социального благополучия и семейной политики Камчатского края по предоставлению государственной услуги «</w:t>
      </w:r>
      <w:r w:rsidR="00A42064" w:rsidRPr="001704D9">
        <w:rPr>
          <w:sz w:val="28"/>
          <w:szCs w:val="28"/>
        </w:rPr>
        <w:t xml:space="preserve">Предоставление единовременной выплаты на </w:t>
      </w:r>
      <w:r w:rsidR="00A42064" w:rsidRPr="001704D9">
        <w:rPr>
          <w:sz w:val="28"/>
          <w:szCs w:val="28"/>
        </w:rPr>
        <w:lastRenderedPageBreak/>
        <w:t>приобретение мебели и бытовой техники лицам из числа детей-сирот и детей, оставшихся без попечения родителей</w:t>
      </w:r>
      <w:r w:rsidRPr="001704D9">
        <w:rPr>
          <w:sz w:val="28"/>
          <w:szCs w:val="28"/>
        </w:rPr>
        <w:t>» согласно приложению</w:t>
      </w:r>
      <w:r w:rsidR="001810EB" w:rsidRPr="001704D9">
        <w:rPr>
          <w:sz w:val="28"/>
          <w:szCs w:val="28"/>
        </w:rPr>
        <w:t xml:space="preserve"> к настоящему приказу</w:t>
      </w:r>
      <w:r w:rsidRPr="001704D9">
        <w:rPr>
          <w:sz w:val="28"/>
          <w:szCs w:val="28"/>
        </w:rPr>
        <w:t>.</w:t>
      </w:r>
    </w:p>
    <w:p w14:paraId="02E7F4F9" w14:textId="22CF7095" w:rsidR="001F7285" w:rsidRPr="001704D9" w:rsidRDefault="001F7285" w:rsidP="001F7285">
      <w:pPr>
        <w:ind w:firstLine="709"/>
        <w:contextualSpacing/>
        <w:jc w:val="both"/>
        <w:rPr>
          <w:sz w:val="28"/>
          <w:szCs w:val="28"/>
        </w:rPr>
      </w:pPr>
      <w:r w:rsidRPr="001704D9">
        <w:rPr>
          <w:sz w:val="28"/>
          <w:szCs w:val="28"/>
        </w:rPr>
        <w:t xml:space="preserve">2. Настоящий приказ вступает в силу </w:t>
      </w:r>
      <w:r w:rsidR="00F145E4" w:rsidRPr="001704D9">
        <w:rPr>
          <w:sz w:val="28"/>
          <w:szCs w:val="28"/>
        </w:rPr>
        <w:t xml:space="preserve">через 10 дней </w:t>
      </w:r>
      <w:r w:rsidRPr="001704D9">
        <w:rPr>
          <w:sz w:val="28"/>
          <w:szCs w:val="28"/>
        </w:rPr>
        <w:t>после дня его официального опубликования.</w:t>
      </w:r>
    </w:p>
    <w:p w14:paraId="17ADB114" w14:textId="77777777" w:rsidR="001F7285" w:rsidRPr="001704D9" w:rsidRDefault="001F7285" w:rsidP="001F7285">
      <w:pPr>
        <w:spacing w:line="276" w:lineRule="auto"/>
        <w:ind w:firstLine="709"/>
        <w:jc w:val="both"/>
        <w:rPr>
          <w:rFonts w:eastAsia="Calibri"/>
          <w:bCs/>
          <w:sz w:val="28"/>
          <w:szCs w:val="28"/>
          <w:lang w:eastAsia="en-US"/>
        </w:rPr>
      </w:pPr>
    </w:p>
    <w:p w14:paraId="7D6EFDB8" w14:textId="77777777" w:rsidR="001F7285" w:rsidRPr="001704D9" w:rsidRDefault="001F7285" w:rsidP="001F7285">
      <w:pPr>
        <w:spacing w:line="276" w:lineRule="auto"/>
        <w:ind w:left="284" w:firstLine="709"/>
        <w:jc w:val="both"/>
        <w:rPr>
          <w:rFonts w:eastAsia="Calibri"/>
          <w:bCs/>
          <w:sz w:val="28"/>
          <w:szCs w:val="28"/>
          <w:lang w:eastAsia="en-US"/>
        </w:rPr>
      </w:pPr>
    </w:p>
    <w:p w14:paraId="26086831" w14:textId="77777777" w:rsidR="001F7285" w:rsidRPr="001704D9" w:rsidRDefault="001F7285" w:rsidP="001F7285">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F7285" w:rsidRPr="001704D9" w14:paraId="45DE08A5" w14:textId="77777777" w:rsidTr="00E65343">
        <w:trPr>
          <w:trHeight w:val="891"/>
        </w:trPr>
        <w:tc>
          <w:tcPr>
            <w:tcW w:w="3405" w:type="dxa"/>
            <w:shd w:val="clear" w:color="auto" w:fill="auto"/>
          </w:tcPr>
          <w:p w14:paraId="2B91EC74" w14:textId="77777777" w:rsidR="001F7285" w:rsidRPr="001704D9" w:rsidRDefault="001F7285" w:rsidP="001F7285">
            <w:pPr>
              <w:ind w:hanging="4"/>
              <w:rPr>
                <w:rFonts w:eastAsia="Calibri"/>
                <w:sz w:val="28"/>
                <w:szCs w:val="28"/>
                <w:lang w:eastAsia="en-US"/>
              </w:rPr>
            </w:pPr>
            <w:r w:rsidRPr="001704D9">
              <w:rPr>
                <w:rFonts w:eastAsia="Calibri"/>
                <w:sz w:val="28"/>
                <w:szCs w:val="28"/>
                <w:lang w:eastAsia="en-US"/>
              </w:rPr>
              <w:t>Министр социального благополучия и семейной политики Камчатского края</w:t>
            </w:r>
          </w:p>
        </w:tc>
        <w:tc>
          <w:tcPr>
            <w:tcW w:w="3546" w:type="dxa"/>
            <w:shd w:val="clear" w:color="auto" w:fill="auto"/>
          </w:tcPr>
          <w:p w14:paraId="1828F104" w14:textId="77777777" w:rsidR="001F7285" w:rsidRPr="001704D9" w:rsidRDefault="001F7285" w:rsidP="001F7285">
            <w:pPr>
              <w:ind w:left="710" w:right="-116"/>
              <w:jc w:val="center"/>
              <w:rPr>
                <w:rFonts w:eastAsia="Calibri"/>
                <w:color w:val="D9D9D9"/>
                <w:sz w:val="28"/>
                <w:szCs w:val="28"/>
                <w:lang w:eastAsia="en-US"/>
              </w:rPr>
            </w:pPr>
            <w:bookmarkStart w:id="1" w:name="SIGNERSTAMP1"/>
            <w:r w:rsidRPr="001704D9">
              <w:rPr>
                <w:rFonts w:eastAsia="Calibri"/>
                <w:color w:val="D9D9D9"/>
                <w:sz w:val="28"/>
                <w:szCs w:val="28"/>
                <w:lang w:eastAsia="en-US"/>
              </w:rPr>
              <w:t>[горизонтальный штамп подписи 1]</w:t>
            </w:r>
          </w:p>
          <w:bookmarkEnd w:id="1"/>
          <w:p w14:paraId="75B2D5E1" w14:textId="77777777" w:rsidR="001F7285" w:rsidRPr="001704D9" w:rsidRDefault="001F7285" w:rsidP="001F7285">
            <w:pPr>
              <w:ind w:firstLine="709"/>
              <w:jc w:val="right"/>
              <w:rPr>
                <w:rFonts w:eastAsia="Calibri"/>
                <w:sz w:val="28"/>
                <w:szCs w:val="28"/>
                <w:lang w:eastAsia="en-US"/>
              </w:rPr>
            </w:pPr>
          </w:p>
        </w:tc>
        <w:tc>
          <w:tcPr>
            <w:tcW w:w="2688" w:type="dxa"/>
            <w:shd w:val="clear" w:color="auto" w:fill="auto"/>
            <w:vAlign w:val="bottom"/>
          </w:tcPr>
          <w:p w14:paraId="68C4181D" w14:textId="77777777" w:rsidR="001F7285" w:rsidRPr="001704D9" w:rsidRDefault="001F7285" w:rsidP="001F7285">
            <w:pPr>
              <w:ind w:right="-6" w:firstLine="709"/>
              <w:jc w:val="right"/>
              <w:rPr>
                <w:rFonts w:eastAsia="Calibri"/>
                <w:sz w:val="28"/>
                <w:szCs w:val="28"/>
                <w:lang w:eastAsia="en-US"/>
              </w:rPr>
            </w:pPr>
            <w:r w:rsidRPr="001704D9">
              <w:rPr>
                <w:rFonts w:eastAsia="Calibri"/>
                <w:sz w:val="28"/>
                <w:szCs w:val="28"/>
                <w:lang w:eastAsia="en-US"/>
              </w:rPr>
              <w:t>А.С. Фёдорова</w:t>
            </w:r>
          </w:p>
        </w:tc>
      </w:tr>
    </w:tbl>
    <w:p w14:paraId="71FE824C" w14:textId="77777777" w:rsidR="001F7285" w:rsidRPr="001704D9" w:rsidRDefault="001F7285" w:rsidP="001F7285">
      <w:pPr>
        <w:spacing w:after="160" w:line="259" w:lineRule="auto"/>
        <w:rPr>
          <w:rFonts w:ascii="Calibri" w:eastAsia="Calibri" w:hAnsi="Calibri"/>
          <w:sz w:val="22"/>
          <w:szCs w:val="22"/>
          <w:lang w:eastAsia="en-US"/>
        </w:rPr>
      </w:pPr>
    </w:p>
    <w:p w14:paraId="220B4A1A" w14:textId="77777777" w:rsidR="001F7285" w:rsidRPr="001704D9" w:rsidRDefault="001F7285" w:rsidP="008D1EA1">
      <w:pPr>
        <w:rPr>
          <w:sz w:val="28"/>
          <w:szCs w:val="28"/>
        </w:rPr>
        <w:sectPr w:rsidR="001F7285" w:rsidRPr="001704D9" w:rsidSect="001704D9">
          <w:headerReference w:type="default" r:id="rId9"/>
          <w:pgSz w:w="11906" w:h="16838"/>
          <w:pgMar w:top="1134" w:right="851" w:bottom="1134" w:left="1418" w:header="454" w:footer="0" w:gutter="0"/>
          <w:cols w:space="720"/>
          <w:formProt w:val="0"/>
          <w:titlePg/>
          <w:docGrid w:linePitch="360"/>
        </w:sectPr>
      </w:pPr>
    </w:p>
    <w:p w14:paraId="10F6DF1C" w14:textId="3D7DBF43" w:rsidR="002133E4" w:rsidRPr="001704D9" w:rsidRDefault="002133E4" w:rsidP="00F42C5C">
      <w:pPr>
        <w:ind w:left="4536"/>
        <w:rPr>
          <w:rFonts w:eastAsia="Calibri"/>
          <w:sz w:val="28"/>
          <w:szCs w:val="28"/>
        </w:rPr>
      </w:pPr>
      <w:r w:rsidRPr="001704D9">
        <w:rPr>
          <w:rFonts w:eastAsia="Calibri"/>
          <w:sz w:val="28"/>
          <w:szCs w:val="28"/>
        </w:rPr>
        <w:lastRenderedPageBreak/>
        <w:t xml:space="preserve">Приложение к приказу </w:t>
      </w:r>
    </w:p>
    <w:p w14:paraId="69D9EFEA" w14:textId="66C827A9" w:rsidR="002133E4" w:rsidRPr="001704D9" w:rsidRDefault="002133E4" w:rsidP="00F42C5C">
      <w:pPr>
        <w:ind w:left="4536"/>
        <w:rPr>
          <w:rFonts w:eastAsia="Calibri"/>
          <w:sz w:val="28"/>
          <w:szCs w:val="28"/>
        </w:rPr>
      </w:pPr>
      <w:r w:rsidRPr="001704D9">
        <w:rPr>
          <w:rFonts w:eastAsia="Calibri"/>
          <w:sz w:val="28"/>
          <w:szCs w:val="28"/>
        </w:rPr>
        <w:t>Министерства социального благополучия и семейной политики Камчатского края</w:t>
      </w:r>
    </w:p>
    <w:p w14:paraId="68D5CD6E" w14:textId="77777777" w:rsidR="002133E4" w:rsidRPr="001704D9" w:rsidRDefault="002133E4" w:rsidP="00F42C5C">
      <w:pPr>
        <w:ind w:left="4536"/>
        <w:rPr>
          <w:rFonts w:eastAsia="Calibri"/>
          <w:sz w:val="28"/>
          <w:szCs w:val="28"/>
        </w:rPr>
      </w:pPr>
      <w:r w:rsidRPr="001704D9">
        <w:rPr>
          <w:rFonts w:eastAsia="Calibri"/>
          <w:sz w:val="28"/>
          <w:szCs w:val="28"/>
        </w:rPr>
        <w:t xml:space="preserve">от </w:t>
      </w:r>
      <w:r w:rsidRPr="001704D9">
        <w:rPr>
          <w:sz w:val="28"/>
          <w:szCs w:val="28"/>
        </w:rPr>
        <w:t>[</w:t>
      </w:r>
      <w:r w:rsidRPr="001704D9">
        <w:rPr>
          <w:color w:val="C0C0C0"/>
          <w:sz w:val="28"/>
          <w:szCs w:val="28"/>
        </w:rPr>
        <w:t>Дата регистрации</w:t>
      </w:r>
      <w:r w:rsidRPr="001704D9">
        <w:rPr>
          <w:sz w:val="28"/>
          <w:szCs w:val="28"/>
        </w:rPr>
        <w:t xml:space="preserve">] </w:t>
      </w:r>
      <w:r w:rsidRPr="001704D9">
        <w:rPr>
          <w:rFonts w:eastAsia="Calibri"/>
          <w:sz w:val="28"/>
          <w:szCs w:val="28"/>
        </w:rPr>
        <w:t xml:space="preserve">№ </w:t>
      </w:r>
      <w:r w:rsidRPr="001704D9">
        <w:rPr>
          <w:sz w:val="28"/>
          <w:szCs w:val="28"/>
        </w:rPr>
        <w:t>[</w:t>
      </w:r>
      <w:r w:rsidRPr="001704D9">
        <w:rPr>
          <w:color w:val="C0C0C0"/>
          <w:sz w:val="28"/>
          <w:szCs w:val="28"/>
        </w:rPr>
        <w:t>Номер документа</w:t>
      </w:r>
      <w:r w:rsidRPr="001704D9">
        <w:rPr>
          <w:sz w:val="28"/>
          <w:szCs w:val="28"/>
        </w:rPr>
        <w:t>] -п</w:t>
      </w:r>
    </w:p>
    <w:p w14:paraId="6D36E49A" w14:textId="77777777" w:rsidR="00204638" w:rsidRPr="001704D9" w:rsidRDefault="00204638" w:rsidP="00204638">
      <w:pPr>
        <w:ind w:left="5670"/>
        <w:rPr>
          <w:rFonts w:eastAsia="Calibri"/>
          <w:szCs w:val="28"/>
        </w:rPr>
      </w:pPr>
    </w:p>
    <w:p w14:paraId="6DECDA82" w14:textId="77777777" w:rsidR="006E4F4D" w:rsidRPr="001704D9" w:rsidRDefault="006E4F4D" w:rsidP="00204638">
      <w:pPr>
        <w:ind w:left="5670"/>
        <w:rPr>
          <w:rFonts w:eastAsia="Calibri"/>
          <w:szCs w:val="28"/>
        </w:rPr>
      </w:pPr>
    </w:p>
    <w:p w14:paraId="3287A317" w14:textId="77777777" w:rsidR="006E4F4D" w:rsidRPr="001704D9" w:rsidRDefault="006E4F4D" w:rsidP="00204638">
      <w:pPr>
        <w:jc w:val="center"/>
        <w:rPr>
          <w:rFonts w:eastAsia="Calibri"/>
          <w:sz w:val="28"/>
          <w:szCs w:val="28"/>
        </w:rPr>
      </w:pPr>
      <w:r w:rsidRPr="001704D9">
        <w:rPr>
          <w:rFonts w:eastAsia="Calibri"/>
          <w:sz w:val="28"/>
          <w:szCs w:val="28"/>
        </w:rPr>
        <w:t xml:space="preserve">Административный регламент </w:t>
      </w:r>
    </w:p>
    <w:p w14:paraId="1888788F" w14:textId="77777777" w:rsidR="00F83DBA" w:rsidRPr="001704D9" w:rsidRDefault="006E4F4D" w:rsidP="00204638">
      <w:pPr>
        <w:jc w:val="center"/>
        <w:rPr>
          <w:rFonts w:eastAsia="Calibri"/>
          <w:sz w:val="28"/>
          <w:szCs w:val="28"/>
        </w:rPr>
      </w:pPr>
      <w:r w:rsidRPr="001704D9">
        <w:rPr>
          <w:rFonts w:eastAsia="Calibri"/>
          <w:sz w:val="28"/>
          <w:szCs w:val="28"/>
        </w:rPr>
        <w:t xml:space="preserve">Министерства социального благополучия и семейной политики </w:t>
      </w:r>
    </w:p>
    <w:p w14:paraId="4685B933" w14:textId="77777777" w:rsidR="006E4F4D" w:rsidRPr="001704D9" w:rsidRDefault="006E4F4D" w:rsidP="00204638">
      <w:pPr>
        <w:jc w:val="center"/>
        <w:rPr>
          <w:rFonts w:eastAsia="Calibri"/>
          <w:sz w:val="28"/>
          <w:szCs w:val="28"/>
        </w:rPr>
      </w:pPr>
      <w:r w:rsidRPr="001704D9">
        <w:rPr>
          <w:rFonts w:eastAsia="Calibri"/>
          <w:sz w:val="28"/>
          <w:szCs w:val="28"/>
        </w:rPr>
        <w:t xml:space="preserve">Камчатского края по предоставлению государственной услуги </w:t>
      </w:r>
    </w:p>
    <w:p w14:paraId="2DB5FB62" w14:textId="77777777" w:rsidR="00A42064" w:rsidRPr="001704D9" w:rsidRDefault="006E4F4D" w:rsidP="00A42064">
      <w:pPr>
        <w:jc w:val="center"/>
        <w:rPr>
          <w:rFonts w:eastAsia="Calibri"/>
          <w:sz w:val="28"/>
          <w:szCs w:val="28"/>
        </w:rPr>
      </w:pPr>
      <w:r w:rsidRPr="001704D9">
        <w:rPr>
          <w:rFonts w:eastAsia="Calibri"/>
          <w:sz w:val="28"/>
          <w:szCs w:val="28"/>
        </w:rPr>
        <w:t>«</w:t>
      </w:r>
      <w:r w:rsidR="00A42064" w:rsidRPr="001704D9">
        <w:rPr>
          <w:rFonts w:eastAsia="Calibri"/>
          <w:sz w:val="28"/>
          <w:szCs w:val="28"/>
        </w:rPr>
        <w:t xml:space="preserve">Предоставление единовременной выплаты на приобретение мебели </w:t>
      </w:r>
    </w:p>
    <w:p w14:paraId="0B38B4A9" w14:textId="77777777" w:rsidR="00A42064" w:rsidRPr="001704D9" w:rsidRDefault="00A42064" w:rsidP="00A42064">
      <w:pPr>
        <w:jc w:val="center"/>
        <w:rPr>
          <w:rFonts w:eastAsia="Calibri"/>
          <w:sz w:val="28"/>
          <w:szCs w:val="28"/>
        </w:rPr>
      </w:pPr>
      <w:r w:rsidRPr="001704D9">
        <w:rPr>
          <w:rFonts w:eastAsia="Calibri"/>
          <w:sz w:val="28"/>
          <w:szCs w:val="28"/>
        </w:rPr>
        <w:t xml:space="preserve">и бытовой техники лицам из числа детей-сирот и детей, </w:t>
      </w:r>
    </w:p>
    <w:p w14:paraId="1D385EC9" w14:textId="19777237" w:rsidR="00204638" w:rsidRPr="001704D9" w:rsidRDefault="00A42064" w:rsidP="00A42064">
      <w:pPr>
        <w:jc w:val="center"/>
        <w:rPr>
          <w:rFonts w:eastAsia="Calibri"/>
          <w:sz w:val="28"/>
          <w:szCs w:val="28"/>
        </w:rPr>
      </w:pPr>
      <w:r w:rsidRPr="001704D9">
        <w:rPr>
          <w:rFonts w:eastAsia="Calibri"/>
          <w:sz w:val="28"/>
          <w:szCs w:val="28"/>
        </w:rPr>
        <w:t>оставшихся без попечения родителей</w:t>
      </w:r>
      <w:r w:rsidR="002133E4" w:rsidRPr="001704D9">
        <w:rPr>
          <w:rFonts w:eastAsia="Calibri"/>
          <w:sz w:val="28"/>
          <w:szCs w:val="28"/>
        </w:rPr>
        <w:t>»</w:t>
      </w:r>
    </w:p>
    <w:p w14:paraId="16991220" w14:textId="77777777" w:rsidR="00204638" w:rsidRPr="001704D9" w:rsidRDefault="00204638" w:rsidP="00204638">
      <w:pPr>
        <w:jc w:val="both"/>
        <w:rPr>
          <w:bCs/>
          <w:sz w:val="28"/>
          <w:szCs w:val="28"/>
        </w:rPr>
      </w:pPr>
    </w:p>
    <w:p w14:paraId="09590595" w14:textId="77777777" w:rsidR="008C4F12" w:rsidRPr="001704D9" w:rsidRDefault="008C4F12" w:rsidP="00067666">
      <w:pPr>
        <w:jc w:val="both"/>
        <w:rPr>
          <w:sz w:val="28"/>
          <w:szCs w:val="28"/>
        </w:rPr>
      </w:pPr>
    </w:p>
    <w:p w14:paraId="3737E232" w14:textId="77777777" w:rsidR="006E4F4D" w:rsidRPr="001704D9" w:rsidRDefault="006E4F4D" w:rsidP="006E4F4D">
      <w:pPr>
        <w:jc w:val="center"/>
        <w:rPr>
          <w:sz w:val="28"/>
        </w:rPr>
      </w:pPr>
      <w:r w:rsidRPr="001704D9">
        <w:rPr>
          <w:sz w:val="28"/>
        </w:rPr>
        <w:t>1. Общие положения</w:t>
      </w:r>
    </w:p>
    <w:p w14:paraId="75ED736C" w14:textId="77777777" w:rsidR="006E4F4D" w:rsidRPr="001704D9" w:rsidRDefault="006E4F4D" w:rsidP="006E4F4D">
      <w:pPr>
        <w:jc w:val="both"/>
        <w:rPr>
          <w:sz w:val="28"/>
        </w:rPr>
      </w:pPr>
    </w:p>
    <w:p w14:paraId="3171FF94" w14:textId="77777777" w:rsidR="006E4F4D" w:rsidRPr="001704D9" w:rsidRDefault="006E4F4D" w:rsidP="006E4F4D">
      <w:pPr>
        <w:jc w:val="center"/>
        <w:rPr>
          <w:sz w:val="28"/>
        </w:rPr>
      </w:pPr>
      <w:r w:rsidRPr="001704D9">
        <w:rPr>
          <w:sz w:val="28"/>
        </w:rPr>
        <w:t>Предмет регулирования Административного регламента</w:t>
      </w:r>
    </w:p>
    <w:p w14:paraId="7D66A8A7" w14:textId="77777777" w:rsidR="006E4F4D" w:rsidRPr="001704D9" w:rsidRDefault="006E4F4D" w:rsidP="006E4F4D">
      <w:pPr>
        <w:jc w:val="both"/>
        <w:rPr>
          <w:sz w:val="28"/>
        </w:rPr>
      </w:pPr>
    </w:p>
    <w:p w14:paraId="66611157" w14:textId="7DB3D3C7" w:rsidR="006E4F4D" w:rsidRPr="001704D9" w:rsidRDefault="006E4F4D" w:rsidP="002133E4">
      <w:pPr>
        <w:ind w:firstLine="709"/>
        <w:jc w:val="both"/>
        <w:rPr>
          <w:sz w:val="28"/>
          <w:szCs w:val="28"/>
        </w:rPr>
      </w:pPr>
      <w:r w:rsidRPr="001704D9">
        <w:rPr>
          <w:sz w:val="28"/>
          <w:szCs w:val="28"/>
        </w:rPr>
        <w:t xml:space="preserve">1. Административный регламент </w:t>
      </w:r>
      <w:r w:rsidR="001334C7" w:rsidRPr="001704D9">
        <w:rPr>
          <w:sz w:val="28"/>
          <w:szCs w:val="28"/>
        </w:rPr>
        <w:t>Министерства социального благополучия и семейной политики Камчатского края по предоставлению государственной услуги «</w:t>
      </w:r>
      <w:r w:rsidR="00A42064" w:rsidRPr="001704D9">
        <w:rPr>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1334C7" w:rsidRPr="001704D9">
        <w:rPr>
          <w:sz w:val="28"/>
          <w:szCs w:val="28"/>
        </w:rPr>
        <w:t>»</w:t>
      </w:r>
      <w:r w:rsidR="00315B11" w:rsidRPr="001704D9">
        <w:rPr>
          <w:sz w:val="28"/>
          <w:szCs w:val="28"/>
        </w:rPr>
        <w:t xml:space="preserve"> </w:t>
      </w:r>
      <w:r w:rsidRPr="001704D9">
        <w:rPr>
          <w:sz w:val="28"/>
          <w:szCs w:val="28"/>
        </w:rPr>
        <w:t>(далее</w:t>
      </w:r>
      <w:r w:rsidR="004E4D03" w:rsidRPr="001704D9">
        <w:rPr>
          <w:sz w:val="28"/>
          <w:szCs w:val="28"/>
        </w:rPr>
        <w:t xml:space="preserve"> – </w:t>
      </w:r>
      <w:r w:rsidRPr="001704D9">
        <w:rPr>
          <w:sz w:val="28"/>
          <w:szCs w:val="28"/>
        </w:rPr>
        <w:t xml:space="preserve">Административный регламент, государственная услуга) определяет </w:t>
      </w:r>
      <w:r w:rsidR="00F83DBA" w:rsidRPr="001704D9">
        <w:rPr>
          <w:sz w:val="28"/>
          <w:szCs w:val="28"/>
        </w:rPr>
        <w:t xml:space="preserve">стандарт, сроки и последовательность </w:t>
      </w:r>
      <w:r w:rsidR="00A42064" w:rsidRPr="001704D9">
        <w:rPr>
          <w:sz w:val="28"/>
          <w:szCs w:val="28"/>
        </w:rPr>
        <w:t>административных процедур (действий)</w:t>
      </w:r>
      <w:r w:rsidR="00F83DBA" w:rsidRPr="001704D9">
        <w:rPr>
          <w:sz w:val="28"/>
          <w:szCs w:val="28"/>
        </w:rPr>
        <w:t xml:space="preserve"> в процессе предоставления государственной услуги</w:t>
      </w:r>
      <w:r w:rsidRPr="001704D9">
        <w:rPr>
          <w:sz w:val="28"/>
          <w:szCs w:val="28"/>
        </w:rPr>
        <w:t>.</w:t>
      </w:r>
    </w:p>
    <w:p w14:paraId="34E32E6B" w14:textId="77777777" w:rsidR="006E4F4D" w:rsidRPr="001704D9" w:rsidRDefault="006E4F4D" w:rsidP="006E4F4D">
      <w:pPr>
        <w:ind w:firstLine="709"/>
        <w:jc w:val="both"/>
        <w:rPr>
          <w:sz w:val="28"/>
          <w:szCs w:val="28"/>
        </w:rPr>
      </w:pPr>
    </w:p>
    <w:p w14:paraId="69403195" w14:textId="77777777" w:rsidR="00A42064" w:rsidRPr="001704D9" w:rsidRDefault="00A42064" w:rsidP="00A42064">
      <w:pPr>
        <w:jc w:val="center"/>
        <w:rPr>
          <w:sz w:val="28"/>
        </w:rPr>
      </w:pPr>
      <w:r w:rsidRPr="001704D9">
        <w:rPr>
          <w:sz w:val="28"/>
        </w:rPr>
        <w:t>Круг заявителей</w:t>
      </w:r>
    </w:p>
    <w:p w14:paraId="5EBAFE57" w14:textId="77777777" w:rsidR="00A42064" w:rsidRPr="001704D9" w:rsidRDefault="00A42064" w:rsidP="00A42064">
      <w:pPr>
        <w:jc w:val="both"/>
        <w:rPr>
          <w:sz w:val="28"/>
        </w:rPr>
      </w:pPr>
    </w:p>
    <w:p w14:paraId="3B554EAC" w14:textId="61F2AE68" w:rsidR="00A42064" w:rsidRPr="001704D9" w:rsidRDefault="00A42064" w:rsidP="0008118F">
      <w:pPr>
        <w:ind w:firstLine="709"/>
        <w:jc w:val="both"/>
        <w:rPr>
          <w:sz w:val="28"/>
          <w:szCs w:val="28"/>
        </w:rPr>
      </w:pPr>
      <w:r w:rsidRPr="001704D9">
        <w:rPr>
          <w:sz w:val="28"/>
          <w:szCs w:val="28"/>
        </w:rPr>
        <w:t xml:space="preserve">2. </w:t>
      </w:r>
      <w:r w:rsidR="00D07A89" w:rsidRPr="001704D9">
        <w:rPr>
          <w:sz w:val="28"/>
          <w:szCs w:val="28"/>
        </w:rPr>
        <w:t xml:space="preserve">Заявителем </w:t>
      </w:r>
      <w:r w:rsidRPr="001704D9">
        <w:rPr>
          <w:sz w:val="28"/>
          <w:szCs w:val="28"/>
        </w:rPr>
        <w:t xml:space="preserve">на получение государственной услуги </w:t>
      </w:r>
      <w:r w:rsidR="00D07A89" w:rsidRPr="001704D9">
        <w:rPr>
          <w:sz w:val="28"/>
          <w:szCs w:val="28"/>
        </w:rPr>
        <w:t>являются</w:t>
      </w:r>
      <w:r w:rsidRPr="001704D9">
        <w:rPr>
          <w:sz w:val="28"/>
          <w:szCs w:val="28"/>
        </w:rPr>
        <w:t xml:space="preserve"> </w:t>
      </w:r>
      <w:r w:rsidR="0008118F" w:rsidRPr="001704D9">
        <w:rPr>
          <w:sz w:val="28"/>
          <w:szCs w:val="28"/>
        </w:rPr>
        <w:t xml:space="preserve">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 </w:t>
      </w:r>
      <w:r w:rsidRPr="001704D9">
        <w:rPr>
          <w:sz w:val="28"/>
          <w:szCs w:val="28"/>
        </w:rPr>
        <w:t>(далее – заявитель).</w:t>
      </w:r>
    </w:p>
    <w:p w14:paraId="52B7FB91" w14:textId="77777777" w:rsidR="00A42064" w:rsidRPr="001704D9" w:rsidRDefault="00A42064" w:rsidP="00A42064">
      <w:pPr>
        <w:ind w:firstLine="709"/>
        <w:jc w:val="both"/>
        <w:rPr>
          <w:sz w:val="28"/>
          <w:szCs w:val="28"/>
        </w:rPr>
      </w:pPr>
      <w:r w:rsidRPr="001704D9">
        <w:rPr>
          <w:sz w:val="28"/>
          <w:szCs w:val="28"/>
        </w:rPr>
        <w:t>3.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14:paraId="773AD6C5" w14:textId="77777777" w:rsidR="00A42064" w:rsidRPr="001704D9" w:rsidRDefault="00A42064" w:rsidP="00A42064">
      <w:pPr>
        <w:ind w:firstLine="709"/>
        <w:jc w:val="both"/>
        <w:rPr>
          <w:sz w:val="28"/>
          <w:szCs w:val="28"/>
        </w:rPr>
      </w:pPr>
    </w:p>
    <w:p w14:paraId="6371B118" w14:textId="77777777" w:rsidR="0008118F" w:rsidRPr="001704D9" w:rsidRDefault="0008118F" w:rsidP="0008118F">
      <w:pPr>
        <w:autoSpaceDE w:val="0"/>
        <w:autoSpaceDN w:val="0"/>
        <w:adjustRightInd w:val="0"/>
        <w:jc w:val="center"/>
        <w:outlineLvl w:val="1"/>
        <w:rPr>
          <w:rFonts w:eastAsia="Calibri"/>
          <w:sz w:val="28"/>
          <w:szCs w:val="28"/>
          <w:lang w:eastAsia="en-US"/>
        </w:rPr>
      </w:pPr>
      <w:r w:rsidRPr="001704D9">
        <w:rPr>
          <w:rFonts w:eastAsia="Calibri"/>
          <w:sz w:val="28"/>
          <w:szCs w:val="28"/>
          <w:lang w:eastAsia="en-US"/>
        </w:rPr>
        <w:t xml:space="preserve">Требования к порядку информирования </w:t>
      </w:r>
    </w:p>
    <w:p w14:paraId="1BA3CB06" w14:textId="77777777" w:rsidR="0008118F" w:rsidRPr="001704D9" w:rsidRDefault="0008118F" w:rsidP="0008118F">
      <w:pPr>
        <w:autoSpaceDE w:val="0"/>
        <w:autoSpaceDN w:val="0"/>
        <w:adjustRightInd w:val="0"/>
        <w:jc w:val="center"/>
        <w:outlineLvl w:val="1"/>
        <w:rPr>
          <w:rFonts w:eastAsia="Calibri"/>
          <w:sz w:val="28"/>
          <w:szCs w:val="28"/>
          <w:lang w:eastAsia="en-US"/>
        </w:rPr>
      </w:pPr>
      <w:r w:rsidRPr="001704D9">
        <w:rPr>
          <w:rFonts w:eastAsia="Calibri"/>
          <w:sz w:val="28"/>
          <w:szCs w:val="28"/>
          <w:lang w:eastAsia="en-US"/>
        </w:rPr>
        <w:t>о предоставлении государственной услуги</w:t>
      </w:r>
    </w:p>
    <w:p w14:paraId="75B06ED5" w14:textId="77777777" w:rsidR="0008118F" w:rsidRPr="001704D9" w:rsidRDefault="0008118F" w:rsidP="0008118F">
      <w:pPr>
        <w:autoSpaceDE w:val="0"/>
        <w:autoSpaceDN w:val="0"/>
        <w:adjustRightInd w:val="0"/>
        <w:jc w:val="both"/>
        <w:rPr>
          <w:rFonts w:eastAsia="Calibri"/>
          <w:sz w:val="28"/>
          <w:szCs w:val="28"/>
          <w:lang w:eastAsia="en-US"/>
        </w:rPr>
      </w:pPr>
    </w:p>
    <w:p w14:paraId="0C98D06D"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4. Основными требованиями к информированию являются:</w:t>
      </w:r>
    </w:p>
    <w:p w14:paraId="5D80A091"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 достоверность предоставляемой информации;</w:t>
      </w:r>
    </w:p>
    <w:p w14:paraId="2A9CB2A5"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2) четкость и полнота в изложении информации.</w:t>
      </w:r>
    </w:p>
    <w:p w14:paraId="587E20D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5. Информирование о порядке предоставления государственной услуги осуществляется:</w:t>
      </w:r>
    </w:p>
    <w:p w14:paraId="79BF653F" w14:textId="77777777" w:rsidR="0008118F" w:rsidRPr="001704D9" w:rsidRDefault="0008118F" w:rsidP="0008118F">
      <w:pPr>
        <w:autoSpaceDE w:val="0"/>
        <w:autoSpaceDN w:val="0"/>
        <w:adjustRightInd w:val="0"/>
        <w:ind w:firstLine="709"/>
        <w:jc w:val="both"/>
        <w:rPr>
          <w:sz w:val="28"/>
          <w:szCs w:val="28"/>
        </w:rPr>
      </w:pPr>
      <w:r w:rsidRPr="001704D9">
        <w:rPr>
          <w:sz w:val="28"/>
          <w:szCs w:val="28"/>
        </w:rPr>
        <w:lastRenderedPageBreak/>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14:paraId="3E9C0D1C"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2) посредством телефонной связи в Министерстве, КГКУ «Центр выплат»;</w:t>
      </w:r>
    </w:p>
    <w:p w14:paraId="03AFC251"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3) посредством направления ответов на письменные обращения заявителей;</w:t>
      </w:r>
    </w:p>
    <w:p w14:paraId="08BE5A6C"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14:paraId="099F8F2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5) на сайте Министерства в информационно-телекоммуникационной сети «Интернет»: https://www.kamgov.ru/mintrud (далее – сайт Министерства);</w:t>
      </w:r>
    </w:p>
    <w:p w14:paraId="4944255C"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6) на сайте КГКУ «Центр выплат» в информационно-телекоммуникационной сети «Интернет»: https://kamsoc.ru (далее – сайт КГКУ «Центр выплат»);</w:t>
      </w:r>
    </w:p>
    <w:p w14:paraId="565A11DD"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7) посредством размещения информации на информационных стендах в помещениях Министерства, КГКУ «Центр выплат»;</w:t>
      </w:r>
    </w:p>
    <w:p w14:paraId="586C2426"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47B3AFFA"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6. Информирование осуществляется по следующим вопросам:</w:t>
      </w:r>
    </w:p>
    <w:p w14:paraId="5372F26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 о способах подачи заявления о предоставлении государственной услуги;</w:t>
      </w:r>
    </w:p>
    <w:p w14:paraId="7BCAE296"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2) об адресах Министерства, КГКУ «Центр выплат» и МФЦ;</w:t>
      </w:r>
    </w:p>
    <w:p w14:paraId="31638E07"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3) справочная информации о работе Министерства, КГКУ «Центр выплат»;</w:t>
      </w:r>
    </w:p>
    <w:p w14:paraId="534C6DFF"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4) о документах, необходимых для предоставления государственной услуги;</w:t>
      </w:r>
    </w:p>
    <w:p w14:paraId="3624A61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5) о порядке и сроках предоставления государственной услуги;</w:t>
      </w:r>
    </w:p>
    <w:p w14:paraId="370524D0"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5B621295"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7) по вопросам предоставления услуг, которые являются необходимыми и обязательными для предоставления государственной (муниципальной) услуги;</w:t>
      </w:r>
    </w:p>
    <w:p w14:paraId="5C6FC1D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466CE5B2"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Получение информации по вопросам предоставления государственной услуги осуществляется бесплатно.</w:t>
      </w:r>
    </w:p>
    <w:p w14:paraId="5AB4B029"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7.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14:paraId="60D6EE35"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14:paraId="307D54E0" w14:textId="77777777" w:rsidR="0008118F" w:rsidRPr="001704D9" w:rsidRDefault="0008118F" w:rsidP="0008118F">
      <w:pPr>
        <w:autoSpaceDE w:val="0"/>
        <w:autoSpaceDN w:val="0"/>
        <w:adjustRightInd w:val="0"/>
        <w:ind w:firstLine="709"/>
        <w:jc w:val="both"/>
        <w:rPr>
          <w:sz w:val="28"/>
          <w:szCs w:val="28"/>
        </w:rPr>
      </w:pPr>
      <w:r w:rsidRPr="001704D9">
        <w:rPr>
          <w:sz w:val="28"/>
          <w:szCs w:val="28"/>
        </w:rPr>
        <w:lastRenderedPageBreak/>
        <w:t>Во время разговора должностное лицо должно произносить слова четко и не прерывать разговор по причине поступления другого звонка.</w:t>
      </w:r>
    </w:p>
    <w:p w14:paraId="532DE53F"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22C093D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14:paraId="50F4F699"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9. По письменному обращению должностное лицо подробно в письменной форме разъясняет заявителю сведения по вопросам, указанным в части 7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60A534B4"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10.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CE3D786"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D00C5F"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11.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14:paraId="47774013"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 о месте нахождения и графике работы Министерства, КГКУ «Центр выплат», а также МФЦ;</w:t>
      </w:r>
    </w:p>
    <w:p w14:paraId="44E1EF25"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2) справочные телефоны Министерства и КГКУ «Центр выплат», в том числе номер телефона-автоинформатора (при наличии);</w:t>
      </w:r>
    </w:p>
    <w:p w14:paraId="2AA03AE8"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3) адрес официального сайта, а также электронной почты и (или) формы обратной связи Министерства и КГКУ «Центр выплат», в сети «Интернет».</w:t>
      </w:r>
    </w:p>
    <w:p w14:paraId="60008F4D"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4) текст настоящего Административного регламента с приложениями;</w:t>
      </w:r>
    </w:p>
    <w:p w14:paraId="10865F95"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5) образцы заполнения заявлений о предоставлении государственной услуги.</w:t>
      </w:r>
    </w:p>
    <w:p w14:paraId="0E0D8C1B"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12.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38C4AB65" w14:textId="77777777" w:rsidR="0008118F" w:rsidRPr="001704D9" w:rsidRDefault="0008118F" w:rsidP="0008118F">
      <w:pPr>
        <w:autoSpaceDE w:val="0"/>
        <w:autoSpaceDN w:val="0"/>
        <w:adjustRightInd w:val="0"/>
        <w:ind w:firstLine="709"/>
        <w:jc w:val="both"/>
        <w:rPr>
          <w:sz w:val="28"/>
          <w:szCs w:val="28"/>
        </w:rPr>
      </w:pPr>
      <w:r w:rsidRPr="001704D9">
        <w:rPr>
          <w:sz w:val="28"/>
          <w:szCs w:val="28"/>
        </w:rPr>
        <w:lastRenderedPageBreak/>
        <w:t>13.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6BF01562"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14.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КГКУ «Центр выплат» при обращении заявителя лично, по телефону или посредством электронной почты.</w:t>
      </w:r>
    </w:p>
    <w:p w14:paraId="74714CAE" w14:textId="77777777" w:rsidR="0008118F" w:rsidRPr="001704D9" w:rsidRDefault="0008118F" w:rsidP="0008118F">
      <w:pPr>
        <w:autoSpaceDE w:val="0"/>
        <w:autoSpaceDN w:val="0"/>
        <w:adjustRightInd w:val="0"/>
        <w:ind w:firstLine="709"/>
        <w:jc w:val="both"/>
        <w:rPr>
          <w:sz w:val="28"/>
          <w:szCs w:val="28"/>
        </w:rPr>
      </w:pPr>
      <w:r w:rsidRPr="001704D9">
        <w:rPr>
          <w:sz w:val="28"/>
          <w:szCs w:val="28"/>
        </w:rPr>
        <w:t>15. Информация о предоставлении государственной услуги предоставляется бесплатно.</w:t>
      </w:r>
    </w:p>
    <w:p w14:paraId="7FB1E09F" w14:textId="77777777" w:rsidR="005B5915" w:rsidRPr="001704D9" w:rsidRDefault="005B5915" w:rsidP="006E4F4D">
      <w:pPr>
        <w:autoSpaceDE w:val="0"/>
        <w:autoSpaceDN w:val="0"/>
        <w:adjustRightInd w:val="0"/>
        <w:ind w:firstLine="709"/>
        <w:jc w:val="both"/>
        <w:rPr>
          <w:sz w:val="28"/>
          <w:szCs w:val="28"/>
        </w:rPr>
      </w:pPr>
    </w:p>
    <w:p w14:paraId="6603310A" w14:textId="77777777" w:rsidR="006E4F4D" w:rsidRPr="001704D9" w:rsidRDefault="006E4F4D" w:rsidP="006E4F4D">
      <w:pPr>
        <w:jc w:val="center"/>
        <w:rPr>
          <w:sz w:val="28"/>
        </w:rPr>
      </w:pPr>
      <w:r w:rsidRPr="001704D9">
        <w:rPr>
          <w:sz w:val="28"/>
        </w:rPr>
        <w:t>2. Стандарт предоставления государственной услуги</w:t>
      </w:r>
    </w:p>
    <w:p w14:paraId="237D4173" w14:textId="77777777" w:rsidR="006E4F4D" w:rsidRPr="001704D9" w:rsidRDefault="006E4F4D" w:rsidP="006E4F4D">
      <w:pPr>
        <w:jc w:val="both"/>
        <w:rPr>
          <w:sz w:val="28"/>
        </w:rPr>
      </w:pPr>
    </w:p>
    <w:p w14:paraId="17449313" w14:textId="77777777" w:rsidR="006E4F4D" w:rsidRPr="001704D9" w:rsidRDefault="006E4F4D" w:rsidP="006E4F4D">
      <w:pPr>
        <w:jc w:val="center"/>
        <w:rPr>
          <w:sz w:val="28"/>
        </w:rPr>
      </w:pPr>
      <w:r w:rsidRPr="001704D9">
        <w:rPr>
          <w:sz w:val="28"/>
        </w:rPr>
        <w:t>Наименование государственной услуги</w:t>
      </w:r>
    </w:p>
    <w:p w14:paraId="3CCAFF84" w14:textId="77777777" w:rsidR="006E4F4D" w:rsidRPr="001704D9" w:rsidRDefault="006E4F4D" w:rsidP="006E4F4D">
      <w:pPr>
        <w:jc w:val="both"/>
        <w:rPr>
          <w:sz w:val="28"/>
        </w:rPr>
      </w:pPr>
    </w:p>
    <w:p w14:paraId="52B94CF5" w14:textId="2622C27B" w:rsidR="006E4F4D" w:rsidRPr="001704D9" w:rsidRDefault="006E4F4D" w:rsidP="00BD5E2E">
      <w:pPr>
        <w:ind w:firstLine="709"/>
        <w:jc w:val="both"/>
        <w:rPr>
          <w:sz w:val="28"/>
          <w:szCs w:val="28"/>
        </w:rPr>
      </w:pPr>
      <w:r w:rsidRPr="001704D9">
        <w:rPr>
          <w:sz w:val="28"/>
          <w:szCs w:val="28"/>
        </w:rPr>
        <w:t>1</w:t>
      </w:r>
      <w:r w:rsidR="00615B87" w:rsidRPr="001704D9">
        <w:rPr>
          <w:sz w:val="28"/>
          <w:szCs w:val="28"/>
        </w:rPr>
        <w:t>6</w:t>
      </w:r>
      <w:r w:rsidRPr="001704D9">
        <w:rPr>
          <w:sz w:val="28"/>
          <w:szCs w:val="28"/>
        </w:rPr>
        <w:t xml:space="preserve">. </w:t>
      </w:r>
      <w:r w:rsidR="00262680" w:rsidRPr="001704D9">
        <w:rPr>
          <w:sz w:val="28"/>
          <w:szCs w:val="28"/>
        </w:rPr>
        <w:t>Г</w:t>
      </w:r>
      <w:r w:rsidR="009D7AED" w:rsidRPr="001704D9">
        <w:rPr>
          <w:sz w:val="28"/>
          <w:szCs w:val="28"/>
        </w:rPr>
        <w:t>осударственн</w:t>
      </w:r>
      <w:r w:rsidR="00262680" w:rsidRPr="001704D9">
        <w:rPr>
          <w:sz w:val="28"/>
          <w:szCs w:val="28"/>
        </w:rPr>
        <w:t>ая</w:t>
      </w:r>
      <w:r w:rsidR="009D7AED" w:rsidRPr="001704D9">
        <w:rPr>
          <w:sz w:val="28"/>
          <w:szCs w:val="28"/>
        </w:rPr>
        <w:t xml:space="preserve"> услуг</w:t>
      </w:r>
      <w:r w:rsidR="00262680" w:rsidRPr="001704D9">
        <w:rPr>
          <w:sz w:val="28"/>
          <w:szCs w:val="28"/>
        </w:rPr>
        <w:t>а «</w:t>
      </w:r>
      <w:r w:rsidR="0008118F" w:rsidRPr="001704D9">
        <w:rPr>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262680" w:rsidRPr="001704D9">
        <w:rPr>
          <w:sz w:val="28"/>
          <w:szCs w:val="28"/>
        </w:rPr>
        <w:t>»</w:t>
      </w:r>
      <w:r w:rsidR="009D7AED" w:rsidRPr="001704D9">
        <w:rPr>
          <w:sz w:val="28"/>
          <w:szCs w:val="28"/>
        </w:rPr>
        <w:t xml:space="preserve"> (далее</w:t>
      </w:r>
      <w:r w:rsidR="00197A5D" w:rsidRPr="001704D9">
        <w:rPr>
          <w:sz w:val="28"/>
          <w:szCs w:val="28"/>
        </w:rPr>
        <w:t xml:space="preserve"> </w:t>
      </w:r>
      <w:r w:rsidR="004E4D03" w:rsidRPr="001704D9">
        <w:rPr>
          <w:sz w:val="28"/>
          <w:szCs w:val="28"/>
        </w:rPr>
        <w:t>–</w:t>
      </w:r>
      <w:r w:rsidR="0023098F" w:rsidRPr="001704D9">
        <w:rPr>
          <w:sz w:val="28"/>
          <w:szCs w:val="28"/>
        </w:rPr>
        <w:t xml:space="preserve"> </w:t>
      </w:r>
      <w:r w:rsidR="00197A5D" w:rsidRPr="001704D9">
        <w:rPr>
          <w:sz w:val="28"/>
          <w:szCs w:val="28"/>
        </w:rPr>
        <w:t>е</w:t>
      </w:r>
      <w:r w:rsidR="00BD5E2E" w:rsidRPr="001704D9">
        <w:rPr>
          <w:sz w:val="28"/>
          <w:szCs w:val="28"/>
        </w:rPr>
        <w:t xml:space="preserve">диновременная </w:t>
      </w:r>
      <w:r w:rsidR="00197A5D" w:rsidRPr="001704D9">
        <w:rPr>
          <w:sz w:val="28"/>
          <w:szCs w:val="28"/>
        </w:rPr>
        <w:t>выплата</w:t>
      </w:r>
      <w:r w:rsidR="009D7AED" w:rsidRPr="001704D9">
        <w:rPr>
          <w:sz w:val="28"/>
          <w:szCs w:val="28"/>
        </w:rPr>
        <w:t>)</w:t>
      </w:r>
      <w:r w:rsidRPr="001704D9">
        <w:rPr>
          <w:sz w:val="28"/>
          <w:szCs w:val="28"/>
        </w:rPr>
        <w:t>.</w:t>
      </w:r>
    </w:p>
    <w:p w14:paraId="29CA4353" w14:textId="77777777" w:rsidR="006E4F4D" w:rsidRPr="001704D9" w:rsidRDefault="006E4F4D" w:rsidP="006E4F4D">
      <w:pPr>
        <w:ind w:firstLine="540"/>
        <w:jc w:val="both"/>
        <w:rPr>
          <w:sz w:val="28"/>
          <w:shd w:val="clear" w:color="auto" w:fill="FFFF00"/>
        </w:rPr>
      </w:pPr>
    </w:p>
    <w:p w14:paraId="4F858558" w14:textId="5788A233" w:rsidR="006E4F4D" w:rsidRPr="001704D9" w:rsidRDefault="006E4F4D" w:rsidP="006E4F4D">
      <w:pPr>
        <w:jc w:val="center"/>
        <w:rPr>
          <w:sz w:val="28"/>
        </w:rPr>
      </w:pPr>
      <w:r w:rsidRPr="001704D9">
        <w:rPr>
          <w:sz w:val="28"/>
        </w:rPr>
        <w:t xml:space="preserve">Наименование органа, предоставляющего государственную услугу </w:t>
      </w:r>
    </w:p>
    <w:p w14:paraId="505951AA" w14:textId="77777777" w:rsidR="006E4F4D" w:rsidRPr="001704D9" w:rsidRDefault="006E4F4D" w:rsidP="006E4F4D">
      <w:pPr>
        <w:jc w:val="both"/>
        <w:rPr>
          <w:sz w:val="28"/>
        </w:rPr>
      </w:pPr>
    </w:p>
    <w:p w14:paraId="0D9ED8A7" w14:textId="06BF7701" w:rsidR="00F83DBA" w:rsidRPr="001704D9" w:rsidRDefault="006E4F4D" w:rsidP="006E4F4D">
      <w:pPr>
        <w:autoSpaceDE w:val="0"/>
        <w:autoSpaceDN w:val="0"/>
        <w:adjustRightInd w:val="0"/>
        <w:ind w:firstLine="709"/>
        <w:jc w:val="both"/>
        <w:rPr>
          <w:sz w:val="28"/>
          <w:szCs w:val="28"/>
        </w:rPr>
      </w:pPr>
      <w:r w:rsidRPr="001704D9">
        <w:rPr>
          <w:sz w:val="28"/>
          <w:szCs w:val="28"/>
        </w:rPr>
        <w:t>1</w:t>
      </w:r>
      <w:r w:rsidR="00197A5D" w:rsidRPr="001704D9">
        <w:rPr>
          <w:sz w:val="28"/>
          <w:szCs w:val="28"/>
        </w:rPr>
        <w:t>7</w:t>
      </w:r>
      <w:r w:rsidRPr="001704D9">
        <w:rPr>
          <w:sz w:val="28"/>
          <w:szCs w:val="28"/>
        </w:rPr>
        <w:t>. Государственная услуга предоставляется Министерством</w:t>
      </w:r>
      <w:r w:rsidR="009D7AED" w:rsidRPr="001704D9">
        <w:t xml:space="preserve"> </w:t>
      </w:r>
      <w:r w:rsidR="009D7AED" w:rsidRPr="001704D9">
        <w:rPr>
          <w:sz w:val="28"/>
          <w:szCs w:val="28"/>
        </w:rPr>
        <w:t>через КГКУ «Центр выплат»</w:t>
      </w:r>
      <w:r w:rsidR="00F83DBA" w:rsidRPr="001704D9">
        <w:rPr>
          <w:sz w:val="28"/>
          <w:szCs w:val="28"/>
        </w:rPr>
        <w:t>.</w:t>
      </w:r>
    </w:p>
    <w:p w14:paraId="21EA35BE" w14:textId="47402DA6" w:rsidR="0071146C" w:rsidRPr="001704D9" w:rsidRDefault="00D02C73" w:rsidP="0071146C">
      <w:pPr>
        <w:autoSpaceDE w:val="0"/>
        <w:autoSpaceDN w:val="0"/>
        <w:adjustRightInd w:val="0"/>
        <w:ind w:firstLine="709"/>
        <w:jc w:val="both"/>
        <w:rPr>
          <w:sz w:val="28"/>
          <w:szCs w:val="28"/>
        </w:rPr>
      </w:pPr>
      <w:r w:rsidRPr="001704D9">
        <w:rPr>
          <w:sz w:val="28"/>
          <w:szCs w:val="28"/>
        </w:rPr>
        <w:t>1</w:t>
      </w:r>
      <w:r w:rsidR="00197A5D" w:rsidRPr="001704D9">
        <w:rPr>
          <w:sz w:val="28"/>
          <w:szCs w:val="28"/>
        </w:rPr>
        <w:t>8</w:t>
      </w:r>
      <w:r w:rsidR="0071146C" w:rsidRPr="001704D9">
        <w:rPr>
          <w:sz w:val="28"/>
          <w:szCs w:val="28"/>
        </w:rPr>
        <w:t>. При предоставлении государственной услуги КГКУ «Центр выплат» осуществляет взаимодействие с:</w:t>
      </w:r>
    </w:p>
    <w:p w14:paraId="311C80E8" w14:textId="6F6F2A0B" w:rsidR="0071146C" w:rsidRPr="001704D9" w:rsidRDefault="0071146C" w:rsidP="0071146C">
      <w:pPr>
        <w:autoSpaceDE w:val="0"/>
        <w:autoSpaceDN w:val="0"/>
        <w:adjustRightInd w:val="0"/>
        <w:ind w:firstLine="709"/>
        <w:jc w:val="both"/>
        <w:rPr>
          <w:sz w:val="28"/>
          <w:szCs w:val="28"/>
        </w:rPr>
      </w:pPr>
      <w:r w:rsidRPr="001704D9">
        <w:rPr>
          <w:sz w:val="28"/>
          <w:szCs w:val="28"/>
        </w:rPr>
        <w:t xml:space="preserve">1) </w:t>
      </w:r>
      <w:r w:rsidR="00C04695" w:rsidRPr="001704D9">
        <w:rPr>
          <w:sz w:val="28"/>
          <w:szCs w:val="28"/>
        </w:rPr>
        <w:t>территориальными органами Министерства внутренних дел Российской Федерации</w:t>
      </w:r>
      <w:r w:rsidRPr="001704D9">
        <w:rPr>
          <w:sz w:val="28"/>
          <w:szCs w:val="28"/>
        </w:rPr>
        <w:t>;</w:t>
      </w:r>
    </w:p>
    <w:p w14:paraId="590BB206" w14:textId="70C434BC" w:rsidR="00C04695" w:rsidRPr="001704D9" w:rsidRDefault="0071146C" w:rsidP="006E4F4D">
      <w:pPr>
        <w:autoSpaceDE w:val="0"/>
        <w:autoSpaceDN w:val="0"/>
        <w:adjustRightInd w:val="0"/>
        <w:ind w:firstLine="709"/>
        <w:jc w:val="both"/>
        <w:rPr>
          <w:sz w:val="28"/>
          <w:szCs w:val="28"/>
        </w:rPr>
      </w:pPr>
      <w:r w:rsidRPr="001704D9">
        <w:rPr>
          <w:sz w:val="28"/>
          <w:szCs w:val="28"/>
        </w:rPr>
        <w:t xml:space="preserve">2) </w:t>
      </w:r>
      <w:r w:rsidR="00C04695" w:rsidRPr="001704D9">
        <w:rPr>
          <w:sz w:val="28"/>
          <w:szCs w:val="28"/>
        </w:rPr>
        <w:t>органами записи актов гражданского состояния;</w:t>
      </w:r>
    </w:p>
    <w:p w14:paraId="4D5218C4" w14:textId="6CC8810B" w:rsidR="008B17DD" w:rsidRPr="001704D9" w:rsidRDefault="008B714F" w:rsidP="008B714F">
      <w:pPr>
        <w:autoSpaceDE w:val="0"/>
        <w:autoSpaceDN w:val="0"/>
        <w:adjustRightInd w:val="0"/>
        <w:ind w:firstLine="709"/>
        <w:jc w:val="both"/>
        <w:rPr>
          <w:sz w:val="28"/>
          <w:szCs w:val="28"/>
        </w:rPr>
      </w:pPr>
      <w:r w:rsidRPr="001704D9">
        <w:rPr>
          <w:sz w:val="28"/>
          <w:szCs w:val="28"/>
        </w:rPr>
        <w:t>3</w:t>
      </w:r>
      <w:r w:rsidR="00C04695" w:rsidRPr="001704D9">
        <w:rPr>
          <w:sz w:val="28"/>
          <w:szCs w:val="28"/>
        </w:rPr>
        <w:t xml:space="preserve">) </w:t>
      </w:r>
      <w:r w:rsidR="008B17DD" w:rsidRPr="001704D9">
        <w:rPr>
          <w:sz w:val="28"/>
          <w:szCs w:val="28"/>
        </w:rPr>
        <w:t>органами опеки и по</w:t>
      </w:r>
      <w:r w:rsidRPr="001704D9">
        <w:rPr>
          <w:sz w:val="28"/>
          <w:szCs w:val="28"/>
        </w:rPr>
        <w:t>печительства в Камчатском крае.</w:t>
      </w:r>
    </w:p>
    <w:p w14:paraId="618D0545" w14:textId="1E13ACEC" w:rsidR="006E4F4D" w:rsidRPr="001704D9" w:rsidRDefault="008B714F" w:rsidP="006E4F4D">
      <w:pPr>
        <w:autoSpaceDE w:val="0"/>
        <w:autoSpaceDN w:val="0"/>
        <w:adjustRightInd w:val="0"/>
        <w:ind w:firstLine="709"/>
        <w:jc w:val="both"/>
        <w:rPr>
          <w:sz w:val="28"/>
          <w:szCs w:val="28"/>
        </w:rPr>
      </w:pPr>
      <w:r w:rsidRPr="001704D9">
        <w:rPr>
          <w:sz w:val="28"/>
          <w:szCs w:val="28"/>
        </w:rPr>
        <w:t>19.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7A1021BF" w14:textId="77777777" w:rsidR="006E4F4D" w:rsidRPr="001704D9" w:rsidRDefault="006E4F4D" w:rsidP="006E4F4D">
      <w:pPr>
        <w:autoSpaceDE w:val="0"/>
        <w:autoSpaceDN w:val="0"/>
        <w:adjustRightInd w:val="0"/>
        <w:ind w:firstLine="709"/>
        <w:jc w:val="both"/>
        <w:rPr>
          <w:sz w:val="28"/>
          <w:szCs w:val="28"/>
        </w:rPr>
      </w:pPr>
    </w:p>
    <w:p w14:paraId="185474AD" w14:textId="77777777" w:rsidR="008B714F" w:rsidRPr="001704D9" w:rsidRDefault="008B714F" w:rsidP="008B714F">
      <w:pPr>
        <w:autoSpaceDE w:val="0"/>
        <w:autoSpaceDN w:val="0"/>
        <w:adjustRightInd w:val="0"/>
        <w:jc w:val="center"/>
        <w:rPr>
          <w:sz w:val="28"/>
          <w:szCs w:val="28"/>
        </w:rPr>
      </w:pPr>
      <w:r w:rsidRPr="001704D9">
        <w:rPr>
          <w:sz w:val="28"/>
          <w:szCs w:val="28"/>
        </w:rPr>
        <w:t xml:space="preserve">Описание результата предоставления государственной услуги, </w:t>
      </w:r>
    </w:p>
    <w:p w14:paraId="7B0CCB70" w14:textId="77777777" w:rsidR="008B714F" w:rsidRPr="001704D9" w:rsidRDefault="008B714F" w:rsidP="008B714F">
      <w:pPr>
        <w:autoSpaceDE w:val="0"/>
        <w:autoSpaceDN w:val="0"/>
        <w:adjustRightInd w:val="0"/>
        <w:jc w:val="center"/>
        <w:rPr>
          <w:sz w:val="28"/>
          <w:szCs w:val="28"/>
        </w:rPr>
      </w:pPr>
      <w:r w:rsidRPr="001704D9">
        <w:rPr>
          <w:sz w:val="28"/>
          <w:szCs w:val="28"/>
        </w:rPr>
        <w:t>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14:paraId="34E5898A" w14:textId="77777777" w:rsidR="008B714F" w:rsidRPr="001704D9" w:rsidRDefault="008B714F" w:rsidP="008B714F">
      <w:pPr>
        <w:autoSpaceDE w:val="0"/>
        <w:autoSpaceDN w:val="0"/>
        <w:adjustRightInd w:val="0"/>
        <w:ind w:firstLine="709"/>
        <w:jc w:val="both"/>
        <w:rPr>
          <w:sz w:val="28"/>
          <w:szCs w:val="28"/>
        </w:rPr>
      </w:pPr>
    </w:p>
    <w:p w14:paraId="64DA44BA" w14:textId="77777777" w:rsidR="008B714F" w:rsidRPr="001704D9" w:rsidRDefault="008B714F" w:rsidP="008B714F">
      <w:pPr>
        <w:autoSpaceDE w:val="0"/>
        <w:autoSpaceDN w:val="0"/>
        <w:adjustRightInd w:val="0"/>
        <w:ind w:firstLine="709"/>
        <w:jc w:val="both"/>
        <w:rPr>
          <w:sz w:val="28"/>
          <w:szCs w:val="28"/>
        </w:rPr>
      </w:pPr>
      <w:r w:rsidRPr="001704D9">
        <w:rPr>
          <w:sz w:val="28"/>
          <w:szCs w:val="28"/>
        </w:rPr>
        <w:t>20. Результатом предоставления государственной услуги является:</w:t>
      </w:r>
    </w:p>
    <w:p w14:paraId="248B8C5B" w14:textId="77777777" w:rsidR="008B714F" w:rsidRPr="001704D9" w:rsidRDefault="008B714F" w:rsidP="008B714F">
      <w:pPr>
        <w:autoSpaceDE w:val="0"/>
        <w:autoSpaceDN w:val="0"/>
        <w:adjustRightInd w:val="0"/>
        <w:ind w:firstLine="709"/>
        <w:jc w:val="both"/>
        <w:rPr>
          <w:sz w:val="28"/>
          <w:szCs w:val="28"/>
        </w:rPr>
      </w:pPr>
      <w:r w:rsidRPr="001704D9">
        <w:rPr>
          <w:sz w:val="28"/>
          <w:szCs w:val="28"/>
        </w:rPr>
        <w:t>1) предоставление единовременной выплаты и направление заявителю уведомления по форме, согласно приложению 2 к настоящему Административному регламенту;</w:t>
      </w:r>
    </w:p>
    <w:p w14:paraId="18945168" w14:textId="77777777" w:rsidR="008B714F" w:rsidRPr="001704D9" w:rsidRDefault="008B714F" w:rsidP="008B714F">
      <w:pPr>
        <w:autoSpaceDE w:val="0"/>
        <w:autoSpaceDN w:val="0"/>
        <w:adjustRightInd w:val="0"/>
        <w:ind w:firstLine="709"/>
        <w:jc w:val="both"/>
        <w:rPr>
          <w:sz w:val="28"/>
          <w:szCs w:val="28"/>
        </w:rPr>
      </w:pPr>
      <w:r w:rsidRPr="001704D9">
        <w:rPr>
          <w:sz w:val="28"/>
          <w:szCs w:val="28"/>
        </w:rPr>
        <w:lastRenderedPageBreak/>
        <w:t>2) отказ в предоставлении единовременной выплаты и направление заявителю уведомления по форме, согласно приложению 2 к настоящему Административному регламенту.</w:t>
      </w:r>
    </w:p>
    <w:p w14:paraId="528B90EA" w14:textId="77777777" w:rsidR="008B17DD" w:rsidRPr="001704D9" w:rsidRDefault="008B17DD" w:rsidP="006E4F4D">
      <w:pPr>
        <w:autoSpaceDE w:val="0"/>
        <w:autoSpaceDN w:val="0"/>
        <w:adjustRightInd w:val="0"/>
        <w:ind w:firstLine="709"/>
        <w:jc w:val="both"/>
        <w:rPr>
          <w:sz w:val="28"/>
          <w:szCs w:val="28"/>
        </w:rPr>
      </w:pPr>
    </w:p>
    <w:p w14:paraId="4F4344A9" w14:textId="77777777" w:rsidR="006E4F4D" w:rsidRPr="001704D9" w:rsidRDefault="006E4F4D" w:rsidP="006E4F4D">
      <w:pPr>
        <w:autoSpaceDE w:val="0"/>
        <w:autoSpaceDN w:val="0"/>
        <w:adjustRightInd w:val="0"/>
        <w:jc w:val="center"/>
        <w:rPr>
          <w:sz w:val="28"/>
          <w:szCs w:val="28"/>
        </w:rPr>
      </w:pPr>
      <w:r w:rsidRPr="001704D9">
        <w:rPr>
          <w:sz w:val="28"/>
          <w:szCs w:val="28"/>
        </w:rPr>
        <w:t>Срок предоставления государственной услуги,</w:t>
      </w:r>
    </w:p>
    <w:p w14:paraId="62ADF78F" w14:textId="77777777" w:rsidR="006E4F4D" w:rsidRPr="001704D9" w:rsidRDefault="006E4F4D" w:rsidP="006E4F4D">
      <w:pPr>
        <w:autoSpaceDE w:val="0"/>
        <w:autoSpaceDN w:val="0"/>
        <w:adjustRightInd w:val="0"/>
        <w:jc w:val="center"/>
        <w:rPr>
          <w:sz w:val="28"/>
          <w:szCs w:val="28"/>
        </w:rPr>
      </w:pPr>
      <w:r w:rsidRPr="001704D9">
        <w:rPr>
          <w:sz w:val="28"/>
          <w:szCs w:val="28"/>
        </w:rPr>
        <w:t>в том числе с учетом необходимости обращения в организации,</w:t>
      </w:r>
    </w:p>
    <w:p w14:paraId="46FF25EE" w14:textId="7B9BD568" w:rsidR="006E4F4D" w:rsidRPr="001704D9" w:rsidRDefault="006E4F4D" w:rsidP="006E4F4D">
      <w:pPr>
        <w:autoSpaceDE w:val="0"/>
        <w:autoSpaceDN w:val="0"/>
        <w:adjustRightInd w:val="0"/>
        <w:jc w:val="center"/>
        <w:rPr>
          <w:sz w:val="28"/>
          <w:szCs w:val="28"/>
        </w:rPr>
      </w:pPr>
      <w:r w:rsidRPr="001704D9">
        <w:rPr>
          <w:sz w:val="28"/>
          <w:szCs w:val="28"/>
        </w:rPr>
        <w:t>участвующие в предоставлении государственной услуги</w:t>
      </w:r>
      <w:r w:rsidR="00056C3C" w:rsidRPr="001704D9">
        <w:rPr>
          <w:sz w:val="28"/>
          <w:szCs w:val="28"/>
        </w:rPr>
        <w:t>,</w:t>
      </w:r>
    </w:p>
    <w:p w14:paraId="2456F6E9" w14:textId="0884ECB4" w:rsidR="00056C3C" w:rsidRPr="001704D9" w:rsidRDefault="00056C3C" w:rsidP="006E4F4D">
      <w:pPr>
        <w:autoSpaceDE w:val="0"/>
        <w:autoSpaceDN w:val="0"/>
        <w:adjustRightInd w:val="0"/>
        <w:jc w:val="center"/>
        <w:rPr>
          <w:sz w:val="28"/>
          <w:szCs w:val="28"/>
        </w:rPr>
      </w:pPr>
      <w:r w:rsidRPr="001704D9">
        <w:rPr>
          <w:sz w:val="28"/>
          <w:szCs w:val="28"/>
        </w:rPr>
        <w:t>срок выдачи (направления) документов, являющихся результатом предоставления государственной услуги</w:t>
      </w:r>
    </w:p>
    <w:p w14:paraId="455EF467" w14:textId="77777777" w:rsidR="006E4F4D" w:rsidRPr="001704D9" w:rsidRDefault="006E4F4D" w:rsidP="006E4F4D">
      <w:pPr>
        <w:autoSpaceDE w:val="0"/>
        <w:autoSpaceDN w:val="0"/>
        <w:adjustRightInd w:val="0"/>
        <w:ind w:firstLine="709"/>
        <w:jc w:val="both"/>
        <w:rPr>
          <w:sz w:val="28"/>
          <w:szCs w:val="28"/>
        </w:rPr>
      </w:pPr>
    </w:p>
    <w:p w14:paraId="66D2DE32" w14:textId="147F80C4" w:rsidR="00F83DBA" w:rsidRPr="001704D9" w:rsidRDefault="006E4F4D" w:rsidP="009D7AED">
      <w:pPr>
        <w:autoSpaceDE w:val="0"/>
        <w:autoSpaceDN w:val="0"/>
        <w:adjustRightInd w:val="0"/>
        <w:ind w:firstLine="709"/>
        <w:jc w:val="both"/>
        <w:rPr>
          <w:sz w:val="28"/>
          <w:szCs w:val="28"/>
        </w:rPr>
      </w:pPr>
      <w:r w:rsidRPr="001704D9">
        <w:rPr>
          <w:sz w:val="28"/>
          <w:szCs w:val="28"/>
        </w:rPr>
        <w:t>2</w:t>
      </w:r>
      <w:r w:rsidR="00197A5D" w:rsidRPr="001704D9">
        <w:rPr>
          <w:sz w:val="28"/>
          <w:szCs w:val="28"/>
        </w:rPr>
        <w:t>1</w:t>
      </w:r>
      <w:r w:rsidRPr="001704D9">
        <w:rPr>
          <w:sz w:val="28"/>
          <w:szCs w:val="28"/>
        </w:rPr>
        <w:t xml:space="preserve">. Заявление </w:t>
      </w:r>
      <w:r w:rsidR="003D550E" w:rsidRPr="001704D9">
        <w:rPr>
          <w:sz w:val="28"/>
          <w:szCs w:val="28"/>
        </w:rPr>
        <w:t xml:space="preserve">о предоставлении </w:t>
      </w:r>
      <w:r w:rsidRPr="001704D9">
        <w:rPr>
          <w:sz w:val="28"/>
          <w:szCs w:val="28"/>
        </w:rPr>
        <w:t xml:space="preserve">государственной услуги подлежит рассмотрению не позднее </w:t>
      </w:r>
      <w:r w:rsidR="001810E5" w:rsidRPr="001704D9">
        <w:rPr>
          <w:sz w:val="28"/>
          <w:szCs w:val="28"/>
        </w:rPr>
        <w:t>1</w:t>
      </w:r>
      <w:r w:rsidRPr="001704D9">
        <w:rPr>
          <w:sz w:val="28"/>
          <w:szCs w:val="28"/>
        </w:rPr>
        <w:t>0 рабочих дней со дня его регистрации в КГКУ «Центр выплат» или МФЦ.</w:t>
      </w:r>
    </w:p>
    <w:p w14:paraId="42A308A5" w14:textId="77777777" w:rsidR="00F83DBA" w:rsidRPr="001704D9" w:rsidRDefault="007305BB" w:rsidP="009D7AED">
      <w:pPr>
        <w:autoSpaceDE w:val="0"/>
        <w:autoSpaceDN w:val="0"/>
        <w:adjustRightInd w:val="0"/>
        <w:ind w:firstLine="709"/>
        <w:jc w:val="both"/>
        <w:rPr>
          <w:sz w:val="28"/>
          <w:szCs w:val="28"/>
        </w:rPr>
      </w:pPr>
      <w:r w:rsidRPr="001704D9">
        <w:rPr>
          <w:sz w:val="28"/>
          <w:szCs w:val="28"/>
        </w:rPr>
        <w:t>Срок рассмотрения заявления</w:t>
      </w:r>
      <w:r w:rsidR="00F83DBA" w:rsidRPr="001704D9">
        <w:rPr>
          <w:sz w:val="28"/>
          <w:szCs w:val="28"/>
        </w:rPr>
        <w:t xml:space="preserve"> продлевается на 10 рабочих дней в случае непоступления документов (сведений), запрашиваемых в рамках межведомственного взаимодействия.</w:t>
      </w:r>
    </w:p>
    <w:p w14:paraId="5381E0F4" w14:textId="60E9283F" w:rsidR="00543ABE" w:rsidRPr="001704D9" w:rsidRDefault="00AC2A66" w:rsidP="00543ABE">
      <w:pPr>
        <w:autoSpaceDE w:val="0"/>
        <w:autoSpaceDN w:val="0"/>
        <w:adjustRightInd w:val="0"/>
        <w:ind w:firstLine="709"/>
        <w:jc w:val="both"/>
        <w:rPr>
          <w:sz w:val="28"/>
          <w:szCs w:val="28"/>
        </w:rPr>
      </w:pPr>
      <w:r w:rsidRPr="001704D9">
        <w:rPr>
          <w:sz w:val="28"/>
          <w:szCs w:val="28"/>
        </w:rPr>
        <w:t>2</w:t>
      </w:r>
      <w:r w:rsidR="008B714F" w:rsidRPr="001704D9">
        <w:rPr>
          <w:sz w:val="28"/>
          <w:szCs w:val="28"/>
        </w:rPr>
        <w:t>2</w:t>
      </w:r>
      <w:r w:rsidRPr="001704D9">
        <w:rPr>
          <w:sz w:val="28"/>
          <w:szCs w:val="28"/>
        </w:rPr>
        <w:t xml:space="preserve">. Выплата </w:t>
      </w:r>
      <w:r w:rsidR="00764B17" w:rsidRPr="001704D9">
        <w:rPr>
          <w:sz w:val="28"/>
          <w:szCs w:val="28"/>
        </w:rPr>
        <w:t>е</w:t>
      </w:r>
      <w:r w:rsidR="006358A6" w:rsidRPr="001704D9">
        <w:rPr>
          <w:sz w:val="28"/>
          <w:szCs w:val="28"/>
        </w:rPr>
        <w:t>диновременной</w:t>
      </w:r>
      <w:r w:rsidR="00764B17" w:rsidRPr="001704D9">
        <w:rPr>
          <w:sz w:val="28"/>
          <w:szCs w:val="28"/>
        </w:rPr>
        <w:t xml:space="preserve"> выплаты </w:t>
      </w:r>
      <w:r w:rsidRPr="001704D9">
        <w:rPr>
          <w:sz w:val="28"/>
          <w:szCs w:val="28"/>
        </w:rPr>
        <w:t>осуществляется КГКУ «Центр выплат» через</w:t>
      </w:r>
      <w:r w:rsidR="00543ABE" w:rsidRPr="001704D9">
        <w:rPr>
          <w:sz w:val="28"/>
          <w:szCs w:val="28"/>
        </w:rPr>
        <w:t xml:space="preserve"> </w:t>
      </w:r>
      <w:r w:rsidRPr="001704D9">
        <w:rPr>
          <w:sz w:val="28"/>
          <w:szCs w:val="28"/>
        </w:rPr>
        <w:t>организации, осуществляющие доставку и выплату денежных средств</w:t>
      </w:r>
      <w:r w:rsidR="00543ABE" w:rsidRPr="001704D9">
        <w:rPr>
          <w:sz w:val="28"/>
          <w:szCs w:val="28"/>
        </w:rPr>
        <w:t xml:space="preserve"> или кредитные организации, указанные гражданином в заявлении, не позднее 10 рабочих дней с даты принятия решения об удовлетворении заявления.</w:t>
      </w:r>
    </w:p>
    <w:p w14:paraId="3EF75333" w14:textId="5301194D" w:rsidR="00C67C4D" w:rsidRPr="001704D9" w:rsidRDefault="009272F8" w:rsidP="00C67C4D">
      <w:pPr>
        <w:autoSpaceDE w:val="0"/>
        <w:autoSpaceDN w:val="0"/>
        <w:adjustRightInd w:val="0"/>
        <w:ind w:firstLine="709"/>
        <w:jc w:val="both"/>
        <w:rPr>
          <w:sz w:val="28"/>
          <w:szCs w:val="28"/>
        </w:rPr>
      </w:pPr>
      <w:r w:rsidRPr="001704D9">
        <w:rPr>
          <w:sz w:val="28"/>
          <w:szCs w:val="28"/>
        </w:rPr>
        <w:t>2</w:t>
      </w:r>
      <w:r w:rsidR="008B714F" w:rsidRPr="001704D9">
        <w:rPr>
          <w:sz w:val="28"/>
          <w:szCs w:val="28"/>
        </w:rPr>
        <w:t>3</w:t>
      </w:r>
      <w:r w:rsidR="00C67C4D" w:rsidRPr="001704D9">
        <w:rPr>
          <w:sz w:val="28"/>
          <w:szCs w:val="28"/>
        </w:rPr>
        <w:t xml:space="preserve">. </w:t>
      </w:r>
      <w:bookmarkStart w:id="2" w:name="_Hlk86590878"/>
      <w:bookmarkStart w:id="3" w:name="_Hlk86658170"/>
      <w:r w:rsidR="006C6636" w:rsidRPr="001704D9">
        <w:rPr>
          <w:sz w:val="28"/>
          <w:szCs w:val="28"/>
        </w:rPr>
        <w:t xml:space="preserve">Уведомление об отказе </w:t>
      </w:r>
      <w:bookmarkStart w:id="4" w:name="_Hlk86711672"/>
      <w:r w:rsidR="00906E43" w:rsidRPr="001704D9">
        <w:rPr>
          <w:sz w:val="28"/>
          <w:szCs w:val="28"/>
        </w:rPr>
        <w:t xml:space="preserve">в предоставлении государственной услуги </w:t>
      </w:r>
      <w:bookmarkEnd w:id="4"/>
      <w:r w:rsidR="006C6636" w:rsidRPr="001704D9">
        <w:rPr>
          <w:sz w:val="28"/>
          <w:szCs w:val="28"/>
        </w:rPr>
        <w:t xml:space="preserve">направляется </w:t>
      </w:r>
      <w:bookmarkStart w:id="5" w:name="_Hlk86711271"/>
      <w:r w:rsidR="00906E43" w:rsidRPr="001704D9">
        <w:rPr>
          <w:sz w:val="28"/>
          <w:szCs w:val="28"/>
        </w:rPr>
        <w:t xml:space="preserve">заявителю </w:t>
      </w:r>
      <w:r w:rsidR="006C6636" w:rsidRPr="001704D9">
        <w:rPr>
          <w:sz w:val="28"/>
          <w:szCs w:val="28"/>
        </w:rPr>
        <w:t xml:space="preserve">не позднее </w:t>
      </w:r>
      <w:r w:rsidR="00906E43" w:rsidRPr="001704D9">
        <w:rPr>
          <w:sz w:val="28"/>
          <w:szCs w:val="28"/>
        </w:rPr>
        <w:t>3</w:t>
      </w:r>
      <w:r w:rsidR="006C6636" w:rsidRPr="001704D9">
        <w:rPr>
          <w:sz w:val="28"/>
          <w:szCs w:val="28"/>
        </w:rPr>
        <w:t xml:space="preserve"> рабочих </w:t>
      </w:r>
      <w:r w:rsidR="00056C3C" w:rsidRPr="001704D9">
        <w:rPr>
          <w:sz w:val="28"/>
          <w:szCs w:val="28"/>
        </w:rPr>
        <w:t xml:space="preserve">дней </w:t>
      </w:r>
      <w:r w:rsidR="006C6636" w:rsidRPr="001704D9">
        <w:rPr>
          <w:sz w:val="28"/>
          <w:szCs w:val="28"/>
        </w:rPr>
        <w:t xml:space="preserve">после дня </w:t>
      </w:r>
      <w:bookmarkEnd w:id="5"/>
      <w:r w:rsidR="006C6636" w:rsidRPr="001704D9">
        <w:rPr>
          <w:sz w:val="28"/>
          <w:szCs w:val="28"/>
        </w:rPr>
        <w:t xml:space="preserve">принятия решения об отказе </w:t>
      </w:r>
      <w:r w:rsidR="00906E43" w:rsidRPr="001704D9">
        <w:rPr>
          <w:sz w:val="28"/>
          <w:szCs w:val="28"/>
        </w:rPr>
        <w:t>в предоставлении государственной услуги</w:t>
      </w:r>
      <w:r w:rsidR="006C6636" w:rsidRPr="001704D9">
        <w:rPr>
          <w:sz w:val="28"/>
          <w:szCs w:val="28"/>
        </w:rPr>
        <w:t>.</w:t>
      </w:r>
    </w:p>
    <w:bookmarkEnd w:id="2"/>
    <w:bookmarkEnd w:id="3"/>
    <w:p w14:paraId="7F6D85D1" w14:textId="77777777" w:rsidR="00C67C4D" w:rsidRPr="001704D9" w:rsidRDefault="00C67C4D" w:rsidP="009D7AED">
      <w:pPr>
        <w:autoSpaceDE w:val="0"/>
        <w:autoSpaceDN w:val="0"/>
        <w:adjustRightInd w:val="0"/>
        <w:ind w:firstLine="709"/>
        <w:jc w:val="both"/>
        <w:rPr>
          <w:sz w:val="28"/>
          <w:szCs w:val="28"/>
        </w:rPr>
      </w:pPr>
    </w:p>
    <w:p w14:paraId="24263C47" w14:textId="77777777" w:rsidR="006E4F4D" w:rsidRPr="001704D9" w:rsidRDefault="006E4F4D" w:rsidP="006E4F4D">
      <w:pPr>
        <w:jc w:val="center"/>
        <w:rPr>
          <w:sz w:val="28"/>
          <w:szCs w:val="28"/>
        </w:rPr>
      </w:pPr>
      <w:r w:rsidRPr="001704D9">
        <w:rPr>
          <w:sz w:val="28"/>
          <w:szCs w:val="28"/>
        </w:rPr>
        <w:t>Нормативные правовые акты, регулирующие</w:t>
      </w:r>
    </w:p>
    <w:p w14:paraId="69E33D91" w14:textId="77777777" w:rsidR="006E4F4D" w:rsidRPr="001704D9" w:rsidRDefault="006E4F4D" w:rsidP="006E4F4D">
      <w:pPr>
        <w:jc w:val="center"/>
        <w:rPr>
          <w:sz w:val="28"/>
          <w:szCs w:val="28"/>
        </w:rPr>
      </w:pPr>
      <w:r w:rsidRPr="001704D9">
        <w:rPr>
          <w:sz w:val="28"/>
          <w:szCs w:val="28"/>
        </w:rPr>
        <w:t>предоставление государственной услуги</w:t>
      </w:r>
    </w:p>
    <w:p w14:paraId="4DBDD258" w14:textId="77777777" w:rsidR="006E4F4D" w:rsidRPr="001704D9" w:rsidRDefault="006E4F4D" w:rsidP="006E4F4D">
      <w:pPr>
        <w:ind w:firstLine="709"/>
        <w:jc w:val="both"/>
        <w:rPr>
          <w:sz w:val="28"/>
          <w:szCs w:val="28"/>
        </w:rPr>
      </w:pPr>
    </w:p>
    <w:p w14:paraId="063B5EAD" w14:textId="36393C25" w:rsidR="006E4F4D" w:rsidRPr="001704D9" w:rsidRDefault="006E4F4D" w:rsidP="006E4F4D">
      <w:pPr>
        <w:ind w:firstLine="709"/>
        <w:jc w:val="both"/>
        <w:rPr>
          <w:sz w:val="28"/>
          <w:szCs w:val="28"/>
        </w:rPr>
      </w:pPr>
      <w:r w:rsidRPr="001704D9">
        <w:rPr>
          <w:sz w:val="28"/>
          <w:szCs w:val="28"/>
        </w:rPr>
        <w:t>2</w:t>
      </w:r>
      <w:r w:rsidR="008B714F" w:rsidRPr="001704D9">
        <w:rPr>
          <w:sz w:val="28"/>
          <w:szCs w:val="28"/>
        </w:rPr>
        <w:t>4</w:t>
      </w:r>
      <w:r w:rsidRPr="001704D9">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14:paraId="2EABCB1F" w14:textId="77777777" w:rsidR="006E4F4D" w:rsidRPr="001704D9" w:rsidRDefault="006E4F4D" w:rsidP="006E4F4D">
      <w:pPr>
        <w:ind w:firstLine="709"/>
        <w:jc w:val="both"/>
        <w:rPr>
          <w:sz w:val="28"/>
          <w:szCs w:val="28"/>
        </w:rPr>
      </w:pPr>
    </w:p>
    <w:p w14:paraId="4F514991" w14:textId="77777777" w:rsidR="008B714F" w:rsidRPr="001704D9" w:rsidRDefault="008B714F" w:rsidP="008B714F">
      <w:pPr>
        <w:jc w:val="center"/>
        <w:rPr>
          <w:sz w:val="28"/>
          <w:szCs w:val="28"/>
        </w:rPr>
      </w:pPr>
      <w:r w:rsidRPr="001704D9">
        <w:rPr>
          <w:sz w:val="28"/>
          <w:szCs w:val="28"/>
        </w:rPr>
        <w:t xml:space="preserve">Исчерпывающий перечень документов, необходимых в соответствии </w:t>
      </w:r>
    </w:p>
    <w:p w14:paraId="7C8024AD" w14:textId="77777777" w:rsidR="008B714F" w:rsidRPr="001704D9" w:rsidRDefault="008B714F" w:rsidP="008B714F">
      <w:pPr>
        <w:jc w:val="center"/>
        <w:rPr>
          <w:sz w:val="28"/>
          <w:szCs w:val="28"/>
        </w:rPr>
      </w:pPr>
      <w:r w:rsidRPr="001704D9">
        <w:rPr>
          <w:sz w:val="28"/>
          <w:szCs w:val="28"/>
        </w:rPr>
        <w:t xml:space="preserve">с нормативными правовыми актами для предоставления государственной </w:t>
      </w:r>
    </w:p>
    <w:p w14:paraId="5B0BFB5B" w14:textId="77777777" w:rsidR="008B714F" w:rsidRPr="001704D9" w:rsidRDefault="008B714F" w:rsidP="008B714F">
      <w:pPr>
        <w:jc w:val="center"/>
        <w:rPr>
          <w:sz w:val="28"/>
          <w:szCs w:val="28"/>
        </w:rPr>
      </w:pPr>
      <w:r w:rsidRPr="001704D9">
        <w:rPr>
          <w:sz w:val="28"/>
          <w:szCs w:val="28"/>
        </w:rPr>
        <w:t xml:space="preserve">услуги и услуг, которые являются необходимыми и обязательными </w:t>
      </w:r>
    </w:p>
    <w:p w14:paraId="75B6AB4C" w14:textId="77777777" w:rsidR="008B714F" w:rsidRPr="001704D9" w:rsidRDefault="008B714F" w:rsidP="008B714F">
      <w:pPr>
        <w:jc w:val="center"/>
        <w:rPr>
          <w:sz w:val="28"/>
          <w:szCs w:val="28"/>
        </w:rPr>
      </w:pPr>
      <w:r w:rsidRPr="001704D9">
        <w:rPr>
          <w:sz w:val="28"/>
          <w:szCs w:val="28"/>
        </w:rPr>
        <w:t xml:space="preserve">для предоставления государственной услуги, подлежащих </w:t>
      </w:r>
    </w:p>
    <w:p w14:paraId="7BD66942" w14:textId="77777777" w:rsidR="008B714F" w:rsidRPr="001704D9" w:rsidRDefault="008B714F" w:rsidP="008B714F">
      <w:pPr>
        <w:jc w:val="center"/>
        <w:rPr>
          <w:sz w:val="28"/>
          <w:szCs w:val="28"/>
        </w:rPr>
      </w:pPr>
      <w:r w:rsidRPr="001704D9">
        <w:rPr>
          <w:sz w:val="28"/>
          <w:szCs w:val="28"/>
        </w:rPr>
        <w:t xml:space="preserve">представлению заявителем, способы их получения заявителем, </w:t>
      </w:r>
    </w:p>
    <w:p w14:paraId="6B91037B" w14:textId="77777777" w:rsidR="008B714F" w:rsidRPr="001704D9" w:rsidRDefault="008B714F" w:rsidP="008B714F">
      <w:pPr>
        <w:jc w:val="center"/>
        <w:rPr>
          <w:sz w:val="28"/>
          <w:szCs w:val="28"/>
        </w:rPr>
      </w:pPr>
      <w:r w:rsidRPr="001704D9">
        <w:rPr>
          <w:sz w:val="28"/>
          <w:szCs w:val="28"/>
        </w:rPr>
        <w:t>в том числе в электронной форме, порядок их представления</w:t>
      </w:r>
    </w:p>
    <w:p w14:paraId="68A64A4A" w14:textId="77777777" w:rsidR="006E4F4D" w:rsidRPr="001704D9" w:rsidRDefault="006E4F4D" w:rsidP="006E4F4D">
      <w:pPr>
        <w:ind w:firstLine="709"/>
        <w:jc w:val="both"/>
        <w:rPr>
          <w:sz w:val="28"/>
          <w:szCs w:val="28"/>
        </w:rPr>
      </w:pPr>
    </w:p>
    <w:p w14:paraId="4E7CF9AF" w14:textId="44DADF00" w:rsidR="006E4F4D" w:rsidRPr="001704D9" w:rsidRDefault="006E4F4D" w:rsidP="006E4F4D">
      <w:pPr>
        <w:ind w:firstLine="709"/>
        <w:jc w:val="both"/>
        <w:rPr>
          <w:sz w:val="28"/>
          <w:szCs w:val="28"/>
        </w:rPr>
      </w:pPr>
      <w:r w:rsidRPr="001704D9">
        <w:rPr>
          <w:sz w:val="28"/>
          <w:szCs w:val="28"/>
        </w:rPr>
        <w:t>2</w:t>
      </w:r>
      <w:r w:rsidR="008B714F" w:rsidRPr="001704D9">
        <w:rPr>
          <w:sz w:val="28"/>
          <w:szCs w:val="28"/>
        </w:rPr>
        <w:t>5</w:t>
      </w:r>
      <w:r w:rsidRPr="001704D9">
        <w:rPr>
          <w:sz w:val="28"/>
          <w:szCs w:val="28"/>
        </w:rPr>
        <w:t xml:space="preserve">. </w:t>
      </w:r>
      <w:r w:rsidR="00E26CCD" w:rsidRPr="001704D9">
        <w:rPr>
          <w:sz w:val="28"/>
          <w:szCs w:val="28"/>
        </w:rPr>
        <w:t xml:space="preserve">Для получения государственной услуги заявитель обращается с </w:t>
      </w:r>
      <w:r w:rsidR="002B5A56" w:rsidRPr="001704D9">
        <w:rPr>
          <w:sz w:val="28"/>
          <w:szCs w:val="28"/>
        </w:rPr>
        <w:t>заявлением</w:t>
      </w:r>
      <w:r w:rsidR="00E26CCD" w:rsidRPr="001704D9">
        <w:rPr>
          <w:sz w:val="28"/>
          <w:szCs w:val="28"/>
        </w:rPr>
        <w:t xml:space="preserve"> о предоставлении государственной услуги по форме согласно приложению 1 к настоящему Административному регламенту</w:t>
      </w:r>
      <w:r w:rsidR="00E14DBA" w:rsidRPr="001704D9">
        <w:rPr>
          <w:sz w:val="28"/>
          <w:szCs w:val="28"/>
        </w:rPr>
        <w:t xml:space="preserve"> (далее – заявление)</w:t>
      </w:r>
      <w:r w:rsidR="00E26CCD" w:rsidRPr="001704D9">
        <w:rPr>
          <w:sz w:val="28"/>
          <w:szCs w:val="28"/>
        </w:rPr>
        <w:t>, с представлением следующих документов:</w:t>
      </w:r>
    </w:p>
    <w:p w14:paraId="163ACC97" w14:textId="08489B4B" w:rsidR="00002054" w:rsidRPr="001704D9" w:rsidRDefault="00002054" w:rsidP="00002054">
      <w:pPr>
        <w:ind w:firstLine="709"/>
        <w:jc w:val="both"/>
        <w:rPr>
          <w:sz w:val="28"/>
          <w:szCs w:val="28"/>
        </w:rPr>
      </w:pPr>
      <w:r w:rsidRPr="001704D9">
        <w:rPr>
          <w:sz w:val="28"/>
          <w:szCs w:val="28"/>
        </w:rPr>
        <w:t>1) паспорта гражданина Российской Федерации;</w:t>
      </w:r>
    </w:p>
    <w:p w14:paraId="7176AC45" w14:textId="59919572" w:rsidR="006E4F4D" w:rsidRPr="001704D9" w:rsidRDefault="00002054" w:rsidP="00002054">
      <w:pPr>
        <w:ind w:firstLine="709"/>
        <w:jc w:val="both"/>
        <w:rPr>
          <w:sz w:val="28"/>
          <w:szCs w:val="28"/>
        </w:rPr>
      </w:pPr>
      <w:r w:rsidRPr="001704D9">
        <w:rPr>
          <w:sz w:val="28"/>
          <w:szCs w:val="28"/>
        </w:rPr>
        <w:lastRenderedPageBreak/>
        <w:t>2)</w:t>
      </w:r>
      <w:r w:rsidR="00242BF3" w:rsidRPr="001704D9">
        <w:rPr>
          <w:sz w:val="28"/>
          <w:szCs w:val="28"/>
        </w:rPr>
        <w:t xml:space="preserve"> </w:t>
      </w:r>
      <w:r w:rsidR="006E4F4D" w:rsidRPr="001704D9">
        <w:rPr>
          <w:sz w:val="28"/>
          <w:szCs w:val="28"/>
        </w:rPr>
        <w:t xml:space="preserve">документов, удостоверяющих личность и полномочия представителя </w:t>
      </w:r>
      <w:r w:rsidR="00AE69D1" w:rsidRPr="001704D9">
        <w:rPr>
          <w:sz w:val="28"/>
          <w:szCs w:val="28"/>
        </w:rPr>
        <w:br/>
      </w:r>
      <w:r w:rsidR="006E4F4D" w:rsidRPr="001704D9">
        <w:rPr>
          <w:sz w:val="28"/>
          <w:szCs w:val="28"/>
        </w:rPr>
        <w:t xml:space="preserve">(в случае, если заявление подается представителем </w:t>
      </w:r>
      <w:r w:rsidR="00B0339B" w:rsidRPr="001704D9">
        <w:rPr>
          <w:sz w:val="28"/>
          <w:szCs w:val="28"/>
        </w:rPr>
        <w:t>заявителя</w:t>
      </w:r>
      <w:r w:rsidR="006E4F4D" w:rsidRPr="001704D9">
        <w:rPr>
          <w:sz w:val="28"/>
          <w:szCs w:val="28"/>
        </w:rPr>
        <w:t>).</w:t>
      </w:r>
    </w:p>
    <w:p w14:paraId="70BBCAA6" w14:textId="3FD77A4B" w:rsidR="006E4F4D" w:rsidRPr="001704D9" w:rsidRDefault="006E4F4D" w:rsidP="006E4F4D">
      <w:pPr>
        <w:ind w:firstLine="709"/>
        <w:jc w:val="both"/>
        <w:rPr>
          <w:sz w:val="28"/>
          <w:szCs w:val="28"/>
        </w:rPr>
      </w:pPr>
      <w:r w:rsidRPr="001704D9">
        <w:rPr>
          <w:sz w:val="28"/>
          <w:szCs w:val="28"/>
        </w:rPr>
        <w:t xml:space="preserve">При этом документом, подтверждающим полномочия </w:t>
      </w:r>
      <w:r w:rsidR="007305BB" w:rsidRPr="001704D9">
        <w:rPr>
          <w:sz w:val="28"/>
          <w:szCs w:val="28"/>
        </w:rPr>
        <w:t>представителя</w:t>
      </w:r>
      <w:r w:rsidRPr="001704D9">
        <w:rPr>
          <w:sz w:val="28"/>
          <w:szCs w:val="28"/>
        </w:rPr>
        <w:t>,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r w:rsidR="008B714F" w:rsidRPr="001704D9">
        <w:rPr>
          <w:sz w:val="28"/>
          <w:szCs w:val="28"/>
        </w:rPr>
        <w:t>.</w:t>
      </w:r>
    </w:p>
    <w:p w14:paraId="7DE9FC82" w14:textId="692771D9" w:rsidR="00191496" w:rsidRPr="001704D9" w:rsidRDefault="0081345C" w:rsidP="006E4F4D">
      <w:pPr>
        <w:ind w:firstLine="709"/>
        <w:jc w:val="both"/>
        <w:rPr>
          <w:sz w:val="28"/>
          <w:szCs w:val="28"/>
        </w:rPr>
      </w:pPr>
      <w:r w:rsidRPr="001704D9">
        <w:rPr>
          <w:sz w:val="28"/>
          <w:szCs w:val="28"/>
        </w:rPr>
        <w:t>2</w:t>
      </w:r>
      <w:r w:rsidR="008B714F" w:rsidRPr="001704D9">
        <w:rPr>
          <w:sz w:val="28"/>
          <w:szCs w:val="28"/>
        </w:rPr>
        <w:t>6</w:t>
      </w:r>
      <w:r w:rsidRPr="001704D9">
        <w:rPr>
          <w:sz w:val="28"/>
          <w:szCs w:val="28"/>
        </w:rPr>
        <w:t xml:space="preserve">. </w:t>
      </w:r>
      <w:r w:rsidR="00191496" w:rsidRPr="001704D9">
        <w:rPr>
          <w:sz w:val="28"/>
          <w:szCs w:val="28"/>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w:t>
      </w:r>
    </w:p>
    <w:p w14:paraId="26FF48A6" w14:textId="2631D213" w:rsidR="001F17CE" w:rsidRPr="001704D9" w:rsidRDefault="00191496" w:rsidP="001F17CE">
      <w:pPr>
        <w:ind w:firstLine="709"/>
        <w:jc w:val="both"/>
        <w:rPr>
          <w:sz w:val="28"/>
          <w:szCs w:val="28"/>
        </w:rPr>
      </w:pPr>
      <w:r w:rsidRPr="001704D9">
        <w:rPr>
          <w:sz w:val="28"/>
          <w:szCs w:val="28"/>
        </w:rPr>
        <w:t xml:space="preserve">27. </w:t>
      </w:r>
      <w:r w:rsidR="001F17CE" w:rsidRPr="001704D9">
        <w:rPr>
          <w:sz w:val="28"/>
          <w:szCs w:val="28"/>
        </w:rPr>
        <w:t>В случае направления заявления посредством ЕПГУ/РПГУ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A92C479" w14:textId="77777777" w:rsidR="001F17CE" w:rsidRPr="001704D9" w:rsidRDefault="001F17CE" w:rsidP="001F17CE">
      <w:pPr>
        <w:ind w:firstLine="709"/>
        <w:jc w:val="both"/>
        <w:rPr>
          <w:sz w:val="28"/>
          <w:szCs w:val="28"/>
        </w:rPr>
      </w:pPr>
      <w:r w:rsidRPr="001704D9">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B882A53" w14:textId="77777777" w:rsidR="001F17CE" w:rsidRPr="001704D9" w:rsidRDefault="001F17CE" w:rsidP="001F17CE">
      <w:pPr>
        <w:ind w:firstLine="709"/>
        <w:jc w:val="both"/>
        <w:rPr>
          <w:sz w:val="28"/>
          <w:szCs w:val="28"/>
        </w:rPr>
      </w:pPr>
      <w:r w:rsidRPr="001704D9">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1CCA03A" w14:textId="26725C99" w:rsidR="001F17CE" w:rsidRPr="001704D9" w:rsidRDefault="001F17CE" w:rsidP="001F17CE">
      <w:pPr>
        <w:ind w:firstLine="709"/>
        <w:jc w:val="both"/>
        <w:rPr>
          <w:sz w:val="28"/>
          <w:szCs w:val="28"/>
        </w:rPr>
      </w:pPr>
      <w:r w:rsidRPr="001704D9">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DFE7946" w14:textId="722B7E06" w:rsidR="001F17CE" w:rsidRPr="001704D9" w:rsidRDefault="001F17CE" w:rsidP="001F17CE">
      <w:pPr>
        <w:ind w:firstLine="709"/>
        <w:jc w:val="both"/>
        <w:rPr>
          <w:sz w:val="28"/>
          <w:szCs w:val="28"/>
        </w:rPr>
      </w:pPr>
      <w:r w:rsidRPr="001704D9">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4CA7A7F" w14:textId="52099DEC" w:rsidR="006E4F4D" w:rsidRPr="001704D9" w:rsidRDefault="001F17CE" w:rsidP="006E4F4D">
      <w:pPr>
        <w:ind w:firstLine="709"/>
        <w:jc w:val="both"/>
        <w:rPr>
          <w:sz w:val="28"/>
          <w:szCs w:val="28"/>
        </w:rPr>
      </w:pPr>
      <w:r w:rsidRPr="001704D9">
        <w:rPr>
          <w:sz w:val="28"/>
          <w:szCs w:val="28"/>
        </w:rPr>
        <w:t xml:space="preserve">28. </w:t>
      </w:r>
      <w:r w:rsidR="006E4F4D" w:rsidRPr="001704D9">
        <w:rPr>
          <w:sz w:val="28"/>
          <w:szCs w:val="28"/>
        </w:rPr>
        <w:t xml:space="preserve">Заявление заполняется на государственном языке Российской Федерации (русском языке) и подписывается лично </w:t>
      </w:r>
      <w:r w:rsidR="002B27A3" w:rsidRPr="001704D9">
        <w:rPr>
          <w:sz w:val="28"/>
          <w:szCs w:val="28"/>
        </w:rPr>
        <w:t>заявителем</w:t>
      </w:r>
      <w:r w:rsidR="006E4F4D" w:rsidRPr="001704D9">
        <w:rPr>
          <w:sz w:val="28"/>
          <w:szCs w:val="28"/>
        </w:rPr>
        <w:t>.</w:t>
      </w:r>
    </w:p>
    <w:p w14:paraId="1F107391" w14:textId="496E5743" w:rsidR="00191496" w:rsidRPr="001704D9" w:rsidRDefault="00191496" w:rsidP="00191496">
      <w:pPr>
        <w:ind w:firstLine="709"/>
        <w:jc w:val="both"/>
        <w:rPr>
          <w:sz w:val="28"/>
          <w:szCs w:val="28"/>
        </w:rPr>
      </w:pPr>
      <w:r w:rsidRPr="001704D9">
        <w:rPr>
          <w:sz w:val="28"/>
          <w:szCs w:val="28"/>
        </w:rPr>
        <w:t>2</w:t>
      </w:r>
      <w:r w:rsidR="001F17CE" w:rsidRPr="001704D9">
        <w:rPr>
          <w:sz w:val="28"/>
          <w:szCs w:val="28"/>
        </w:rPr>
        <w:t>9</w:t>
      </w:r>
      <w:r w:rsidRPr="001704D9">
        <w:rPr>
          <w:sz w:val="28"/>
          <w:szCs w:val="28"/>
        </w:rPr>
        <w:t>. В заявлении также указывается один из следующих способов направления результата предоставления государственной услуги:</w:t>
      </w:r>
    </w:p>
    <w:p w14:paraId="552E4BDB" w14:textId="6786E55A" w:rsidR="00191496" w:rsidRPr="001704D9" w:rsidRDefault="00191496" w:rsidP="00191496">
      <w:pPr>
        <w:ind w:firstLine="709"/>
        <w:jc w:val="both"/>
        <w:rPr>
          <w:sz w:val="28"/>
          <w:szCs w:val="28"/>
        </w:rPr>
      </w:pPr>
      <w:r w:rsidRPr="001704D9">
        <w:rPr>
          <w:sz w:val="28"/>
          <w:szCs w:val="28"/>
        </w:rPr>
        <w:t>1) в форме электронного документа в личном кабинете на ЕПГУ/РПГУ;</w:t>
      </w:r>
    </w:p>
    <w:p w14:paraId="6EEC5B1B" w14:textId="77777777" w:rsidR="00191496" w:rsidRPr="001704D9" w:rsidRDefault="00191496" w:rsidP="00191496">
      <w:pPr>
        <w:ind w:firstLine="709"/>
        <w:jc w:val="both"/>
        <w:rPr>
          <w:sz w:val="28"/>
          <w:szCs w:val="28"/>
        </w:rPr>
      </w:pPr>
      <w:r w:rsidRPr="001704D9">
        <w:rPr>
          <w:sz w:val="28"/>
          <w:szCs w:val="28"/>
        </w:rPr>
        <w:t>2) на бумажном носителе в МФЦ.</w:t>
      </w:r>
    </w:p>
    <w:p w14:paraId="16CA4AAF" w14:textId="63D159C8" w:rsidR="006E4F4D" w:rsidRPr="001704D9" w:rsidRDefault="001F17CE" w:rsidP="006E4F4D">
      <w:pPr>
        <w:ind w:firstLine="709"/>
        <w:jc w:val="both"/>
        <w:rPr>
          <w:sz w:val="28"/>
          <w:szCs w:val="28"/>
        </w:rPr>
      </w:pPr>
      <w:r w:rsidRPr="001704D9">
        <w:rPr>
          <w:sz w:val="28"/>
          <w:szCs w:val="28"/>
        </w:rPr>
        <w:t>30</w:t>
      </w:r>
      <w:r w:rsidR="006E4F4D" w:rsidRPr="001704D9">
        <w:rPr>
          <w:sz w:val="28"/>
          <w:szCs w:val="28"/>
        </w:rPr>
        <w:t xml:space="preserve">. Документы, предоставленные </w:t>
      </w:r>
      <w:r w:rsidR="002B27A3" w:rsidRPr="001704D9">
        <w:rPr>
          <w:sz w:val="28"/>
          <w:szCs w:val="28"/>
        </w:rPr>
        <w:t>заявителем</w:t>
      </w:r>
      <w:r w:rsidR="006E4F4D" w:rsidRPr="001704D9">
        <w:rPr>
          <w:sz w:val="28"/>
          <w:szCs w:val="28"/>
        </w:rPr>
        <w:t>, должны удовлетворять следующим требованиям:</w:t>
      </w:r>
    </w:p>
    <w:p w14:paraId="699FC874" w14:textId="77777777" w:rsidR="006E4F4D" w:rsidRPr="001704D9" w:rsidRDefault="006E4F4D" w:rsidP="006E4F4D">
      <w:pPr>
        <w:ind w:firstLine="709"/>
        <w:jc w:val="both"/>
        <w:rPr>
          <w:sz w:val="28"/>
          <w:szCs w:val="28"/>
        </w:rPr>
      </w:pPr>
      <w:r w:rsidRPr="001704D9">
        <w:rPr>
          <w:sz w:val="28"/>
          <w:szCs w:val="28"/>
        </w:rPr>
        <w:t>1) в заявлении должны быть заполнены все реквизиты;</w:t>
      </w:r>
    </w:p>
    <w:p w14:paraId="13A950B5" w14:textId="7F275064" w:rsidR="006E4F4D" w:rsidRPr="001704D9" w:rsidRDefault="006E4F4D" w:rsidP="006E4F4D">
      <w:pPr>
        <w:ind w:firstLine="709"/>
        <w:jc w:val="both"/>
        <w:rPr>
          <w:sz w:val="28"/>
          <w:szCs w:val="28"/>
        </w:rPr>
      </w:pPr>
      <w:r w:rsidRPr="001704D9">
        <w:rPr>
          <w:sz w:val="28"/>
          <w:szCs w:val="28"/>
        </w:rPr>
        <w:t>2)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r w:rsidR="008B714F" w:rsidRPr="001704D9">
        <w:rPr>
          <w:sz w:val="28"/>
          <w:szCs w:val="28"/>
        </w:rPr>
        <w:t>.</w:t>
      </w:r>
    </w:p>
    <w:p w14:paraId="230DC6BE" w14:textId="2EEA4B64" w:rsidR="006E4F4D" w:rsidRPr="001704D9" w:rsidRDefault="00152DC8" w:rsidP="006E4F4D">
      <w:pPr>
        <w:ind w:firstLine="709"/>
        <w:jc w:val="both"/>
        <w:rPr>
          <w:sz w:val="28"/>
          <w:szCs w:val="28"/>
        </w:rPr>
      </w:pPr>
      <w:r w:rsidRPr="001704D9">
        <w:rPr>
          <w:sz w:val="28"/>
          <w:szCs w:val="28"/>
        </w:rPr>
        <w:t>3</w:t>
      </w:r>
      <w:r w:rsidR="001F17CE" w:rsidRPr="001704D9">
        <w:rPr>
          <w:sz w:val="28"/>
          <w:szCs w:val="28"/>
        </w:rPr>
        <w:t>1</w:t>
      </w:r>
      <w:r w:rsidR="006E4F4D" w:rsidRPr="001704D9">
        <w:rPr>
          <w:sz w:val="28"/>
          <w:szCs w:val="28"/>
        </w:rPr>
        <w:t xml:space="preserve">. При личном обращении </w:t>
      </w:r>
      <w:r w:rsidR="00383BD2" w:rsidRPr="001704D9">
        <w:rPr>
          <w:sz w:val="28"/>
          <w:szCs w:val="28"/>
        </w:rPr>
        <w:t>заявителя</w:t>
      </w:r>
      <w:r w:rsidR="002664D5" w:rsidRPr="001704D9">
        <w:rPr>
          <w:sz w:val="28"/>
          <w:szCs w:val="28"/>
        </w:rPr>
        <w:t xml:space="preserve"> </w:t>
      </w:r>
      <w:r w:rsidR="006E4F4D" w:rsidRPr="001704D9">
        <w:rPr>
          <w:sz w:val="28"/>
          <w:szCs w:val="28"/>
        </w:rPr>
        <w:t>копии с оригиналов документов, указанных в част</w:t>
      </w:r>
      <w:r w:rsidR="00614633" w:rsidRPr="001704D9">
        <w:rPr>
          <w:sz w:val="28"/>
          <w:szCs w:val="28"/>
        </w:rPr>
        <w:t>и 2</w:t>
      </w:r>
      <w:r w:rsidR="00DA2BFE" w:rsidRPr="001704D9">
        <w:rPr>
          <w:sz w:val="28"/>
          <w:szCs w:val="28"/>
        </w:rPr>
        <w:t>5</w:t>
      </w:r>
      <w:r w:rsidR="006E4F4D" w:rsidRPr="001704D9">
        <w:rPr>
          <w:sz w:val="28"/>
          <w:szCs w:val="28"/>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14:paraId="628E3193" w14:textId="296AAE84" w:rsidR="006E4F4D" w:rsidRPr="001704D9" w:rsidRDefault="006E4F4D" w:rsidP="006E4F4D">
      <w:pPr>
        <w:ind w:firstLine="709"/>
        <w:jc w:val="both"/>
        <w:rPr>
          <w:sz w:val="28"/>
          <w:szCs w:val="28"/>
        </w:rPr>
      </w:pPr>
      <w:r w:rsidRPr="001704D9">
        <w:rPr>
          <w:sz w:val="28"/>
          <w:szCs w:val="28"/>
        </w:rPr>
        <w:lastRenderedPageBreak/>
        <w:t xml:space="preserve">В случае отсутствия оригиналов документов </w:t>
      </w:r>
      <w:r w:rsidR="001379EC" w:rsidRPr="001704D9">
        <w:rPr>
          <w:sz w:val="28"/>
          <w:szCs w:val="28"/>
        </w:rPr>
        <w:t>заявителем</w:t>
      </w:r>
      <w:r w:rsidRPr="001704D9">
        <w:rPr>
          <w:sz w:val="28"/>
          <w:szCs w:val="28"/>
        </w:rPr>
        <w:t xml:space="preserve"> должны быть предоставлены копии документов, заверенные в соответствии с частью </w:t>
      </w:r>
      <w:r w:rsidR="00152DC8" w:rsidRPr="001704D9">
        <w:rPr>
          <w:sz w:val="28"/>
          <w:szCs w:val="28"/>
        </w:rPr>
        <w:t>3</w:t>
      </w:r>
      <w:r w:rsidR="00DD201E" w:rsidRPr="001704D9">
        <w:rPr>
          <w:sz w:val="28"/>
          <w:szCs w:val="28"/>
        </w:rPr>
        <w:t>2</w:t>
      </w:r>
      <w:r w:rsidRPr="001704D9">
        <w:rPr>
          <w:sz w:val="28"/>
          <w:szCs w:val="28"/>
        </w:rPr>
        <w:t xml:space="preserve"> настоящего Административного регламента.</w:t>
      </w:r>
    </w:p>
    <w:p w14:paraId="16F83E8E" w14:textId="563D12D9" w:rsidR="006E4F4D" w:rsidRPr="001704D9" w:rsidRDefault="001F17CE" w:rsidP="006E4F4D">
      <w:pPr>
        <w:ind w:firstLine="709"/>
        <w:jc w:val="both"/>
        <w:rPr>
          <w:sz w:val="28"/>
          <w:szCs w:val="28"/>
        </w:rPr>
      </w:pPr>
      <w:r w:rsidRPr="001704D9">
        <w:rPr>
          <w:sz w:val="28"/>
          <w:szCs w:val="28"/>
        </w:rPr>
        <w:t>32</w:t>
      </w:r>
      <w:r w:rsidR="006E4F4D" w:rsidRPr="001704D9">
        <w:rPr>
          <w:sz w:val="28"/>
          <w:szCs w:val="28"/>
        </w:rPr>
        <w:t>. Копии документов, указанных в част</w:t>
      </w:r>
      <w:r w:rsidR="00DA2BFE" w:rsidRPr="001704D9">
        <w:rPr>
          <w:sz w:val="28"/>
          <w:szCs w:val="28"/>
        </w:rPr>
        <w:t>и</w:t>
      </w:r>
      <w:r w:rsidR="00C33AB3" w:rsidRPr="001704D9">
        <w:rPr>
          <w:sz w:val="28"/>
          <w:szCs w:val="28"/>
        </w:rPr>
        <w:t xml:space="preserve"> </w:t>
      </w:r>
      <w:r w:rsidR="00614633" w:rsidRPr="001704D9">
        <w:rPr>
          <w:sz w:val="28"/>
          <w:szCs w:val="28"/>
        </w:rPr>
        <w:t>2</w:t>
      </w:r>
      <w:r w:rsidR="00DA2BFE" w:rsidRPr="001704D9">
        <w:rPr>
          <w:sz w:val="28"/>
          <w:szCs w:val="28"/>
        </w:rPr>
        <w:t>5</w:t>
      </w:r>
      <w:r w:rsidR="006E4F4D" w:rsidRPr="001704D9">
        <w:rPr>
          <w:sz w:val="28"/>
          <w:szCs w:val="28"/>
        </w:rPr>
        <w:t xml:space="preserve"> настоящего Административного регламента, направляемых </w:t>
      </w:r>
      <w:r w:rsidR="00C33AB3" w:rsidRPr="001704D9">
        <w:rPr>
          <w:sz w:val="28"/>
          <w:szCs w:val="28"/>
        </w:rPr>
        <w:t>заявителем</w:t>
      </w:r>
      <w:r w:rsidR="006E4F4D" w:rsidRPr="001704D9">
        <w:rPr>
          <w:sz w:val="28"/>
          <w:szCs w:val="28"/>
        </w:rPr>
        <w:t xml:space="preserve">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4C848ED9" w14:textId="77777777" w:rsidR="006E4F4D" w:rsidRPr="001704D9" w:rsidRDefault="006E4F4D" w:rsidP="006E4F4D">
      <w:pPr>
        <w:ind w:firstLine="709"/>
        <w:jc w:val="both"/>
        <w:rPr>
          <w:sz w:val="28"/>
          <w:szCs w:val="28"/>
        </w:rPr>
      </w:pPr>
      <w:r w:rsidRPr="001704D9">
        <w:rPr>
          <w:sz w:val="28"/>
          <w:szCs w:val="28"/>
        </w:rPr>
        <w:t>1) в поселении, в котором нет нотариуса,</w:t>
      </w:r>
      <w:r w:rsidR="004E4D03" w:rsidRPr="001704D9">
        <w:rPr>
          <w:sz w:val="28"/>
          <w:szCs w:val="28"/>
        </w:rPr>
        <w:t xml:space="preserve"> – </w:t>
      </w:r>
      <w:r w:rsidRPr="001704D9">
        <w:rPr>
          <w:sz w:val="28"/>
          <w:szCs w:val="28"/>
        </w:rPr>
        <w:t xml:space="preserve">главой местной администрации поселения и (или) уполномоченным должностным лицом местной администрации поселения; </w:t>
      </w:r>
    </w:p>
    <w:p w14:paraId="1468FCB1" w14:textId="77777777" w:rsidR="006E4F4D" w:rsidRPr="001704D9" w:rsidRDefault="006E4F4D" w:rsidP="006E4F4D">
      <w:pPr>
        <w:ind w:firstLine="709"/>
        <w:jc w:val="both"/>
        <w:rPr>
          <w:sz w:val="28"/>
          <w:szCs w:val="28"/>
        </w:rPr>
      </w:pPr>
      <w:r w:rsidRPr="001704D9">
        <w:rPr>
          <w:sz w:val="28"/>
          <w:szCs w:val="28"/>
        </w:rPr>
        <w:t>2) в расположенном на межселенной территории населенном пункте, в котором нет нотариуса,</w:t>
      </w:r>
      <w:r w:rsidR="004E4D03" w:rsidRPr="001704D9">
        <w:rPr>
          <w:sz w:val="28"/>
          <w:szCs w:val="28"/>
        </w:rPr>
        <w:t xml:space="preserve"> – </w:t>
      </w:r>
      <w:r w:rsidRPr="001704D9">
        <w:rPr>
          <w:sz w:val="28"/>
          <w:szCs w:val="28"/>
        </w:rPr>
        <w:t>главой местной администрации муниципального района и (или) уполномоченным должностным лицом местной администрации муниципального района;</w:t>
      </w:r>
    </w:p>
    <w:p w14:paraId="1AB2CE52" w14:textId="77777777" w:rsidR="006E4F4D" w:rsidRPr="001704D9" w:rsidRDefault="006E4F4D" w:rsidP="006E4F4D">
      <w:pPr>
        <w:ind w:firstLine="709"/>
        <w:jc w:val="both"/>
        <w:rPr>
          <w:sz w:val="28"/>
          <w:szCs w:val="28"/>
        </w:rPr>
      </w:pPr>
      <w:r w:rsidRPr="001704D9">
        <w:rPr>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w:t>
      </w:r>
      <w:r w:rsidR="004E4D03" w:rsidRPr="001704D9">
        <w:rPr>
          <w:sz w:val="28"/>
          <w:szCs w:val="28"/>
        </w:rPr>
        <w:t xml:space="preserve"> – </w:t>
      </w:r>
      <w:r w:rsidRPr="001704D9">
        <w:rPr>
          <w:sz w:val="28"/>
          <w:szCs w:val="28"/>
        </w:rPr>
        <w:t xml:space="preserve">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58A1E638" w14:textId="74A4342F" w:rsidR="006E4F4D" w:rsidRPr="001704D9" w:rsidRDefault="006E4F4D" w:rsidP="006E4F4D">
      <w:pPr>
        <w:ind w:firstLine="709"/>
        <w:jc w:val="both"/>
        <w:rPr>
          <w:sz w:val="28"/>
          <w:szCs w:val="28"/>
        </w:rPr>
      </w:pPr>
      <w:r w:rsidRPr="001704D9">
        <w:rPr>
          <w:sz w:val="28"/>
          <w:szCs w:val="28"/>
        </w:rPr>
        <w:t>3</w:t>
      </w:r>
      <w:r w:rsidR="001F17CE" w:rsidRPr="001704D9">
        <w:rPr>
          <w:sz w:val="28"/>
          <w:szCs w:val="28"/>
        </w:rPr>
        <w:t>3</w:t>
      </w:r>
      <w:r w:rsidRPr="001704D9">
        <w:rPr>
          <w:sz w:val="28"/>
          <w:szCs w:val="28"/>
        </w:rPr>
        <w:t xml:space="preserve">. </w:t>
      </w:r>
      <w:r w:rsidR="00C33AB3" w:rsidRPr="001704D9">
        <w:rPr>
          <w:sz w:val="28"/>
          <w:szCs w:val="28"/>
        </w:rPr>
        <w:t>Заявитель</w:t>
      </w:r>
      <w:r w:rsidR="002664D5" w:rsidRPr="001704D9">
        <w:rPr>
          <w:sz w:val="28"/>
          <w:szCs w:val="28"/>
        </w:rPr>
        <w:t xml:space="preserve"> </w:t>
      </w:r>
      <w:r w:rsidRPr="001704D9">
        <w:rPr>
          <w:sz w:val="28"/>
          <w:szCs w:val="28"/>
        </w:rPr>
        <w:t>несет ответственность за достоверность документов и сведений, представленных для получения государственной услуги.</w:t>
      </w:r>
    </w:p>
    <w:p w14:paraId="5609E8A8" w14:textId="7CAFCF12" w:rsidR="006E4F4D" w:rsidRPr="001704D9" w:rsidRDefault="006E4F4D" w:rsidP="006E4F4D">
      <w:pPr>
        <w:ind w:firstLine="709"/>
        <w:jc w:val="both"/>
        <w:rPr>
          <w:sz w:val="28"/>
          <w:szCs w:val="28"/>
        </w:rPr>
      </w:pPr>
      <w:r w:rsidRPr="001704D9">
        <w:rPr>
          <w:sz w:val="28"/>
          <w:szCs w:val="28"/>
        </w:rPr>
        <w:t>3</w:t>
      </w:r>
      <w:r w:rsidR="00DD201E" w:rsidRPr="001704D9">
        <w:rPr>
          <w:sz w:val="28"/>
          <w:szCs w:val="28"/>
        </w:rPr>
        <w:t>4</w:t>
      </w:r>
      <w:r w:rsidRPr="001704D9">
        <w:rPr>
          <w:sz w:val="28"/>
          <w:szCs w:val="28"/>
        </w:rPr>
        <w:t xml:space="preserve">. КГКУ «Центр выплат» вправе осуществлять проверку достоверности сведений, содержащихся в представленных </w:t>
      </w:r>
      <w:r w:rsidR="00FF1567" w:rsidRPr="001704D9">
        <w:rPr>
          <w:sz w:val="28"/>
          <w:szCs w:val="28"/>
        </w:rPr>
        <w:t>заявителем</w:t>
      </w:r>
      <w:r w:rsidRPr="001704D9">
        <w:rPr>
          <w:sz w:val="28"/>
          <w:szCs w:val="28"/>
        </w:rPr>
        <w:t xml:space="preserve"> документах. </w:t>
      </w:r>
    </w:p>
    <w:p w14:paraId="552F479A" w14:textId="77777777" w:rsidR="006E4F4D" w:rsidRPr="001704D9" w:rsidRDefault="006E4F4D" w:rsidP="006E4F4D">
      <w:pPr>
        <w:ind w:firstLine="709"/>
        <w:jc w:val="both"/>
        <w:rPr>
          <w:sz w:val="28"/>
          <w:szCs w:val="28"/>
        </w:rPr>
      </w:pPr>
    </w:p>
    <w:p w14:paraId="727C02E6" w14:textId="77777777" w:rsidR="00DA2BFE" w:rsidRPr="001704D9" w:rsidRDefault="00DA2BFE" w:rsidP="00DA2BFE">
      <w:pPr>
        <w:jc w:val="center"/>
        <w:rPr>
          <w:sz w:val="28"/>
          <w:szCs w:val="28"/>
        </w:rPr>
      </w:pPr>
      <w:r w:rsidRPr="001704D9">
        <w:rPr>
          <w:sz w:val="28"/>
          <w:szCs w:val="28"/>
        </w:rPr>
        <w:t xml:space="preserve">Исчерпывающий перечень документов, необходимых в соответствии </w:t>
      </w:r>
    </w:p>
    <w:p w14:paraId="1A8832A9" w14:textId="77777777" w:rsidR="00DA2BFE" w:rsidRPr="001704D9" w:rsidRDefault="00DA2BFE" w:rsidP="00DA2BFE">
      <w:pPr>
        <w:jc w:val="center"/>
        <w:rPr>
          <w:sz w:val="28"/>
          <w:szCs w:val="28"/>
        </w:rPr>
      </w:pPr>
      <w:r w:rsidRPr="001704D9">
        <w:rPr>
          <w:sz w:val="28"/>
          <w:szCs w:val="28"/>
        </w:rPr>
        <w:t>с нормативными правовыми актами для предоставления государственной услуги, которые находятся в распоряжении государственных органов,</w:t>
      </w:r>
    </w:p>
    <w:p w14:paraId="760C2FAB" w14:textId="77777777" w:rsidR="00DA2BFE" w:rsidRPr="001704D9" w:rsidRDefault="00DA2BFE" w:rsidP="00DA2BFE">
      <w:pPr>
        <w:jc w:val="center"/>
        <w:rPr>
          <w:sz w:val="28"/>
          <w:szCs w:val="28"/>
        </w:rPr>
      </w:pPr>
      <w:r w:rsidRPr="001704D9">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14:paraId="4C8DAEC1" w14:textId="77777777" w:rsidR="00DA2BFE" w:rsidRPr="001704D9" w:rsidRDefault="00DA2BFE" w:rsidP="00DA2BFE">
      <w:pPr>
        <w:jc w:val="center"/>
        <w:rPr>
          <w:sz w:val="28"/>
          <w:szCs w:val="28"/>
        </w:rPr>
      </w:pPr>
      <w:r w:rsidRPr="001704D9">
        <w:rPr>
          <w:sz w:val="28"/>
          <w:szCs w:val="28"/>
        </w:rPr>
        <w:t xml:space="preserve">и которые заявитель вправе представить, а также способы </w:t>
      </w:r>
    </w:p>
    <w:p w14:paraId="43E66387" w14:textId="7275F0DC" w:rsidR="006E4F4D" w:rsidRPr="001704D9" w:rsidRDefault="00DA2BFE" w:rsidP="00DA2BFE">
      <w:pPr>
        <w:jc w:val="center"/>
        <w:rPr>
          <w:sz w:val="28"/>
          <w:szCs w:val="28"/>
        </w:rPr>
      </w:pPr>
      <w:r w:rsidRPr="001704D9">
        <w:rPr>
          <w:sz w:val="28"/>
          <w:szCs w:val="28"/>
        </w:rPr>
        <w:t>их получения заявителем, в том числе в электронной форме</w:t>
      </w:r>
    </w:p>
    <w:p w14:paraId="78851D0A" w14:textId="235D51F1" w:rsidR="006E4F4D" w:rsidRPr="001704D9" w:rsidRDefault="006E4F4D" w:rsidP="00DA2BFE">
      <w:pPr>
        <w:tabs>
          <w:tab w:val="left" w:pos="8340"/>
        </w:tabs>
        <w:ind w:firstLine="709"/>
        <w:jc w:val="both"/>
        <w:rPr>
          <w:sz w:val="28"/>
          <w:szCs w:val="28"/>
        </w:rPr>
      </w:pPr>
    </w:p>
    <w:p w14:paraId="25B7F129" w14:textId="65BB4C10" w:rsidR="006E4F4D" w:rsidRPr="001704D9" w:rsidRDefault="006E4F4D" w:rsidP="006E4F4D">
      <w:pPr>
        <w:ind w:firstLine="709"/>
        <w:jc w:val="both"/>
        <w:rPr>
          <w:sz w:val="28"/>
          <w:szCs w:val="28"/>
        </w:rPr>
      </w:pPr>
      <w:r w:rsidRPr="001704D9">
        <w:rPr>
          <w:sz w:val="28"/>
          <w:szCs w:val="28"/>
        </w:rPr>
        <w:t>3</w:t>
      </w:r>
      <w:r w:rsidR="00DD201E" w:rsidRPr="001704D9">
        <w:rPr>
          <w:sz w:val="28"/>
          <w:szCs w:val="28"/>
        </w:rPr>
        <w:t>5</w:t>
      </w:r>
      <w:r w:rsidRPr="001704D9">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1CAB745C" w14:textId="77777777" w:rsidR="006E4F4D" w:rsidRPr="001704D9" w:rsidRDefault="006E4F4D" w:rsidP="006E4F4D">
      <w:pPr>
        <w:ind w:firstLine="709"/>
        <w:jc w:val="both"/>
        <w:rPr>
          <w:sz w:val="28"/>
          <w:szCs w:val="28"/>
        </w:rPr>
      </w:pPr>
      <w:r w:rsidRPr="001704D9">
        <w:rPr>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14:paraId="789BA551" w14:textId="77777777" w:rsidR="006E4F4D" w:rsidRPr="001704D9" w:rsidRDefault="006E4F4D" w:rsidP="006E4F4D">
      <w:pPr>
        <w:ind w:firstLine="709"/>
        <w:jc w:val="both"/>
        <w:rPr>
          <w:sz w:val="28"/>
          <w:szCs w:val="28"/>
        </w:rPr>
      </w:pPr>
      <w:r w:rsidRPr="001704D9">
        <w:rPr>
          <w:sz w:val="28"/>
          <w:szCs w:val="28"/>
        </w:rPr>
        <w:t xml:space="preserve">2) сведения о государственной регистрации перемены имени, отчества, фамилии, о родившихся и умерших гражданах, о заключении (расторжении) </w:t>
      </w:r>
      <w:r w:rsidRPr="001704D9">
        <w:rPr>
          <w:sz w:val="28"/>
          <w:szCs w:val="28"/>
        </w:rPr>
        <w:lastRenderedPageBreak/>
        <w:t>брака, об установлении отцовства, находящиеся в распоряжении органов записи актов гражданского состояния;</w:t>
      </w:r>
    </w:p>
    <w:p w14:paraId="3D649E03" w14:textId="2DDE4406" w:rsidR="00365E33" w:rsidRPr="001704D9" w:rsidRDefault="007F392A" w:rsidP="007F392A">
      <w:pPr>
        <w:ind w:firstLine="709"/>
        <w:jc w:val="both"/>
        <w:rPr>
          <w:sz w:val="28"/>
          <w:szCs w:val="28"/>
        </w:rPr>
      </w:pPr>
      <w:r w:rsidRPr="001704D9">
        <w:rPr>
          <w:sz w:val="28"/>
          <w:szCs w:val="28"/>
        </w:rPr>
        <w:t>3) сведения, подтверждающие отнесение гражданина к лицам из числа детей-сирот и детей, оставшихся без попечения родителей.</w:t>
      </w:r>
    </w:p>
    <w:p w14:paraId="44CA8DB1" w14:textId="253F6744" w:rsidR="006E4F4D" w:rsidRPr="001704D9" w:rsidRDefault="006E4F4D" w:rsidP="006E4F4D">
      <w:pPr>
        <w:ind w:firstLine="709"/>
        <w:jc w:val="both"/>
        <w:rPr>
          <w:sz w:val="28"/>
          <w:szCs w:val="28"/>
        </w:rPr>
      </w:pPr>
      <w:r w:rsidRPr="001704D9">
        <w:rPr>
          <w:sz w:val="28"/>
          <w:szCs w:val="28"/>
        </w:rPr>
        <w:t>3</w:t>
      </w:r>
      <w:r w:rsidR="00DD201E" w:rsidRPr="001704D9">
        <w:rPr>
          <w:sz w:val="28"/>
          <w:szCs w:val="28"/>
        </w:rPr>
        <w:t>6</w:t>
      </w:r>
      <w:r w:rsidRPr="001704D9">
        <w:rPr>
          <w:sz w:val="28"/>
          <w:szCs w:val="28"/>
        </w:rPr>
        <w:t xml:space="preserve">. </w:t>
      </w:r>
      <w:r w:rsidR="00036434" w:rsidRPr="001704D9">
        <w:rPr>
          <w:sz w:val="28"/>
          <w:szCs w:val="28"/>
        </w:rPr>
        <w:t>Заявитель</w:t>
      </w:r>
      <w:r w:rsidRPr="001704D9">
        <w:rPr>
          <w:sz w:val="28"/>
          <w:szCs w:val="28"/>
        </w:rPr>
        <w:t xml:space="preserve"> вправе представить сведения, предусмотренные частью 3</w:t>
      </w:r>
      <w:r w:rsidR="00DD201E" w:rsidRPr="001704D9">
        <w:rPr>
          <w:sz w:val="28"/>
          <w:szCs w:val="28"/>
        </w:rPr>
        <w:t>5</w:t>
      </w:r>
      <w:r w:rsidRPr="001704D9">
        <w:rPr>
          <w:sz w:val="28"/>
          <w:szCs w:val="28"/>
        </w:rPr>
        <w:t xml:space="preserve"> настоящего Административного регламента, по собственной инициативе.</w:t>
      </w:r>
    </w:p>
    <w:p w14:paraId="2C47B35A" w14:textId="65A5D27E" w:rsidR="00056C3C" w:rsidRPr="001704D9" w:rsidRDefault="00056C3C" w:rsidP="006E4F4D">
      <w:pPr>
        <w:ind w:firstLine="709"/>
        <w:jc w:val="both"/>
        <w:rPr>
          <w:sz w:val="28"/>
          <w:szCs w:val="28"/>
        </w:rPr>
      </w:pPr>
      <w:r w:rsidRPr="001704D9">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14:paraId="29AA9F10" w14:textId="41654E7C" w:rsidR="006E4F4D" w:rsidRPr="001704D9" w:rsidRDefault="00614633" w:rsidP="006E4F4D">
      <w:pPr>
        <w:ind w:firstLine="709"/>
        <w:jc w:val="both"/>
        <w:rPr>
          <w:sz w:val="28"/>
          <w:szCs w:val="28"/>
        </w:rPr>
      </w:pPr>
      <w:r w:rsidRPr="001704D9">
        <w:rPr>
          <w:sz w:val="28"/>
          <w:szCs w:val="28"/>
        </w:rPr>
        <w:t>3</w:t>
      </w:r>
      <w:r w:rsidR="00DD201E" w:rsidRPr="001704D9">
        <w:rPr>
          <w:sz w:val="28"/>
          <w:szCs w:val="28"/>
        </w:rPr>
        <w:t>7</w:t>
      </w:r>
      <w:r w:rsidR="006E4F4D" w:rsidRPr="001704D9">
        <w:rPr>
          <w:sz w:val="28"/>
          <w:szCs w:val="28"/>
        </w:rPr>
        <w:t>.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11A4E189" w14:textId="77777777" w:rsidR="006E4F4D" w:rsidRPr="001704D9" w:rsidRDefault="006E4F4D" w:rsidP="006E4F4D">
      <w:pPr>
        <w:ind w:firstLine="709"/>
        <w:jc w:val="both"/>
        <w:rPr>
          <w:sz w:val="28"/>
          <w:szCs w:val="28"/>
        </w:rPr>
      </w:pPr>
    </w:p>
    <w:p w14:paraId="7D6D0B80" w14:textId="178386CF" w:rsidR="006E4F4D" w:rsidRPr="001704D9" w:rsidRDefault="006E4F4D" w:rsidP="006E4F4D">
      <w:pPr>
        <w:jc w:val="center"/>
        <w:rPr>
          <w:sz w:val="28"/>
          <w:szCs w:val="28"/>
        </w:rPr>
      </w:pPr>
      <w:r w:rsidRPr="001704D9">
        <w:rPr>
          <w:sz w:val="28"/>
          <w:szCs w:val="28"/>
        </w:rPr>
        <w:t xml:space="preserve">Запрет требовать от </w:t>
      </w:r>
      <w:r w:rsidR="00036434" w:rsidRPr="001704D9">
        <w:rPr>
          <w:sz w:val="28"/>
          <w:szCs w:val="28"/>
        </w:rPr>
        <w:t>заявителя</w:t>
      </w:r>
      <w:r w:rsidRPr="001704D9">
        <w:rPr>
          <w:sz w:val="28"/>
          <w:szCs w:val="28"/>
        </w:rPr>
        <w:t xml:space="preserve"> представления документов </w:t>
      </w:r>
    </w:p>
    <w:p w14:paraId="5B5F1952" w14:textId="77777777" w:rsidR="006E4F4D" w:rsidRPr="001704D9" w:rsidRDefault="006E4F4D" w:rsidP="006E4F4D">
      <w:pPr>
        <w:jc w:val="center"/>
        <w:rPr>
          <w:sz w:val="28"/>
          <w:szCs w:val="28"/>
        </w:rPr>
      </w:pPr>
      <w:r w:rsidRPr="001704D9">
        <w:rPr>
          <w:sz w:val="28"/>
          <w:szCs w:val="28"/>
        </w:rPr>
        <w:t>информации или осуществления действий при предоставлении государственной услуги</w:t>
      </w:r>
    </w:p>
    <w:p w14:paraId="6A5B4750" w14:textId="77777777" w:rsidR="006E4F4D" w:rsidRPr="001704D9" w:rsidRDefault="006E4F4D" w:rsidP="006E4F4D">
      <w:pPr>
        <w:ind w:firstLine="709"/>
        <w:jc w:val="both"/>
        <w:rPr>
          <w:sz w:val="28"/>
          <w:szCs w:val="28"/>
        </w:rPr>
      </w:pPr>
    </w:p>
    <w:p w14:paraId="4ACBB0D0" w14:textId="7302E1AC" w:rsidR="006E4F4D" w:rsidRPr="001704D9" w:rsidRDefault="00614633" w:rsidP="006E4F4D">
      <w:pPr>
        <w:ind w:firstLine="709"/>
        <w:jc w:val="both"/>
        <w:rPr>
          <w:sz w:val="28"/>
          <w:szCs w:val="28"/>
        </w:rPr>
      </w:pPr>
      <w:r w:rsidRPr="001704D9">
        <w:rPr>
          <w:sz w:val="28"/>
          <w:szCs w:val="28"/>
        </w:rPr>
        <w:t>3</w:t>
      </w:r>
      <w:r w:rsidR="00DD201E" w:rsidRPr="001704D9">
        <w:rPr>
          <w:sz w:val="28"/>
          <w:szCs w:val="28"/>
        </w:rPr>
        <w:t>8</w:t>
      </w:r>
      <w:r w:rsidR="006E4F4D" w:rsidRPr="001704D9">
        <w:rPr>
          <w:sz w:val="28"/>
          <w:szCs w:val="28"/>
        </w:rPr>
        <w:t xml:space="preserve">. Должностное лицо при предоставлении государственной услуги не вправе требовать от </w:t>
      </w:r>
      <w:r w:rsidR="00036434" w:rsidRPr="001704D9">
        <w:rPr>
          <w:sz w:val="28"/>
          <w:szCs w:val="28"/>
        </w:rPr>
        <w:t>заявителя</w:t>
      </w:r>
      <w:r w:rsidR="006E4F4D" w:rsidRPr="001704D9">
        <w:rPr>
          <w:sz w:val="28"/>
          <w:szCs w:val="28"/>
        </w:rPr>
        <w:t>:</w:t>
      </w:r>
    </w:p>
    <w:p w14:paraId="22062A68" w14:textId="77777777" w:rsidR="00056C3C" w:rsidRPr="001704D9" w:rsidRDefault="00056C3C" w:rsidP="00056C3C">
      <w:pPr>
        <w:ind w:firstLine="709"/>
        <w:jc w:val="both"/>
        <w:rPr>
          <w:sz w:val="28"/>
          <w:szCs w:val="28"/>
        </w:rPr>
      </w:pPr>
      <w:r w:rsidRPr="001704D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195AC13" w14:textId="77777777" w:rsidR="00056C3C" w:rsidRPr="001704D9" w:rsidRDefault="00056C3C" w:rsidP="00056C3C">
      <w:pPr>
        <w:ind w:firstLine="709"/>
        <w:jc w:val="both"/>
        <w:rPr>
          <w:sz w:val="28"/>
          <w:szCs w:val="28"/>
        </w:rPr>
      </w:pPr>
      <w:r w:rsidRPr="001704D9">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 210-ФЗ перечень документов;</w:t>
      </w:r>
    </w:p>
    <w:p w14:paraId="45F73C01" w14:textId="77777777" w:rsidR="00056C3C" w:rsidRPr="001704D9" w:rsidRDefault="00056C3C" w:rsidP="00056C3C">
      <w:pPr>
        <w:ind w:firstLine="709"/>
        <w:jc w:val="both"/>
        <w:rPr>
          <w:sz w:val="28"/>
          <w:szCs w:val="28"/>
        </w:rPr>
      </w:pPr>
      <w:r w:rsidRPr="001704D9">
        <w:rPr>
          <w:sz w:val="28"/>
          <w:szCs w:val="28"/>
        </w:rPr>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1704D9">
        <w:rPr>
          <w:sz w:val="28"/>
          <w:szCs w:val="28"/>
        </w:rPr>
        <w:br/>
        <w:t xml:space="preserve">№ 210-ФЗ; </w:t>
      </w:r>
    </w:p>
    <w:p w14:paraId="38C5C9CE" w14:textId="77777777" w:rsidR="00056C3C" w:rsidRPr="001704D9" w:rsidRDefault="00056C3C" w:rsidP="00056C3C">
      <w:pPr>
        <w:ind w:firstLine="709"/>
        <w:jc w:val="both"/>
        <w:rPr>
          <w:sz w:val="28"/>
          <w:szCs w:val="28"/>
        </w:rPr>
      </w:pPr>
      <w:r w:rsidRPr="001704D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1704D9">
        <w:rPr>
          <w:sz w:val="28"/>
          <w:szCs w:val="28"/>
        </w:rPr>
        <w:lastRenderedPageBreak/>
        <w:t xml:space="preserve">предоставлении государственной услуги, за исключением случаев, предусмотренных пунктом 4 части 1 статьи 7 Федерального закона </w:t>
      </w:r>
      <w:r w:rsidRPr="001704D9">
        <w:rPr>
          <w:sz w:val="28"/>
          <w:szCs w:val="28"/>
        </w:rPr>
        <w:br/>
        <w:t>от 27.07.2010 № 210-ФЗ;</w:t>
      </w:r>
    </w:p>
    <w:p w14:paraId="16DBBCB4" w14:textId="77777777" w:rsidR="00056C3C" w:rsidRPr="001704D9" w:rsidRDefault="00056C3C" w:rsidP="00056C3C">
      <w:pPr>
        <w:ind w:firstLine="709"/>
        <w:jc w:val="both"/>
        <w:rPr>
          <w:sz w:val="28"/>
          <w:szCs w:val="28"/>
        </w:rPr>
      </w:pPr>
      <w:r w:rsidRPr="001704D9">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w:t>
      </w:r>
      <w:r w:rsidRPr="001704D9">
        <w:rPr>
          <w:sz w:val="28"/>
          <w:szCs w:val="28"/>
          <w:vertAlign w:val="superscript"/>
        </w:rPr>
        <w:t>2</w:t>
      </w:r>
      <w:r w:rsidRPr="001704D9">
        <w:rPr>
          <w:sz w:val="28"/>
          <w:szCs w:val="28"/>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3B8F68A" w14:textId="77777777" w:rsidR="006E4F4D" w:rsidRPr="001704D9" w:rsidRDefault="006E4F4D" w:rsidP="006E4F4D">
      <w:pPr>
        <w:ind w:firstLine="709"/>
        <w:jc w:val="both"/>
        <w:rPr>
          <w:sz w:val="28"/>
          <w:szCs w:val="28"/>
        </w:rPr>
      </w:pPr>
    </w:p>
    <w:p w14:paraId="09D6E2FA" w14:textId="77777777" w:rsidR="006E4F4D" w:rsidRPr="001704D9" w:rsidRDefault="006E4F4D" w:rsidP="009647E8">
      <w:pPr>
        <w:jc w:val="center"/>
        <w:rPr>
          <w:sz w:val="28"/>
          <w:szCs w:val="28"/>
        </w:rPr>
      </w:pPr>
      <w:r w:rsidRPr="001704D9">
        <w:rPr>
          <w:sz w:val="28"/>
          <w:szCs w:val="28"/>
        </w:rPr>
        <w:t xml:space="preserve">Исчерпывающий перечень оснований для отказа в приеме заявления </w:t>
      </w:r>
    </w:p>
    <w:p w14:paraId="13CE584E" w14:textId="77777777" w:rsidR="006E4F4D" w:rsidRPr="001704D9" w:rsidRDefault="006E4F4D" w:rsidP="009647E8">
      <w:pPr>
        <w:jc w:val="center"/>
        <w:rPr>
          <w:sz w:val="28"/>
          <w:szCs w:val="28"/>
        </w:rPr>
      </w:pPr>
      <w:r w:rsidRPr="001704D9">
        <w:rPr>
          <w:sz w:val="28"/>
          <w:szCs w:val="28"/>
        </w:rPr>
        <w:t>и документов, необходимых для предоставления государственной услуги</w:t>
      </w:r>
    </w:p>
    <w:p w14:paraId="6E1E66C0" w14:textId="77777777" w:rsidR="006E4F4D" w:rsidRPr="001704D9" w:rsidRDefault="006E4F4D" w:rsidP="006E4F4D">
      <w:pPr>
        <w:ind w:firstLine="709"/>
        <w:jc w:val="both"/>
        <w:rPr>
          <w:sz w:val="28"/>
          <w:szCs w:val="28"/>
        </w:rPr>
      </w:pPr>
    </w:p>
    <w:p w14:paraId="1F58B95B" w14:textId="035A6736" w:rsidR="006E4F4D" w:rsidRPr="001704D9" w:rsidRDefault="007F392A" w:rsidP="006E4F4D">
      <w:pPr>
        <w:ind w:firstLine="709"/>
        <w:jc w:val="both"/>
        <w:rPr>
          <w:sz w:val="28"/>
          <w:szCs w:val="28"/>
        </w:rPr>
      </w:pPr>
      <w:r w:rsidRPr="001704D9">
        <w:rPr>
          <w:sz w:val="28"/>
          <w:szCs w:val="28"/>
        </w:rPr>
        <w:t>3</w:t>
      </w:r>
      <w:r w:rsidR="00DD201E" w:rsidRPr="001704D9">
        <w:rPr>
          <w:sz w:val="28"/>
          <w:szCs w:val="28"/>
        </w:rPr>
        <w:t>9</w:t>
      </w:r>
      <w:r w:rsidR="006E4F4D" w:rsidRPr="001704D9">
        <w:rPr>
          <w:sz w:val="28"/>
          <w:szCs w:val="28"/>
        </w:rPr>
        <w:t xml:space="preserve">. Основаниями для отказа в приеме заявления и документов (сведений), представленных </w:t>
      </w:r>
      <w:r w:rsidR="00036434" w:rsidRPr="001704D9">
        <w:rPr>
          <w:sz w:val="28"/>
          <w:szCs w:val="28"/>
        </w:rPr>
        <w:t>заявителем</w:t>
      </w:r>
      <w:r w:rsidR="006E4F4D" w:rsidRPr="001704D9">
        <w:rPr>
          <w:sz w:val="28"/>
          <w:szCs w:val="28"/>
        </w:rPr>
        <w:t xml:space="preserve"> лично либо направленных посредством почтовой связи для предоставления государственной услуги, являются:</w:t>
      </w:r>
    </w:p>
    <w:p w14:paraId="29CB973A" w14:textId="28F73496" w:rsidR="006E4F4D" w:rsidRPr="001704D9" w:rsidRDefault="006E4F4D" w:rsidP="006E4F4D">
      <w:pPr>
        <w:ind w:firstLine="709"/>
        <w:jc w:val="both"/>
        <w:rPr>
          <w:sz w:val="28"/>
          <w:szCs w:val="28"/>
        </w:rPr>
      </w:pPr>
      <w:r w:rsidRPr="001704D9">
        <w:rPr>
          <w:sz w:val="28"/>
          <w:szCs w:val="28"/>
        </w:rPr>
        <w:t>1) предоставление документов, не отвечающих требованиям частей 2</w:t>
      </w:r>
      <w:r w:rsidR="00DD201E" w:rsidRPr="001704D9">
        <w:rPr>
          <w:sz w:val="28"/>
          <w:szCs w:val="28"/>
        </w:rPr>
        <w:t>8</w:t>
      </w:r>
      <w:r w:rsidR="00036434" w:rsidRPr="001704D9">
        <w:rPr>
          <w:sz w:val="28"/>
          <w:szCs w:val="28"/>
        </w:rPr>
        <w:t xml:space="preserve"> – </w:t>
      </w:r>
      <w:r w:rsidR="00DD201E" w:rsidRPr="001704D9">
        <w:rPr>
          <w:sz w:val="28"/>
          <w:szCs w:val="28"/>
        </w:rPr>
        <w:t>30</w:t>
      </w:r>
      <w:r w:rsidRPr="001704D9">
        <w:rPr>
          <w:sz w:val="28"/>
          <w:szCs w:val="28"/>
        </w:rPr>
        <w:t xml:space="preserve"> и 3</w:t>
      </w:r>
      <w:r w:rsidR="00DD201E" w:rsidRPr="001704D9">
        <w:rPr>
          <w:sz w:val="28"/>
          <w:szCs w:val="28"/>
        </w:rPr>
        <w:t>2</w:t>
      </w:r>
      <w:r w:rsidRPr="001704D9">
        <w:rPr>
          <w:sz w:val="28"/>
          <w:szCs w:val="28"/>
        </w:rP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14:paraId="02754445" w14:textId="77777777" w:rsidR="006E4F4D" w:rsidRPr="001704D9" w:rsidRDefault="006E4F4D" w:rsidP="006E4F4D">
      <w:pPr>
        <w:ind w:firstLine="709"/>
        <w:jc w:val="both"/>
        <w:rPr>
          <w:sz w:val="28"/>
          <w:szCs w:val="28"/>
        </w:rPr>
      </w:pPr>
      <w:r w:rsidRPr="001704D9">
        <w:rPr>
          <w:sz w:val="28"/>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14:paraId="67C8C762" w14:textId="7B218A25" w:rsidR="006E4F4D" w:rsidRPr="001704D9" w:rsidRDefault="006E4F4D" w:rsidP="006E4F4D">
      <w:pPr>
        <w:ind w:firstLine="709"/>
        <w:jc w:val="both"/>
        <w:rPr>
          <w:sz w:val="28"/>
          <w:szCs w:val="28"/>
        </w:rPr>
      </w:pPr>
      <w:r w:rsidRPr="001704D9">
        <w:rPr>
          <w:sz w:val="28"/>
          <w:szCs w:val="28"/>
        </w:rPr>
        <w:t>3) поступление заявления с приложением неполного пакета документов, указанных в част</w:t>
      </w:r>
      <w:r w:rsidR="00DD201E" w:rsidRPr="001704D9">
        <w:rPr>
          <w:sz w:val="28"/>
          <w:szCs w:val="28"/>
        </w:rPr>
        <w:t>ях</w:t>
      </w:r>
      <w:r w:rsidR="007F392A" w:rsidRPr="001704D9">
        <w:rPr>
          <w:sz w:val="28"/>
          <w:szCs w:val="28"/>
        </w:rPr>
        <w:t xml:space="preserve"> 25</w:t>
      </w:r>
      <w:r w:rsidRPr="001704D9">
        <w:rPr>
          <w:sz w:val="28"/>
          <w:szCs w:val="28"/>
        </w:rPr>
        <w:t xml:space="preserve"> </w:t>
      </w:r>
      <w:r w:rsidR="00DD201E" w:rsidRPr="001704D9">
        <w:rPr>
          <w:sz w:val="28"/>
          <w:szCs w:val="28"/>
        </w:rPr>
        <w:t xml:space="preserve">и 26 </w:t>
      </w:r>
      <w:r w:rsidRPr="001704D9">
        <w:rPr>
          <w:sz w:val="28"/>
          <w:szCs w:val="28"/>
        </w:rPr>
        <w:t>настоящего Административного регламента;</w:t>
      </w:r>
    </w:p>
    <w:p w14:paraId="1C95DCEA" w14:textId="2D73A989" w:rsidR="006E4F4D" w:rsidRPr="001704D9" w:rsidRDefault="00633766" w:rsidP="006E4F4D">
      <w:pPr>
        <w:ind w:firstLine="709"/>
        <w:jc w:val="both"/>
        <w:rPr>
          <w:sz w:val="28"/>
          <w:szCs w:val="28"/>
        </w:rPr>
      </w:pPr>
      <w:r w:rsidRPr="001704D9">
        <w:rPr>
          <w:sz w:val="28"/>
          <w:szCs w:val="28"/>
        </w:rPr>
        <w:t>4</w:t>
      </w:r>
      <w:r w:rsidR="006E4F4D" w:rsidRPr="001704D9">
        <w:rPr>
          <w:sz w:val="28"/>
          <w:szCs w:val="28"/>
        </w:rPr>
        <w:t xml:space="preserve">) отказ в устранении </w:t>
      </w:r>
      <w:r w:rsidR="00676EB3" w:rsidRPr="001704D9">
        <w:rPr>
          <w:sz w:val="28"/>
          <w:szCs w:val="28"/>
        </w:rPr>
        <w:t>заявителем</w:t>
      </w:r>
      <w:r w:rsidR="006E4F4D" w:rsidRPr="001704D9">
        <w:rPr>
          <w:sz w:val="28"/>
          <w:szCs w:val="28"/>
        </w:rPr>
        <w:t xml:space="preserve"> ошибок в оформлении заявления, обнаруженных во время его приема;</w:t>
      </w:r>
    </w:p>
    <w:p w14:paraId="3C48AD1D" w14:textId="171A5E16" w:rsidR="006E4F4D" w:rsidRPr="001704D9" w:rsidRDefault="00633766" w:rsidP="006E4F4D">
      <w:pPr>
        <w:ind w:firstLine="709"/>
        <w:jc w:val="both"/>
        <w:rPr>
          <w:sz w:val="28"/>
          <w:szCs w:val="28"/>
        </w:rPr>
      </w:pPr>
      <w:r w:rsidRPr="001704D9">
        <w:rPr>
          <w:sz w:val="28"/>
          <w:szCs w:val="28"/>
        </w:rPr>
        <w:t>5</w:t>
      </w:r>
      <w:r w:rsidR="006E4F4D" w:rsidRPr="001704D9">
        <w:rPr>
          <w:sz w:val="28"/>
          <w:szCs w:val="28"/>
        </w:rPr>
        <w:t>) поступление заявления с приложением копий документов, указанных в част</w:t>
      </w:r>
      <w:r w:rsidR="00DD201E" w:rsidRPr="001704D9">
        <w:rPr>
          <w:sz w:val="28"/>
          <w:szCs w:val="28"/>
        </w:rPr>
        <w:t>ях</w:t>
      </w:r>
      <w:r w:rsidR="006E4F4D" w:rsidRPr="001704D9">
        <w:rPr>
          <w:sz w:val="28"/>
          <w:szCs w:val="28"/>
        </w:rPr>
        <w:t xml:space="preserve"> 2</w:t>
      </w:r>
      <w:r w:rsidR="007F392A" w:rsidRPr="001704D9">
        <w:rPr>
          <w:sz w:val="28"/>
          <w:szCs w:val="28"/>
        </w:rPr>
        <w:t>5</w:t>
      </w:r>
      <w:r w:rsidR="00DD201E" w:rsidRPr="001704D9">
        <w:rPr>
          <w:sz w:val="28"/>
          <w:szCs w:val="28"/>
        </w:rPr>
        <w:t xml:space="preserve"> и 26</w:t>
      </w:r>
      <w:r w:rsidR="006E4F4D" w:rsidRPr="001704D9">
        <w:rPr>
          <w:sz w:val="28"/>
          <w:szCs w:val="28"/>
        </w:rPr>
        <w:t xml:space="preserve"> настоящего Административного регламента, </w:t>
      </w:r>
      <w:r w:rsidR="005E7037" w:rsidRPr="001704D9">
        <w:rPr>
          <w:sz w:val="28"/>
          <w:szCs w:val="28"/>
        </w:rPr>
        <w:t xml:space="preserve">заверенных ненадлежащим образом </w:t>
      </w:r>
      <w:r w:rsidR="006E4F4D" w:rsidRPr="001704D9">
        <w:rPr>
          <w:sz w:val="28"/>
          <w:szCs w:val="28"/>
        </w:rPr>
        <w:t>(для документов, направленных по почте или предоставленных представителем).</w:t>
      </w:r>
    </w:p>
    <w:p w14:paraId="0B560D28" w14:textId="071EC257" w:rsidR="006E4F4D" w:rsidRPr="001704D9" w:rsidRDefault="00DD201E" w:rsidP="006E4F4D">
      <w:pPr>
        <w:ind w:firstLine="709"/>
        <w:jc w:val="both"/>
        <w:rPr>
          <w:sz w:val="28"/>
          <w:szCs w:val="28"/>
        </w:rPr>
      </w:pPr>
      <w:r w:rsidRPr="001704D9">
        <w:rPr>
          <w:sz w:val="28"/>
          <w:szCs w:val="28"/>
        </w:rPr>
        <w:t>40</w:t>
      </w:r>
      <w:r w:rsidR="006E4F4D" w:rsidRPr="001704D9">
        <w:rPr>
          <w:sz w:val="28"/>
          <w:szCs w:val="28"/>
        </w:rPr>
        <w:t>. Отказ в приеме заявления и документов, необходимых для предоставления государственной услуги, в иных случаях не допускается.</w:t>
      </w:r>
    </w:p>
    <w:p w14:paraId="7F4374E5" w14:textId="77777777" w:rsidR="006E4F4D" w:rsidRPr="001704D9" w:rsidRDefault="006E4F4D" w:rsidP="006E4F4D">
      <w:pPr>
        <w:ind w:firstLine="709"/>
        <w:jc w:val="both"/>
        <w:rPr>
          <w:sz w:val="28"/>
          <w:szCs w:val="28"/>
        </w:rPr>
      </w:pPr>
    </w:p>
    <w:p w14:paraId="59E86C53" w14:textId="77777777" w:rsidR="006E4F4D" w:rsidRPr="001704D9" w:rsidRDefault="006E4F4D" w:rsidP="006E4F4D">
      <w:pPr>
        <w:ind w:firstLine="709"/>
        <w:jc w:val="center"/>
        <w:rPr>
          <w:sz w:val="28"/>
          <w:szCs w:val="28"/>
        </w:rPr>
      </w:pPr>
      <w:r w:rsidRPr="001704D9">
        <w:rPr>
          <w:sz w:val="28"/>
          <w:szCs w:val="28"/>
        </w:rPr>
        <w:t>Исчерпывающий перечень оснований для приостановления или</w:t>
      </w:r>
    </w:p>
    <w:p w14:paraId="4490A529" w14:textId="77777777" w:rsidR="006E4F4D" w:rsidRPr="001704D9" w:rsidRDefault="006E4F4D" w:rsidP="006E4F4D">
      <w:pPr>
        <w:ind w:firstLine="709"/>
        <w:jc w:val="center"/>
        <w:rPr>
          <w:sz w:val="28"/>
          <w:szCs w:val="28"/>
        </w:rPr>
      </w:pPr>
      <w:r w:rsidRPr="001704D9">
        <w:rPr>
          <w:sz w:val="28"/>
          <w:szCs w:val="28"/>
        </w:rPr>
        <w:t>отказа в предоставлении государственной услуги</w:t>
      </w:r>
    </w:p>
    <w:p w14:paraId="7C1CFD24" w14:textId="77777777" w:rsidR="006E4F4D" w:rsidRPr="001704D9" w:rsidRDefault="006E4F4D" w:rsidP="006E4F4D">
      <w:pPr>
        <w:ind w:firstLine="709"/>
        <w:jc w:val="both"/>
        <w:rPr>
          <w:sz w:val="28"/>
          <w:szCs w:val="28"/>
        </w:rPr>
      </w:pPr>
    </w:p>
    <w:p w14:paraId="7F2859D1" w14:textId="4FC6B313" w:rsidR="006E4F4D" w:rsidRPr="001704D9" w:rsidRDefault="006E4F4D" w:rsidP="006E4F4D">
      <w:pPr>
        <w:ind w:firstLine="709"/>
        <w:jc w:val="both"/>
        <w:rPr>
          <w:sz w:val="28"/>
          <w:szCs w:val="28"/>
        </w:rPr>
      </w:pPr>
      <w:r w:rsidRPr="001704D9">
        <w:rPr>
          <w:sz w:val="28"/>
          <w:szCs w:val="28"/>
        </w:rPr>
        <w:t>4</w:t>
      </w:r>
      <w:r w:rsidR="00DD201E" w:rsidRPr="001704D9">
        <w:rPr>
          <w:sz w:val="28"/>
          <w:szCs w:val="28"/>
        </w:rPr>
        <w:t>1</w:t>
      </w:r>
      <w:r w:rsidRPr="001704D9">
        <w:rPr>
          <w:sz w:val="28"/>
          <w:szCs w:val="28"/>
        </w:rPr>
        <w:t>. Основания для приостановления предоставления государственной услуги отсутствуют.</w:t>
      </w:r>
    </w:p>
    <w:p w14:paraId="4A0A9DFD" w14:textId="2A15D5CC" w:rsidR="006E4F4D" w:rsidRPr="001704D9" w:rsidRDefault="006E4F4D" w:rsidP="006E4F4D">
      <w:pPr>
        <w:ind w:firstLine="709"/>
        <w:jc w:val="both"/>
        <w:rPr>
          <w:sz w:val="28"/>
          <w:szCs w:val="28"/>
        </w:rPr>
      </w:pPr>
      <w:r w:rsidRPr="001704D9">
        <w:rPr>
          <w:sz w:val="28"/>
          <w:szCs w:val="28"/>
        </w:rPr>
        <w:t>4</w:t>
      </w:r>
      <w:r w:rsidR="00DD201E" w:rsidRPr="001704D9">
        <w:rPr>
          <w:sz w:val="28"/>
          <w:szCs w:val="28"/>
        </w:rPr>
        <w:t>2</w:t>
      </w:r>
      <w:r w:rsidRPr="001704D9">
        <w:rPr>
          <w:sz w:val="28"/>
          <w:szCs w:val="28"/>
        </w:rPr>
        <w:t>. Основаниями для отказа в предоставлении государственной услуги являются:</w:t>
      </w:r>
    </w:p>
    <w:p w14:paraId="1EA88BFF" w14:textId="4ED754C1" w:rsidR="00633766" w:rsidRPr="001704D9" w:rsidRDefault="006E4F4D" w:rsidP="00633766">
      <w:pPr>
        <w:ind w:firstLine="709"/>
        <w:jc w:val="both"/>
        <w:rPr>
          <w:sz w:val="28"/>
          <w:szCs w:val="28"/>
        </w:rPr>
      </w:pPr>
      <w:r w:rsidRPr="001704D9">
        <w:rPr>
          <w:sz w:val="28"/>
          <w:szCs w:val="28"/>
        </w:rPr>
        <w:t xml:space="preserve">1) </w:t>
      </w:r>
      <w:r w:rsidR="00F60656" w:rsidRPr="001704D9">
        <w:rPr>
          <w:sz w:val="28"/>
          <w:szCs w:val="28"/>
        </w:rPr>
        <w:t>заявитель</w:t>
      </w:r>
      <w:r w:rsidR="00633766" w:rsidRPr="001704D9">
        <w:rPr>
          <w:sz w:val="28"/>
          <w:szCs w:val="28"/>
        </w:rPr>
        <w:t xml:space="preserve"> не относится к категории лиц, указанных в части 2 настоящего Административного регламента;</w:t>
      </w:r>
    </w:p>
    <w:p w14:paraId="17B48A1F" w14:textId="503E36A1" w:rsidR="00DD201E" w:rsidRPr="001704D9" w:rsidRDefault="00DD201E" w:rsidP="00DD201E">
      <w:pPr>
        <w:ind w:firstLine="709"/>
        <w:jc w:val="both"/>
        <w:rPr>
          <w:sz w:val="28"/>
          <w:szCs w:val="28"/>
        </w:rPr>
      </w:pPr>
      <w:r w:rsidRPr="001704D9">
        <w:rPr>
          <w:sz w:val="28"/>
          <w:szCs w:val="28"/>
        </w:rPr>
        <w:t>2) повторное обращение заявителя за предоставлением единовременной выплаты;</w:t>
      </w:r>
    </w:p>
    <w:p w14:paraId="04237FFD" w14:textId="4E672DE0" w:rsidR="00DD201E" w:rsidRPr="001704D9" w:rsidRDefault="009647E8" w:rsidP="00DD201E">
      <w:pPr>
        <w:ind w:firstLine="709"/>
        <w:jc w:val="both"/>
        <w:rPr>
          <w:sz w:val="28"/>
          <w:szCs w:val="28"/>
        </w:rPr>
      </w:pPr>
      <w:r w:rsidRPr="001704D9">
        <w:rPr>
          <w:sz w:val="28"/>
          <w:szCs w:val="28"/>
        </w:rPr>
        <w:t>3</w:t>
      </w:r>
      <w:r w:rsidR="00DD201E" w:rsidRPr="001704D9">
        <w:rPr>
          <w:sz w:val="28"/>
          <w:szCs w:val="28"/>
        </w:rPr>
        <w:t xml:space="preserve">) достижение </w:t>
      </w:r>
      <w:r w:rsidRPr="001704D9">
        <w:rPr>
          <w:sz w:val="28"/>
          <w:szCs w:val="28"/>
        </w:rPr>
        <w:t>заявителем</w:t>
      </w:r>
      <w:r w:rsidR="00DD201E" w:rsidRPr="001704D9">
        <w:rPr>
          <w:sz w:val="28"/>
          <w:szCs w:val="28"/>
        </w:rPr>
        <w:t xml:space="preserve"> на момент подачи заявления возраста 24 лет;</w:t>
      </w:r>
    </w:p>
    <w:p w14:paraId="60F1AD47" w14:textId="33E41CCF" w:rsidR="00DD201E" w:rsidRPr="001704D9" w:rsidRDefault="00DD201E" w:rsidP="00DD201E">
      <w:pPr>
        <w:ind w:firstLine="709"/>
        <w:jc w:val="both"/>
        <w:rPr>
          <w:sz w:val="28"/>
          <w:szCs w:val="28"/>
        </w:rPr>
      </w:pPr>
      <w:r w:rsidRPr="001704D9">
        <w:rPr>
          <w:sz w:val="28"/>
          <w:szCs w:val="28"/>
        </w:rPr>
        <w:lastRenderedPageBreak/>
        <w:t xml:space="preserve">3) представление </w:t>
      </w:r>
      <w:r w:rsidR="009647E8" w:rsidRPr="001704D9">
        <w:rPr>
          <w:sz w:val="28"/>
          <w:szCs w:val="28"/>
        </w:rPr>
        <w:t>заявителем</w:t>
      </w:r>
      <w:r w:rsidRPr="001704D9">
        <w:rPr>
          <w:sz w:val="28"/>
          <w:szCs w:val="28"/>
        </w:rPr>
        <w:t xml:space="preserve"> неполного пакета документов, указанных в част</w:t>
      </w:r>
      <w:r w:rsidR="009647E8" w:rsidRPr="001704D9">
        <w:rPr>
          <w:sz w:val="28"/>
          <w:szCs w:val="28"/>
        </w:rPr>
        <w:t xml:space="preserve">ях 25 и 26 </w:t>
      </w:r>
      <w:r w:rsidRPr="001704D9">
        <w:rPr>
          <w:sz w:val="28"/>
          <w:szCs w:val="28"/>
        </w:rPr>
        <w:t xml:space="preserve">настоящего </w:t>
      </w:r>
      <w:r w:rsidR="009647E8" w:rsidRPr="001704D9">
        <w:rPr>
          <w:sz w:val="28"/>
          <w:szCs w:val="28"/>
        </w:rPr>
        <w:t>Административного регламента</w:t>
      </w:r>
      <w:r w:rsidRPr="001704D9">
        <w:rPr>
          <w:sz w:val="28"/>
          <w:szCs w:val="28"/>
        </w:rPr>
        <w:t>;</w:t>
      </w:r>
    </w:p>
    <w:p w14:paraId="1F785A63" w14:textId="6AB5B37B" w:rsidR="009647E8" w:rsidRPr="001704D9" w:rsidRDefault="00DD201E" w:rsidP="00DD201E">
      <w:pPr>
        <w:ind w:firstLine="709"/>
        <w:jc w:val="both"/>
        <w:rPr>
          <w:sz w:val="28"/>
          <w:szCs w:val="28"/>
        </w:rPr>
      </w:pPr>
      <w:r w:rsidRPr="001704D9">
        <w:rPr>
          <w:sz w:val="28"/>
          <w:szCs w:val="28"/>
        </w:rPr>
        <w:t xml:space="preserve">4) </w:t>
      </w:r>
      <w:r w:rsidR="009647E8" w:rsidRPr="001704D9">
        <w:rPr>
          <w:sz w:val="28"/>
          <w:szCs w:val="28"/>
        </w:rPr>
        <w:t>предоставление недостоверных сведений, подтверждающих право заявителя на получение государственной услуги;</w:t>
      </w:r>
    </w:p>
    <w:p w14:paraId="6EE11F83" w14:textId="37E8560D" w:rsidR="00DD201E" w:rsidRPr="001704D9" w:rsidRDefault="009647E8" w:rsidP="00DD201E">
      <w:pPr>
        <w:ind w:firstLine="709"/>
        <w:jc w:val="both"/>
        <w:rPr>
          <w:sz w:val="28"/>
          <w:szCs w:val="28"/>
        </w:rPr>
      </w:pPr>
      <w:r w:rsidRPr="001704D9">
        <w:rPr>
          <w:sz w:val="28"/>
          <w:szCs w:val="28"/>
        </w:rPr>
        <w:t>5</w:t>
      </w:r>
      <w:r w:rsidR="00DD201E" w:rsidRPr="001704D9">
        <w:rPr>
          <w:sz w:val="28"/>
          <w:szCs w:val="28"/>
        </w:rPr>
        <w:t xml:space="preserve">) смерть </w:t>
      </w:r>
      <w:r w:rsidRPr="001704D9">
        <w:rPr>
          <w:sz w:val="28"/>
          <w:szCs w:val="28"/>
        </w:rPr>
        <w:t>заявителя</w:t>
      </w:r>
      <w:r w:rsidR="00DD201E" w:rsidRPr="001704D9">
        <w:rPr>
          <w:sz w:val="28"/>
          <w:szCs w:val="28"/>
        </w:rPr>
        <w:t>.</w:t>
      </w:r>
    </w:p>
    <w:p w14:paraId="1388766C" w14:textId="77777777" w:rsidR="006E4F4D" w:rsidRPr="001704D9" w:rsidRDefault="006E4F4D" w:rsidP="006E4F4D">
      <w:pPr>
        <w:ind w:firstLine="709"/>
        <w:jc w:val="both"/>
        <w:rPr>
          <w:sz w:val="28"/>
          <w:szCs w:val="28"/>
        </w:rPr>
      </w:pPr>
    </w:p>
    <w:p w14:paraId="7533D0D1" w14:textId="77777777" w:rsidR="006E4F4D" w:rsidRPr="001704D9" w:rsidRDefault="006E4F4D" w:rsidP="006E4F4D">
      <w:pPr>
        <w:jc w:val="center"/>
        <w:rPr>
          <w:sz w:val="28"/>
          <w:szCs w:val="28"/>
        </w:rPr>
      </w:pPr>
      <w:r w:rsidRPr="001704D9">
        <w:rPr>
          <w:sz w:val="28"/>
          <w:szCs w:val="28"/>
        </w:rPr>
        <w:t>Перечень услуг, которые являются необходимыми</w:t>
      </w:r>
    </w:p>
    <w:p w14:paraId="5FDEDBFB" w14:textId="77777777" w:rsidR="006E4F4D" w:rsidRPr="001704D9" w:rsidRDefault="006E4F4D" w:rsidP="006E4F4D">
      <w:pPr>
        <w:jc w:val="center"/>
        <w:rPr>
          <w:sz w:val="28"/>
          <w:szCs w:val="28"/>
        </w:rPr>
      </w:pPr>
      <w:r w:rsidRPr="001704D9">
        <w:rPr>
          <w:sz w:val="28"/>
          <w:szCs w:val="28"/>
        </w:rPr>
        <w:t>и обязательными для предоставления государственной услуги</w:t>
      </w:r>
    </w:p>
    <w:p w14:paraId="03AA2858" w14:textId="77777777" w:rsidR="006E4F4D" w:rsidRPr="001704D9" w:rsidRDefault="006E4F4D" w:rsidP="006E4F4D">
      <w:pPr>
        <w:ind w:firstLine="709"/>
        <w:jc w:val="both"/>
        <w:rPr>
          <w:sz w:val="28"/>
          <w:szCs w:val="28"/>
        </w:rPr>
      </w:pPr>
    </w:p>
    <w:p w14:paraId="31DA6A9F" w14:textId="5017E300" w:rsidR="006E4F4D" w:rsidRPr="001704D9" w:rsidRDefault="006E4F4D" w:rsidP="006E4F4D">
      <w:pPr>
        <w:ind w:firstLine="709"/>
        <w:jc w:val="both"/>
        <w:rPr>
          <w:sz w:val="28"/>
          <w:szCs w:val="28"/>
        </w:rPr>
      </w:pPr>
      <w:r w:rsidRPr="001704D9">
        <w:rPr>
          <w:sz w:val="28"/>
          <w:szCs w:val="28"/>
        </w:rPr>
        <w:t>4</w:t>
      </w:r>
      <w:r w:rsidR="009647E8" w:rsidRPr="001704D9">
        <w:rPr>
          <w:sz w:val="28"/>
          <w:szCs w:val="28"/>
        </w:rPr>
        <w:t>3</w:t>
      </w:r>
      <w:r w:rsidRPr="001704D9">
        <w:rPr>
          <w:sz w:val="28"/>
          <w:szCs w:val="28"/>
        </w:rPr>
        <w:t>. Услуги, которые являются необходимыми и обязательными для предоставления, не предусмотрены.</w:t>
      </w:r>
    </w:p>
    <w:p w14:paraId="23392783" w14:textId="77777777" w:rsidR="006E4F4D" w:rsidRPr="001704D9" w:rsidRDefault="006E4F4D" w:rsidP="006E4F4D">
      <w:pPr>
        <w:ind w:firstLine="709"/>
        <w:jc w:val="both"/>
        <w:rPr>
          <w:sz w:val="28"/>
          <w:szCs w:val="28"/>
        </w:rPr>
      </w:pPr>
    </w:p>
    <w:p w14:paraId="62AD8695" w14:textId="77777777" w:rsidR="006E4F4D" w:rsidRPr="001704D9" w:rsidRDefault="006E4F4D" w:rsidP="006E4F4D">
      <w:pPr>
        <w:jc w:val="center"/>
        <w:rPr>
          <w:sz w:val="28"/>
          <w:szCs w:val="28"/>
        </w:rPr>
      </w:pPr>
      <w:r w:rsidRPr="001704D9">
        <w:rPr>
          <w:sz w:val="28"/>
          <w:szCs w:val="28"/>
        </w:rPr>
        <w:t>Порядок, размер и основания взимания государственной</w:t>
      </w:r>
    </w:p>
    <w:p w14:paraId="3610F299" w14:textId="77777777" w:rsidR="006E4F4D" w:rsidRPr="001704D9" w:rsidRDefault="006E4F4D" w:rsidP="006E4F4D">
      <w:pPr>
        <w:jc w:val="center"/>
        <w:rPr>
          <w:sz w:val="28"/>
          <w:szCs w:val="28"/>
        </w:rPr>
      </w:pPr>
      <w:r w:rsidRPr="001704D9">
        <w:rPr>
          <w:sz w:val="28"/>
          <w:szCs w:val="28"/>
        </w:rPr>
        <w:t>пошлины или иной платы, взимаемой за предоставление</w:t>
      </w:r>
    </w:p>
    <w:p w14:paraId="4337A3B6" w14:textId="77777777" w:rsidR="006E4F4D" w:rsidRPr="001704D9" w:rsidRDefault="006E4F4D" w:rsidP="006E4F4D">
      <w:pPr>
        <w:jc w:val="center"/>
        <w:rPr>
          <w:sz w:val="28"/>
          <w:szCs w:val="28"/>
        </w:rPr>
      </w:pPr>
      <w:r w:rsidRPr="001704D9">
        <w:rPr>
          <w:sz w:val="28"/>
          <w:szCs w:val="28"/>
        </w:rPr>
        <w:t>государственной услуги</w:t>
      </w:r>
    </w:p>
    <w:p w14:paraId="48904593" w14:textId="77777777" w:rsidR="006E4F4D" w:rsidRPr="001704D9" w:rsidRDefault="006E4F4D" w:rsidP="006E4F4D">
      <w:pPr>
        <w:ind w:firstLine="709"/>
        <w:jc w:val="both"/>
        <w:rPr>
          <w:sz w:val="28"/>
          <w:szCs w:val="28"/>
        </w:rPr>
      </w:pPr>
    </w:p>
    <w:p w14:paraId="61C9E4AD" w14:textId="596A194C" w:rsidR="006E4F4D" w:rsidRPr="001704D9" w:rsidRDefault="006E4F4D" w:rsidP="006E4F4D">
      <w:pPr>
        <w:ind w:firstLine="709"/>
        <w:jc w:val="both"/>
        <w:rPr>
          <w:sz w:val="28"/>
          <w:szCs w:val="28"/>
        </w:rPr>
      </w:pPr>
      <w:r w:rsidRPr="001704D9">
        <w:rPr>
          <w:sz w:val="28"/>
          <w:szCs w:val="28"/>
        </w:rPr>
        <w:t>4</w:t>
      </w:r>
      <w:r w:rsidR="009647E8" w:rsidRPr="001704D9">
        <w:rPr>
          <w:sz w:val="28"/>
          <w:szCs w:val="28"/>
        </w:rPr>
        <w:t>4</w:t>
      </w:r>
      <w:r w:rsidRPr="001704D9">
        <w:rPr>
          <w:sz w:val="28"/>
          <w:szCs w:val="28"/>
        </w:rPr>
        <w:t>. Государственная пошлина за предоставление государственной услуги не взимается.</w:t>
      </w:r>
    </w:p>
    <w:p w14:paraId="1956BD9B" w14:textId="448F348D" w:rsidR="006E4F4D" w:rsidRPr="001704D9" w:rsidRDefault="006E4F4D" w:rsidP="006E4F4D">
      <w:pPr>
        <w:ind w:firstLine="709"/>
        <w:jc w:val="both"/>
        <w:rPr>
          <w:sz w:val="28"/>
          <w:szCs w:val="28"/>
        </w:rPr>
      </w:pPr>
      <w:r w:rsidRPr="001704D9">
        <w:rPr>
          <w:sz w:val="28"/>
          <w:szCs w:val="28"/>
        </w:rPr>
        <w:t xml:space="preserve">Государственная услуга предоставляется </w:t>
      </w:r>
      <w:r w:rsidR="003D015E" w:rsidRPr="001704D9">
        <w:rPr>
          <w:sz w:val="28"/>
          <w:szCs w:val="28"/>
        </w:rPr>
        <w:t>заявителям</w:t>
      </w:r>
      <w:r w:rsidRPr="001704D9">
        <w:rPr>
          <w:sz w:val="28"/>
          <w:szCs w:val="28"/>
        </w:rPr>
        <w:t xml:space="preserve"> бесплатно.</w:t>
      </w:r>
    </w:p>
    <w:p w14:paraId="2FB4A758" w14:textId="77777777" w:rsidR="006E4F4D" w:rsidRPr="001704D9" w:rsidRDefault="006E4F4D" w:rsidP="006E4F4D">
      <w:pPr>
        <w:ind w:firstLine="709"/>
        <w:jc w:val="both"/>
        <w:rPr>
          <w:sz w:val="28"/>
          <w:szCs w:val="28"/>
        </w:rPr>
      </w:pPr>
    </w:p>
    <w:p w14:paraId="4084B21C" w14:textId="77777777" w:rsidR="006E4F4D" w:rsidRPr="001704D9" w:rsidRDefault="006E4F4D" w:rsidP="006E4F4D">
      <w:pPr>
        <w:jc w:val="center"/>
        <w:rPr>
          <w:sz w:val="28"/>
          <w:szCs w:val="28"/>
        </w:rPr>
      </w:pPr>
      <w:r w:rsidRPr="001704D9">
        <w:rPr>
          <w:sz w:val="28"/>
          <w:szCs w:val="28"/>
        </w:rPr>
        <w:t>Порядок, размер и основания взимания платы за предоставление</w:t>
      </w:r>
    </w:p>
    <w:p w14:paraId="3DB1BF87" w14:textId="77777777" w:rsidR="006E4F4D" w:rsidRPr="001704D9" w:rsidRDefault="006E4F4D" w:rsidP="006E4F4D">
      <w:pPr>
        <w:jc w:val="center"/>
        <w:rPr>
          <w:sz w:val="28"/>
          <w:szCs w:val="28"/>
        </w:rPr>
      </w:pPr>
      <w:r w:rsidRPr="001704D9">
        <w:rPr>
          <w:sz w:val="28"/>
          <w:szCs w:val="28"/>
        </w:rPr>
        <w:t>услуг, которые являются необходимыми и обязательными для</w:t>
      </w:r>
    </w:p>
    <w:p w14:paraId="670D7256" w14:textId="77777777" w:rsidR="006E4F4D" w:rsidRPr="001704D9" w:rsidRDefault="006E4F4D" w:rsidP="006E4F4D">
      <w:pPr>
        <w:jc w:val="center"/>
        <w:rPr>
          <w:sz w:val="28"/>
          <w:szCs w:val="28"/>
        </w:rPr>
      </w:pPr>
      <w:r w:rsidRPr="001704D9">
        <w:rPr>
          <w:sz w:val="28"/>
          <w:szCs w:val="28"/>
        </w:rPr>
        <w:t>предоставления государственной услуги, включая</w:t>
      </w:r>
    </w:p>
    <w:p w14:paraId="09E83459" w14:textId="77777777" w:rsidR="006E4F4D" w:rsidRPr="001704D9" w:rsidRDefault="006E4F4D" w:rsidP="006E4F4D">
      <w:pPr>
        <w:jc w:val="center"/>
        <w:rPr>
          <w:sz w:val="28"/>
          <w:szCs w:val="28"/>
        </w:rPr>
      </w:pPr>
      <w:r w:rsidRPr="001704D9">
        <w:rPr>
          <w:sz w:val="28"/>
          <w:szCs w:val="28"/>
        </w:rPr>
        <w:t>информацию о методике расчета размера такой платы</w:t>
      </w:r>
    </w:p>
    <w:p w14:paraId="2C2CEB69" w14:textId="77777777" w:rsidR="006E4F4D" w:rsidRPr="001704D9" w:rsidRDefault="006E4F4D" w:rsidP="006E4F4D">
      <w:pPr>
        <w:ind w:firstLine="709"/>
        <w:jc w:val="both"/>
        <w:rPr>
          <w:sz w:val="28"/>
          <w:szCs w:val="28"/>
        </w:rPr>
      </w:pPr>
    </w:p>
    <w:p w14:paraId="524FF402" w14:textId="4060020A" w:rsidR="006E4F4D" w:rsidRPr="001704D9" w:rsidRDefault="006E4F4D" w:rsidP="006E4F4D">
      <w:pPr>
        <w:ind w:firstLine="709"/>
        <w:jc w:val="both"/>
        <w:rPr>
          <w:sz w:val="28"/>
          <w:szCs w:val="28"/>
        </w:rPr>
      </w:pPr>
      <w:r w:rsidRPr="001704D9">
        <w:rPr>
          <w:sz w:val="28"/>
          <w:szCs w:val="28"/>
        </w:rPr>
        <w:t>4</w:t>
      </w:r>
      <w:r w:rsidR="009647E8" w:rsidRPr="001704D9">
        <w:rPr>
          <w:sz w:val="28"/>
          <w:szCs w:val="28"/>
        </w:rPr>
        <w:t>5</w:t>
      </w:r>
      <w:r w:rsidRPr="001704D9">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6050DAE6" w14:textId="77777777" w:rsidR="006E4F4D" w:rsidRPr="001704D9" w:rsidRDefault="006E4F4D" w:rsidP="006E4F4D">
      <w:pPr>
        <w:ind w:firstLine="709"/>
        <w:jc w:val="both"/>
        <w:rPr>
          <w:sz w:val="28"/>
          <w:szCs w:val="28"/>
        </w:rPr>
      </w:pPr>
    </w:p>
    <w:p w14:paraId="18EA9228" w14:textId="77777777" w:rsidR="006E4F4D" w:rsidRPr="001704D9" w:rsidRDefault="006E4F4D" w:rsidP="006E4F4D">
      <w:pPr>
        <w:jc w:val="center"/>
        <w:rPr>
          <w:sz w:val="28"/>
          <w:szCs w:val="28"/>
        </w:rPr>
      </w:pPr>
      <w:r w:rsidRPr="001704D9">
        <w:rPr>
          <w:sz w:val="28"/>
          <w:szCs w:val="28"/>
        </w:rPr>
        <w:t>Максимальный срок ожидания в очереди при подаче</w:t>
      </w:r>
    </w:p>
    <w:p w14:paraId="79F5D1E2" w14:textId="77777777" w:rsidR="006E4F4D" w:rsidRPr="001704D9" w:rsidRDefault="006E4F4D" w:rsidP="006E4F4D">
      <w:pPr>
        <w:jc w:val="center"/>
        <w:rPr>
          <w:sz w:val="28"/>
          <w:szCs w:val="28"/>
        </w:rPr>
      </w:pPr>
      <w:r w:rsidRPr="001704D9">
        <w:rPr>
          <w:sz w:val="28"/>
          <w:szCs w:val="28"/>
        </w:rPr>
        <w:t>заявления о предоставлении государственной услуги</w:t>
      </w:r>
    </w:p>
    <w:p w14:paraId="6681C4A2" w14:textId="77777777" w:rsidR="006E4F4D" w:rsidRPr="001704D9" w:rsidRDefault="006E4F4D" w:rsidP="006E4F4D">
      <w:pPr>
        <w:ind w:firstLine="709"/>
        <w:jc w:val="both"/>
        <w:rPr>
          <w:sz w:val="28"/>
          <w:szCs w:val="28"/>
        </w:rPr>
      </w:pPr>
    </w:p>
    <w:p w14:paraId="1B616CAC" w14:textId="793C1396" w:rsidR="006E4F4D" w:rsidRPr="001704D9" w:rsidRDefault="005F4CF9" w:rsidP="006E4F4D">
      <w:pPr>
        <w:ind w:firstLine="709"/>
        <w:jc w:val="both"/>
        <w:rPr>
          <w:sz w:val="28"/>
          <w:szCs w:val="28"/>
        </w:rPr>
      </w:pPr>
      <w:r w:rsidRPr="001704D9">
        <w:rPr>
          <w:sz w:val="28"/>
          <w:szCs w:val="28"/>
        </w:rPr>
        <w:t>4</w:t>
      </w:r>
      <w:r w:rsidR="009647E8" w:rsidRPr="001704D9">
        <w:rPr>
          <w:sz w:val="28"/>
          <w:szCs w:val="28"/>
        </w:rPr>
        <w:t>6</w:t>
      </w:r>
      <w:r w:rsidR="006E4F4D" w:rsidRPr="001704D9">
        <w:rPr>
          <w:sz w:val="28"/>
          <w:szCs w:val="28"/>
        </w:rPr>
        <w:t xml:space="preserve">. В случае личного обращения </w:t>
      </w:r>
      <w:r w:rsidR="003D015E" w:rsidRPr="001704D9">
        <w:rPr>
          <w:sz w:val="28"/>
          <w:szCs w:val="28"/>
        </w:rPr>
        <w:t>заявителя</w:t>
      </w:r>
      <w:r w:rsidR="006E4F4D" w:rsidRPr="001704D9">
        <w:rPr>
          <w:sz w:val="28"/>
          <w:szCs w:val="28"/>
        </w:rPr>
        <w:t xml:space="preserve"> максимальный срок ожидания в очереди не должен превышать 15 минут.</w:t>
      </w:r>
    </w:p>
    <w:p w14:paraId="0392B298" w14:textId="77777777" w:rsidR="006E4F4D" w:rsidRPr="001704D9" w:rsidRDefault="006E4F4D" w:rsidP="006E4F4D">
      <w:pPr>
        <w:ind w:firstLine="709"/>
        <w:jc w:val="both"/>
        <w:rPr>
          <w:sz w:val="28"/>
          <w:szCs w:val="28"/>
        </w:rPr>
      </w:pPr>
    </w:p>
    <w:p w14:paraId="2DDA15DC" w14:textId="77777777" w:rsidR="006E4F4D" w:rsidRPr="001704D9" w:rsidRDefault="006E4F4D" w:rsidP="009647E8">
      <w:pPr>
        <w:jc w:val="center"/>
        <w:rPr>
          <w:sz w:val="28"/>
          <w:szCs w:val="28"/>
        </w:rPr>
      </w:pPr>
      <w:r w:rsidRPr="001704D9">
        <w:rPr>
          <w:sz w:val="28"/>
          <w:szCs w:val="28"/>
        </w:rPr>
        <w:t>Срок и порядок приема и регистрации заявления</w:t>
      </w:r>
    </w:p>
    <w:p w14:paraId="22856BF2" w14:textId="03C060AF" w:rsidR="006E4F4D" w:rsidRPr="001704D9" w:rsidRDefault="003D015E" w:rsidP="009647E8">
      <w:pPr>
        <w:jc w:val="center"/>
        <w:rPr>
          <w:sz w:val="28"/>
          <w:szCs w:val="28"/>
        </w:rPr>
      </w:pPr>
      <w:r w:rsidRPr="001704D9">
        <w:rPr>
          <w:sz w:val="28"/>
          <w:szCs w:val="28"/>
        </w:rPr>
        <w:t>заявителя</w:t>
      </w:r>
      <w:r w:rsidR="006E4F4D" w:rsidRPr="001704D9">
        <w:rPr>
          <w:sz w:val="28"/>
          <w:szCs w:val="28"/>
        </w:rPr>
        <w:t xml:space="preserve"> о предоставлении государственной</w:t>
      </w:r>
    </w:p>
    <w:p w14:paraId="738AE047" w14:textId="77777777" w:rsidR="006E4F4D" w:rsidRPr="001704D9" w:rsidRDefault="006E4F4D" w:rsidP="009647E8">
      <w:pPr>
        <w:jc w:val="center"/>
        <w:rPr>
          <w:sz w:val="28"/>
          <w:szCs w:val="28"/>
        </w:rPr>
      </w:pPr>
      <w:r w:rsidRPr="001704D9">
        <w:rPr>
          <w:sz w:val="28"/>
          <w:szCs w:val="28"/>
        </w:rPr>
        <w:t>услуги, в том числе в электронной форме</w:t>
      </w:r>
    </w:p>
    <w:p w14:paraId="31CAFAEE" w14:textId="77777777" w:rsidR="006E4F4D" w:rsidRPr="001704D9" w:rsidRDefault="006E4F4D" w:rsidP="006E4F4D">
      <w:pPr>
        <w:ind w:firstLine="709"/>
        <w:jc w:val="both"/>
        <w:rPr>
          <w:sz w:val="28"/>
          <w:szCs w:val="28"/>
        </w:rPr>
      </w:pPr>
    </w:p>
    <w:p w14:paraId="53094F1B" w14:textId="70BDADD4" w:rsidR="006E4F4D" w:rsidRPr="001704D9" w:rsidRDefault="005F4CF9" w:rsidP="006E4F4D">
      <w:pPr>
        <w:ind w:firstLine="709"/>
        <w:jc w:val="both"/>
        <w:rPr>
          <w:sz w:val="28"/>
          <w:szCs w:val="28"/>
        </w:rPr>
      </w:pPr>
      <w:r w:rsidRPr="001704D9">
        <w:rPr>
          <w:sz w:val="28"/>
          <w:szCs w:val="28"/>
        </w:rPr>
        <w:t>4</w:t>
      </w:r>
      <w:r w:rsidR="009647E8" w:rsidRPr="001704D9">
        <w:rPr>
          <w:sz w:val="28"/>
          <w:szCs w:val="28"/>
        </w:rPr>
        <w:t>7</w:t>
      </w:r>
      <w:r w:rsidR="006E4F4D" w:rsidRPr="001704D9">
        <w:rPr>
          <w:sz w:val="28"/>
          <w:szCs w:val="28"/>
        </w:rPr>
        <w:t xml:space="preserve">. Прием и регистрация заявления осуществляется должностным лицом </w:t>
      </w:r>
      <w:bookmarkStart w:id="6" w:name="_Hlk86709067"/>
      <w:r w:rsidR="006E4F4D" w:rsidRPr="001704D9">
        <w:rPr>
          <w:sz w:val="28"/>
          <w:szCs w:val="28"/>
        </w:rPr>
        <w:t>КГКУ «Центр выплат»</w:t>
      </w:r>
      <w:bookmarkEnd w:id="6"/>
      <w:r w:rsidR="006E4F4D" w:rsidRPr="001704D9">
        <w:rPr>
          <w:sz w:val="28"/>
          <w:szCs w:val="28"/>
        </w:rPr>
        <w:t>, МФЦ.</w:t>
      </w:r>
    </w:p>
    <w:p w14:paraId="272CA610" w14:textId="0A60C296" w:rsidR="006E4F4D" w:rsidRPr="001704D9" w:rsidRDefault="009647E8" w:rsidP="006E4F4D">
      <w:pPr>
        <w:ind w:firstLine="709"/>
        <w:jc w:val="both"/>
        <w:rPr>
          <w:sz w:val="28"/>
          <w:szCs w:val="28"/>
        </w:rPr>
      </w:pPr>
      <w:r w:rsidRPr="001704D9">
        <w:rPr>
          <w:sz w:val="28"/>
          <w:szCs w:val="28"/>
        </w:rPr>
        <w:t>48</w:t>
      </w:r>
      <w:r w:rsidR="006E4F4D" w:rsidRPr="001704D9">
        <w:rPr>
          <w:sz w:val="28"/>
          <w:szCs w:val="28"/>
        </w:rPr>
        <w:t xml:space="preserve">. Заявление, принятое лично от </w:t>
      </w:r>
      <w:r w:rsidR="003F27B3" w:rsidRPr="001704D9">
        <w:rPr>
          <w:sz w:val="28"/>
          <w:szCs w:val="28"/>
        </w:rPr>
        <w:t>заявителя</w:t>
      </w:r>
      <w:r w:rsidR="006E4F4D" w:rsidRPr="001704D9">
        <w:rPr>
          <w:sz w:val="28"/>
          <w:szCs w:val="28"/>
        </w:rPr>
        <w:t>, регистрируется должностным лицом МФЦ в день его приема при условии одновременного предъявления (представления) документов, указанных в част</w:t>
      </w:r>
      <w:r w:rsidR="0055311A" w:rsidRPr="001704D9">
        <w:rPr>
          <w:sz w:val="28"/>
          <w:szCs w:val="28"/>
        </w:rPr>
        <w:t>и</w:t>
      </w:r>
      <w:r w:rsidR="006E4F4D" w:rsidRPr="001704D9">
        <w:rPr>
          <w:sz w:val="28"/>
          <w:szCs w:val="28"/>
        </w:rPr>
        <w:t xml:space="preserve"> 2</w:t>
      </w:r>
      <w:r w:rsidR="0055311A" w:rsidRPr="001704D9">
        <w:rPr>
          <w:sz w:val="28"/>
          <w:szCs w:val="28"/>
        </w:rPr>
        <w:t>5</w:t>
      </w:r>
      <w:r w:rsidR="006E4F4D" w:rsidRPr="001704D9">
        <w:rPr>
          <w:sz w:val="28"/>
          <w:szCs w:val="28"/>
        </w:rPr>
        <w:t xml:space="preserve"> настоящего </w:t>
      </w:r>
      <w:r w:rsidR="006E4F4D" w:rsidRPr="001704D9">
        <w:rPr>
          <w:sz w:val="28"/>
          <w:szCs w:val="28"/>
        </w:rPr>
        <w:lastRenderedPageBreak/>
        <w:t>Административного регламента, с присвоением номера по порядку и указанием даты регистрации.</w:t>
      </w:r>
    </w:p>
    <w:p w14:paraId="76EB72D3" w14:textId="61642AB2" w:rsidR="006E4F4D" w:rsidRPr="001704D9" w:rsidRDefault="0055311A" w:rsidP="006E4F4D">
      <w:pPr>
        <w:ind w:firstLine="709"/>
        <w:jc w:val="both"/>
        <w:rPr>
          <w:sz w:val="28"/>
          <w:szCs w:val="28"/>
        </w:rPr>
      </w:pPr>
      <w:r w:rsidRPr="001704D9">
        <w:rPr>
          <w:sz w:val="28"/>
          <w:szCs w:val="28"/>
        </w:rPr>
        <w:t>49</w:t>
      </w:r>
      <w:r w:rsidR="006E4F4D" w:rsidRPr="001704D9">
        <w:rPr>
          <w:sz w:val="28"/>
          <w:szCs w:val="28"/>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w:t>
      </w:r>
      <w:r w:rsidR="003F27B3" w:rsidRPr="001704D9">
        <w:rPr>
          <w:sz w:val="28"/>
          <w:szCs w:val="28"/>
        </w:rPr>
        <w:t>заявителя</w:t>
      </w:r>
      <w:r w:rsidR="00FD2305" w:rsidRPr="001704D9">
        <w:rPr>
          <w:sz w:val="28"/>
          <w:szCs w:val="28"/>
        </w:rPr>
        <w:t xml:space="preserve"> </w:t>
      </w:r>
      <w:r w:rsidR="006E4F4D" w:rsidRPr="001704D9">
        <w:rPr>
          <w:sz w:val="28"/>
          <w:szCs w:val="28"/>
        </w:rPr>
        <w:t>считается дата, указанная на почтовом штемпеле организации федеральной почтовой связи по месту отправления данных документов.</w:t>
      </w:r>
    </w:p>
    <w:p w14:paraId="41A0FFA4" w14:textId="198ABD08" w:rsidR="006E4F4D" w:rsidRPr="001704D9" w:rsidRDefault="006E4F4D" w:rsidP="006E4F4D">
      <w:pPr>
        <w:ind w:firstLine="709"/>
        <w:jc w:val="both"/>
        <w:rPr>
          <w:sz w:val="28"/>
          <w:szCs w:val="28"/>
        </w:rPr>
      </w:pPr>
      <w:r w:rsidRPr="001704D9">
        <w:rPr>
          <w:sz w:val="28"/>
          <w:szCs w:val="28"/>
        </w:rPr>
        <w:t>5</w:t>
      </w:r>
      <w:r w:rsidR="0055311A" w:rsidRPr="001704D9">
        <w:rPr>
          <w:sz w:val="28"/>
          <w:szCs w:val="28"/>
        </w:rPr>
        <w:t>0</w:t>
      </w:r>
      <w:r w:rsidRPr="001704D9">
        <w:rPr>
          <w:sz w:val="28"/>
          <w:szCs w:val="28"/>
        </w:rPr>
        <w:t xml:space="preserve">.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w:t>
      </w:r>
      <w:r w:rsidR="000D0766" w:rsidRPr="001704D9">
        <w:rPr>
          <w:sz w:val="28"/>
          <w:szCs w:val="28"/>
        </w:rPr>
        <w:t>регистрируется в первый рабочий день, следующий за днём подачи заявления.</w:t>
      </w:r>
    </w:p>
    <w:p w14:paraId="587BFB23" w14:textId="2004059B" w:rsidR="006E4F4D" w:rsidRPr="001704D9" w:rsidRDefault="006E4F4D" w:rsidP="006E4F4D">
      <w:pPr>
        <w:ind w:firstLine="709"/>
        <w:jc w:val="both"/>
        <w:rPr>
          <w:sz w:val="28"/>
          <w:szCs w:val="28"/>
        </w:rPr>
      </w:pPr>
      <w:r w:rsidRPr="001704D9">
        <w:rPr>
          <w:sz w:val="28"/>
          <w:szCs w:val="28"/>
        </w:rPr>
        <w:t>5</w:t>
      </w:r>
      <w:r w:rsidR="0055311A" w:rsidRPr="001704D9">
        <w:rPr>
          <w:sz w:val="28"/>
          <w:szCs w:val="28"/>
        </w:rPr>
        <w:t>1</w:t>
      </w:r>
      <w:r w:rsidRPr="001704D9">
        <w:rPr>
          <w:sz w:val="28"/>
          <w:szCs w:val="28"/>
        </w:rPr>
        <w:t xml:space="preserve">. Отказ в приеме заявления и неполного пакета документов при личном обращении </w:t>
      </w:r>
      <w:r w:rsidR="00FD2305" w:rsidRPr="001704D9">
        <w:rPr>
          <w:sz w:val="28"/>
          <w:szCs w:val="28"/>
        </w:rPr>
        <w:t>заявителя</w:t>
      </w:r>
      <w:r w:rsidRPr="001704D9">
        <w:rPr>
          <w:sz w:val="28"/>
          <w:szCs w:val="28"/>
        </w:rPr>
        <w:t xml:space="preserve">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2 к настоящему Административному регламенту.</w:t>
      </w:r>
    </w:p>
    <w:p w14:paraId="275E4F46" w14:textId="226FD47F" w:rsidR="006E4F4D" w:rsidRPr="001704D9" w:rsidRDefault="006E4F4D" w:rsidP="006E4F4D">
      <w:pPr>
        <w:ind w:firstLine="709"/>
        <w:jc w:val="both"/>
        <w:rPr>
          <w:sz w:val="28"/>
          <w:szCs w:val="28"/>
        </w:rPr>
      </w:pPr>
      <w:r w:rsidRPr="001704D9">
        <w:rPr>
          <w:sz w:val="28"/>
          <w:szCs w:val="28"/>
        </w:rPr>
        <w:t>5</w:t>
      </w:r>
      <w:r w:rsidR="0055311A" w:rsidRPr="001704D9">
        <w:rPr>
          <w:sz w:val="28"/>
          <w:szCs w:val="28"/>
        </w:rPr>
        <w:t>2</w:t>
      </w:r>
      <w:r w:rsidRPr="001704D9">
        <w:rPr>
          <w:sz w:val="28"/>
          <w:szCs w:val="28"/>
        </w:rPr>
        <w:t>. В случае если к заявлению, направленному посредством почтовой связи, приложены не все документы, указанные в част</w:t>
      </w:r>
      <w:r w:rsidR="0055311A" w:rsidRPr="001704D9">
        <w:rPr>
          <w:sz w:val="28"/>
          <w:szCs w:val="28"/>
        </w:rPr>
        <w:t>и</w:t>
      </w:r>
      <w:r w:rsidRPr="001704D9">
        <w:rPr>
          <w:sz w:val="28"/>
          <w:szCs w:val="28"/>
        </w:rPr>
        <w:t xml:space="preserve"> </w:t>
      </w:r>
      <w:r w:rsidR="00FD2305" w:rsidRPr="001704D9">
        <w:rPr>
          <w:sz w:val="28"/>
          <w:szCs w:val="28"/>
        </w:rPr>
        <w:t>2</w:t>
      </w:r>
      <w:r w:rsidR="0055311A" w:rsidRPr="001704D9">
        <w:rPr>
          <w:sz w:val="28"/>
          <w:szCs w:val="28"/>
        </w:rPr>
        <w:t>5</w:t>
      </w:r>
      <w:r w:rsidR="00FD2305" w:rsidRPr="001704D9">
        <w:rPr>
          <w:sz w:val="28"/>
          <w:szCs w:val="28"/>
        </w:rPr>
        <w:t xml:space="preserve"> </w:t>
      </w:r>
      <w:r w:rsidRPr="001704D9">
        <w:rPr>
          <w:sz w:val="28"/>
          <w:szCs w:val="28"/>
        </w:rPr>
        <w:t xml:space="preserve">настоящего Административного регламента, должностное лицо КГКУ «Центр выплат» возвращает </w:t>
      </w:r>
      <w:r w:rsidR="001F19AB" w:rsidRPr="001704D9">
        <w:rPr>
          <w:sz w:val="28"/>
          <w:szCs w:val="28"/>
        </w:rPr>
        <w:t>заявителю</w:t>
      </w:r>
      <w:r w:rsidRPr="001704D9">
        <w:rPr>
          <w:sz w:val="28"/>
          <w:szCs w:val="28"/>
        </w:rPr>
        <w:t xml:space="preserve">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2 к настоящему Административному регламенту.</w:t>
      </w:r>
    </w:p>
    <w:p w14:paraId="5DD966D4" w14:textId="77777777" w:rsidR="006E4F4D" w:rsidRPr="001704D9" w:rsidRDefault="006E4F4D" w:rsidP="006E4F4D">
      <w:pPr>
        <w:jc w:val="center"/>
        <w:rPr>
          <w:sz w:val="28"/>
          <w:szCs w:val="28"/>
        </w:rPr>
      </w:pPr>
    </w:p>
    <w:p w14:paraId="5F4F1314" w14:textId="77777777" w:rsidR="00487C8C" w:rsidRPr="001704D9" w:rsidRDefault="00487C8C" w:rsidP="00487C8C">
      <w:pPr>
        <w:jc w:val="center"/>
        <w:rPr>
          <w:sz w:val="28"/>
          <w:szCs w:val="28"/>
        </w:rPr>
      </w:pPr>
      <w:r w:rsidRPr="001704D9">
        <w:rPr>
          <w:sz w:val="28"/>
          <w:szCs w:val="28"/>
        </w:rPr>
        <w:t>Требования к помещениям, в которых предоставляется государственная</w:t>
      </w:r>
    </w:p>
    <w:p w14:paraId="779BC1E6" w14:textId="77777777" w:rsidR="00487C8C" w:rsidRPr="001704D9" w:rsidRDefault="00487C8C" w:rsidP="00487C8C">
      <w:pPr>
        <w:jc w:val="center"/>
        <w:rPr>
          <w:sz w:val="28"/>
          <w:szCs w:val="28"/>
        </w:rPr>
      </w:pPr>
      <w:r w:rsidRPr="001704D9">
        <w:rPr>
          <w:sz w:val="28"/>
          <w:szCs w:val="28"/>
        </w:rPr>
        <w:t>услуга, к залу ожидания, местам для заполнения заявления о</w:t>
      </w:r>
    </w:p>
    <w:p w14:paraId="2D6A9A61" w14:textId="77777777" w:rsidR="00487C8C" w:rsidRPr="001704D9" w:rsidRDefault="00487C8C" w:rsidP="00487C8C">
      <w:pPr>
        <w:jc w:val="center"/>
        <w:rPr>
          <w:sz w:val="28"/>
          <w:szCs w:val="28"/>
        </w:rPr>
      </w:pPr>
      <w:r w:rsidRPr="001704D9">
        <w:rPr>
          <w:sz w:val="28"/>
          <w:szCs w:val="28"/>
        </w:rPr>
        <w:t>предоставлении государственной услуги, информационным</w:t>
      </w:r>
    </w:p>
    <w:p w14:paraId="6DB13E99" w14:textId="77777777" w:rsidR="00487C8C" w:rsidRPr="001704D9" w:rsidRDefault="00487C8C" w:rsidP="00487C8C">
      <w:pPr>
        <w:jc w:val="center"/>
        <w:rPr>
          <w:sz w:val="28"/>
          <w:szCs w:val="28"/>
        </w:rPr>
      </w:pPr>
      <w:r w:rsidRPr="001704D9">
        <w:rPr>
          <w:sz w:val="28"/>
          <w:szCs w:val="28"/>
        </w:rPr>
        <w:t>стендам с образцами их заполнения и перечнем документов,</w:t>
      </w:r>
    </w:p>
    <w:p w14:paraId="43BB58BC" w14:textId="77777777" w:rsidR="00487C8C" w:rsidRPr="001704D9" w:rsidRDefault="00487C8C" w:rsidP="00487C8C">
      <w:pPr>
        <w:jc w:val="center"/>
        <w:rPr>
          <w:sz w:val="28"/>
          <w:szCs w:val="28"/>
        </w:rPr>
      </w:pPr>
      <w:r w:rsidRPr="001704D9">
        <w:rPr>
          <w:sz w:val="28"/>
          <w:szCs w:val="28"/>
        </w:rPr>
        <w:t>необходимых для предоставления каждой государственной</w:t>
      </w:r>
    </w:p>
    <w:p w14:paraId="05480688" w14:textId="77777777" w:rsidR="00487C8C" w:rsidRPr="001704D9" w:rsidRDefault="00487C8C" w:rsidP="00487C8C">
      <w:pPr>
        <w:jc w:val="center"/>
        <w:rPr>
          <w:sz w:val="28"/>
          <w:szCs w:val="28"/>
        </w:rPr>
      </w:pPr>
      <w:r w:rsidRPr="001704D9">
        <w:rPr>
          <w:sz w:val="28"/>
          <w:szCs w:val="28"/>
        </w:rPr>
        <w:t>услуги, размещению и оформлению визуальной, текстовой и</w:t>
      </w:r>
    </w:p>
    <w:p w14:paraId="372F47E7" w14:textId="77777777" w:rsidR="00487C8C" w:rsidRPr="001704D9" w:rsidRDefault="00487C8C" w:rsidP="00487C8C">
      <w:pPr>
        <w:jc w:val="center"/>
        <w:rPr>
          <w:sz w:val="28"/>
          <w:szCs w:val="28"/>
        </w:rPr>
      </w:pPr>
      <w:r w:rsidRPr="001704D9">
        <w:rPr>
          <w:sz w:val="28"/>
          <w:szCs w:val="28"/>
        </w:rPr>
        <w:t>мультимедийной информации о порядке предоставления такой</w:t>
      </w:r>
    </w:p>
    <w:p w14:paraId="2BE6411C" w14:textId="77777777" w:rsidR="00487C8C" w:rsidRPr="001704D9" w:rsidRDefault="00487C8C" w:rsidP="00487C8C">
      <w:pPr>
        <w:jc w:val="center"/>
        <w:rPr>
          <w:sz w:val="28"/>
          <w:szCs w:val="28"/>
        </w:rPr>
      </w:pPr>
      <w:r w:rsidRPr="001704D9">
        <w:rPr>
          <w:sz w:val="28"/>
          <w:szCs w:val="28"/>
        </w:rPr>
        <w:t>услуги, в том числе к обеспечению доступности для инвалидов</w:t>
      </w:r>
    </w:p>
    <w:p w14:paraId="3B5CA0FF" w14:textId="77777777" w:rsidR="00487C8C" w:rsidRPr="001704D9" w:rsidRDefault="00487C8C" w:rsidP="00487C8C">
      <w:pPr>
        <w:jc w:val="center"/>
        <w:rPr>
          <w:sz w:val="28"/>
          <w:szCs w:val="28"/>
        </w:rPr>
      </w:pPr>
      <w:r w:rsidRPr="001704D9">
        <w:rPr>
          <w:sz w:val="28"/>
          <w:szCs w:val="28"/>
        </w:rPr>
        <w:t>указанных объектов в соответствии с законодательством</w:t>
      </w:r>
    </w:p>
    <w:p w14:paraId="42695F23" w14:textId="6B991799" w:rsidR="006E4F4D" w:rsidRPr="001704D9" w:rsidRDefault="00487C8C" w:rsidP="00487C8C">
      <w:pPr>
        <w:jc w:val="center"/>
        <w:rPr>
          <w:sz w:val="28"/>
          <w:szCs w:val="28"/>
        </w:rPr>
      </w:pPr>
      <w:r w:rsidRPr="001704D9">
        <w:rPr>
          <w:sz w:val="28"/>
          <w:szCs w:val="28"/>
        </w:rPr>
        <w:t>Российской Федерации о социальной защите инвалидов</w:t>
      </w:r>
    </w:p>
    <w:p w14:paraId="287883FE" w14:textId="77777777" w:rsidR="00487C8C" w:rsidRPr="001704D9" w:rsidRDefault="00487C8C" w:rsidP="00487C8C">
      <w:pPr>
        <w:jc w:val="both"/>
        <w:rPr>
          <w:sz w:val="28"/>
          <w:szCs w:val="28"/>
        </w:rPr>
      </w:pPr>
    </w:p>
    <w:p w14:paraId="5F73AB4A" w14:textId="3AE6CB93" w:rsidR="006E4F4D" w:rsidRPr="001704D9" w:rsidRDefault="006E4F4D" w:rsidP="006E4F4D">
      <w:pPr>
        <w:ind w:firstLine="709"/>
        <w:jc w:val="both"/>
        <w:rPr>
          <w:sz w:val="28"/>
          <w:szCs w:val="28"/>
        </w:rPr>
      </w:pPr>
      <w:r w:rsidRPr="001704D9">
        <w:rPr>
          <w:sz w:val="28"/>
          <w:szCs w:val="28"/>
        </w:rPr>
        <w:t>5</w:t>
      </w:r>
      <w:r w:rsidR="00487C8C" w:rsidRPr="001704D9">
        <w:rPr>
          <w:sz w:val="28"/>
          <w:szCs w:val="28"/>
        </w:rPr>
        <w:t>3</w:t>
      </w:r>
      <w:r w:rsidRPr="001704D9">
        <w:rPr>
          <w:sz w:val="28"/>
          <w:szCs w:val="28"/>
        </w:rPr>
        <w:t>. Помещение, в котором осуществляется прием граждан, должно обеспечивать:</w:t>
      </w:r>
    </w:p>
    <w:p w14:paraId="3FC749F4" w14:textId="77777777" w:rsidR="00487C8C" w:rsidRPr="001704D9" w:rsidRDefault="00487C8C" w:rsidP="00487C8C">
      <w:pPr>
        <w:ind w:firstLine="709"/>
        <w:jc w:val="both"/>
        <w:rPr>
          <w:sz w:val="28"/>
          <w:szCs w:val="28"/>
        </w:rPr>
      </w:pPr>
      <w:r w:rsidRPr="001704D9">
        <w:rPr>
          <w:sz w:val="28"/>
          <w:szCs w:val="28"/>
        </w:rPr>
        <w:t>1) удобство оформления заявителем заявления;</w:t>
      </w:r>
    </w:p>
    <w:p w14:paraId="5B6CDDA5" w14:textId="77777777" w:rsidR="00487C8C" w:rsidRPr="001704D9" w:rsidRDefault="00487C8C" w:rsidP="00487C8C">
      <w:pPr>
        <w:ind w:firstLine="709"/>
        <w:jc w:val="both"/>
        <w:rPr>
          <w:sz w:val="28"/>
          <w:szCs w:val="28"/>
        </w:rPr>
      </w:pPr>
      <w:r w:rsidRPr="001704D9">
        <w:rPr>
          <w:sz w:val="28"/>
          <w:szCs w:val="28"/>
        </w:rPr>
        <w:t>2) телефонную связь;</w:t>
      </w:r>
    </w:p>
    <w:p w14:paraId="7A7FF222" w14:textId="77777777" w:rsidR="00487C8C" w:rsidRPr="001704D9" w:rsidRDefault="00487C8C" w:rsidP="00487C8C">
      <w:pPr>
        <w:ind w:firstLine="709"/>
        <w:jc w:val="both"/>
        <w:rPr>
          <w:sz w:val="28"/>
          <w:szCs w:val="28"/>
        </w:rPr>
      </w:pPr>
      <w:r w:rsidRPr="001704D9">
        <w:rPr>
          <w:sz w:val="28"/>
          <w:szCs w:val="28"/>
        </w:rPr>
        <w:t>3) возможность копирования документов;</w:t>
      </w:r>
    </w:p>
    <w:p w14:paraId="1978F179" w14:textId="77777777" w:rsidR="00487C8C" w:rsidRPr="001704D9" w:rsidRDefault="00487C8C" w:rsidP="00487C8C">
      <w:pPr>
        <w:ind w:firstLine="709"/>
        <w:jc w:val="both"/>
        <w:rPr>
          <w:sz w:val="28"/>
          <w:szCs w:val="28"/>
        </w:rPr>
      </w:pPr>
      <w:r w:rsidRPr="001704D9">
        <w:rPr>
          <w:sz w:val="28"/>
          <w:szCs w:val="28"/>
        </w:rPr>
        <w:lastRenderedPageBreak/>
        <w:t>4) доступность к нормативным правовым актам, регулирующим отношения, возникающие в связи с предоставлением государственной услуги.</w:t>
      </w:r>
    </w:p>
    <w:p w14:paraId="4FD470D2" w14:textId="274A7B7B" w:rsidR="00487C8C" w:rsidRPr="001704D9" w:rsidRDefault="00487C8C" w:rsidP="00487C8C">
      <w:pPr>
        <w:ind w:firstLine="709"/>
        <w:jc w:val="both"/>
        <w:rPr>
          <w:sz w:val="28"/>
          <w:szCs w:val="28"/>
        </w:rPr>
      </w:pPr>
      <w:r w:rsidRPr="001704D9">
        <w:rPr>
          <w:sz w:val="28"/>
          <w:szCs w:val="28"/>
        </w:rPr>
        <w:t>54.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23F8F52B" w14:textId="77777777" w:rsidR="00487C8C" w:rsidRPr="001704D9" w:rsidRDefault="00487C8C" w:rsidP="00487C8C">
      <w:pPr>
        <w:ind w:firstLine="709"/>
        <w:jc w:val="both"/>
        <w:rPr>
          <w:sz w:val="28"/>
          <w:szCs w:val="28"/>
        </w:rPr>
      </w:pPr>
      <w:r w:rsidRPr="001704D9">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20E23409" w14:textId="77777777" w:rsidR="00487C8C" w:rsidRPr="001704D9" w:rsidRDefault="00487C8C" w:rsidP="00487C8C">
      <w:pPr>
        <w:ind w:firstLine="709"/>
        <w:jc w:val="both"/>
        <w:rPr>
          <w:sz w:val="28"/>
          <w:szCs w:val="28"/>
        </w:rPr>
      </w:pPr>
      <w:r w:rsidRPr="001704D9">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20F306B4" w14:textId="77777777" w:rsidR="00487C8C" w:rsidRPr="001704D9" w:rsidRDefault="00487C8C" w:rsidP="00487C8C">
      <w:pPr>
        <w:ind w:firstLine="709"/>
        <w:jc w:val="both"/>
        <w:rPr>
          <w:sz w:val="28"/>
          <w:szCs w:val="28"/>
        </w:rPr>
      </w:pPr>
      <w:r w:rsidRPr="001704D9">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14:paraId="2654DB2B" w14:textId="77777777" w:rsidR="00487C8C" w:rsidRPr="001704D9" w:rsidRDefault="00487C8C" w:rsidP="00487C8C">
      <w:pPr>
        <w:ind w:firstLine="709"/>
        <w:jc w:val="both"/>
        <w:rPr>
          <w:sz w:val="28"/>
          <w:szCs w:val="28"/>
        </w:rPr>
      </w:pPr>
      <w:r w:rsidRPr="001704D9">
        <w:rPr>
          <w:sz w:val="28"/>
          <w:szCs w:val="28"/>
        </w:rP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14:paraId="2068C7CE" w14:textId="77777777" w:rsidR="00487C8C" w:rsidRPr="001704D9" w:rsidRDefault="00487C8C" w:rsidP="00487C8C">
      <w:pPr>
        <w:ind w:firstLine="709"/>
        <w:jc w:val="both"/>
        <w:rPr>
          <w:sz w:val="28"/>
          <w:szCs w:val="28"/>
        </w:rPr>
      </w:pPr>
      <w:r w:rsidRPr="001704D9">
        <w:rPr>
          <w:sz w:val="28"/>
          <w:szCs w:val="28"/>
        </w:rPr>
        <w:t>Количество мест ожидания определяется исходя из фактической нагрузки и возможностей для их размещения.</w:t>
      </w:r>
    </w:p>
    <w:p w14:paraId="6EC5F2BD" w14:textId="77777777" w:rsidR="00487C8C" w:rsidRPr="001704D9" w:rsidRDefault="00487C8C" w:rsidP="00487C8C">
      <w:pPr>
        <w:ind w:firstLine="709"/>
        <w:jc w:val="both"/>
        <w:rPr>
          <w:sz w:val="28"/>
          <w:szCs w:val="28"/>
        </w:rPr>
      </w:pPr>
      <w:r w:rsidRPr="001704D9">
        <w:rPr>
          <w:sz w:val="28"/>
          <w:szCs w:val="28"/>
        </w:rPr>
        <w:t>В помещении для приема заявителей предусматривается оборудование доступных мест общественного пользования.</w:t>
      </w:r>
    </w:p>
    <w:p w14:paraId="3AFE32BF" w14:textId="77777777" w:rsidR="00487C8C" w:rsidRPr="001704D9" w:rsidRDefault="00487C8C" w:rsidP="00487C8C">
      <w:pPr>
        <w:ind w:firstLine="709"/>
        <w:jc w:val="both"/>
        <w:rPr>
          <w:sz w:val="28"/>
          <w:szCs w:val="28"/>
        </w:rPr>
      </w:pPr>
      <w:r w:rsidRPr="001704D9">
        <w:rPr>
          <w:sz w:val="28"/>
          <w:szCs w:val="28"/>
        </w:rP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14:paraId="44EDAD6A" w14:textId="77777777" w:rsidR="00487C8C" w:rsidRPr="001704D9" w:rsidRDefault="00487C8C" w:rsidP="00487C8C">
      <w:pPr>
        <w:ind w:firstLine="709"/>
        <w:jc w:val="both"/>
        <w:rPr>
          <w:sz w:val="28"/>
          <w:szCs w:val="28"/>
        </w:rPr>
      </w:pPr>
      <w:r w:rsidRPr="001704D9">
        <w:rPr>
          <w:sz w:val="28"/>
          <w:szCs w:val="28"/>
        </w:rP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14:paraId="6D22A827" w14:textId="77777777" w:rsidR="00487C8C" w:rsidRPr="001704D9" w:rsidRDefault="00487C8C" w:rsidP="00487C8C">
      <w:pPr>
        <w:ind w:firstLine="709"/>
        <w:jc w:val="both"/>
        <w:rPr>
          <w:sz w:val="28"/>
          <w:szCs w:val="28"/>
        </w:rPr>
      </w:pPr>
      <w:r w:rsidRPr="001704D9">
        <w:rPr>
          <w:sz w:val="28"/>
          <w:szCs w:val="28"/>
        </w:rPr>
        <w:t xml:space="preserve">Специалисты, ответственные за предоставление государственной услуги, обязаны иметь личные нагрудные идентификационные карточки (бейджи) с </w:t>
      </w:r>
      <w:r w:rsidRPr="001704D9">
        <w:rPr>
          <w:sz w:val="28"/>
          <w:szCs w:val="28"/>
        </w:rPr>
        <w:lastRenderedPageBreak/>
        <w:t>указанием фамилии, имени, отчества и должности либо таблички аналогичного содержания на рабочих местах.</w:t>
      </w:r>
    </w:p>
    <w:p w14:paraId="6599C88B" w14:textId="77777777" w:rsidR="00487C8C" w:rsidRPr="001704D9" w:rsidRDefault="00487C8C" w:rsidP="00487C8C">
      <w:pPr>
        <w:ind w:firstLine="709"/>
        <w:jc w:val="both"/>
        <w:rPr>
          <w:sz w:val="28"/>
          <w:szCs w:val="28"/>
        </w:rPr>
      </w:pPr>
      <w:r w:rsidRPr="001704D9">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57AF5762" w14:textId="77777777" w:rsidR="00487C8C" w:rsidRPr="001704D9" w:rsidRDefault="00487C8C" w:rsidP="00487C8C">
      <w:pPr>
        <w:ind w:firstLine="709"/>
        <w:jc w:val="both"/>
        <w:rPr>
          <w:sz w:val="28"/>
          <w:szCs w:val="28"/>
        </w:rPr>
      </w:pPr>
      <w:r w:rsidRPr="001704D9">
        <w:rPr>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14:paraId="7CB8311A" w14:textId="77777777" w:rsidR="00487C8C" w:rsidRPr="001704D9" w:rsidRDefault="00487C8C" w:rsidP="00487C8C">
      <w:pPr>
        <w:ind w:firstLine="709"/>
        <w:jc w:val="both"/>
        <w:rPr>
          <w:sz w:val="28"/>
          <w:szCs w:val="28"/>
        </w:rPr>
      </w:pPr>
      <w:r w:rsidRPr="001704D9">
        <w:rPr>
          <w:sz w:val="28"/>
          <w:szCs w:val="28"/>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41409EDE" w14:textId="77777777" w:rsidR="00487C8C" w:rsidRPr="001704D9" w:rsidRDefault="00487C8C" w:rsidP="00487C8C">
      <w:pPr>
        <w:ind w:firstLine="709"/>
        <w:jc w:val="both"/>
        <w:rPr>
          <w:sz w:val="28"/>
          <w:szCs w:val="28"/>
        </w:rPr>
      </w:pPr>
      <w:r w:rsidRPr="001704D9">
        <w:rPr>
          <w:sz w:val="28"/>
          <w:szCs w:val="28"/>
        </w:rP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71B7E31" w14:textId="77777777" w:rsidR="00487C8C" w:rsidRPr="001704D9" w:rsidRDefault="00487C8C" w:rsidP="00487C8C">
      <w:pPr>
        <w:ind w:firstLine="709"/>
        <w:jc w:val="both"/>
        <w:rPr>
          <w:sz w:val="28"/>
          <w:szCs w:val="28"/>
        </w:rPr>
      </w:pPr>
      <w:r w:rsidRPr="001704D9">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24C50BF3" w14:textId="77777777" w:rsidR="00487C8C" w:rsidRPr="001704D9" w:rsidRDefault="00487C8C" w:rsidP="00487C8C">
      <w:pPr>
        <w:ind w:firstLine="709"/>
        <w:jc w:val="both"/>
        <w:rPr>
          <w:sz w:val="28"/>
          <w:szCs w:val="28"/>
        </w:rPr>
      </w:pPr>
      <w:r w:rsidRPr="001704D9">
        <w:rPr>
          <w:sz w:val="28"/>
          <w:szCs w:val="28"/>
        </w:rP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36681D34" w14:textId="77777777" w:rsidR="00487C8C" w:rsidRPr="001704D9" w:rsidRDefault="00487C8C" w:rsidP="00487C8C">
      <w:pPr>
        <w:ind w:firstLine="709"/>
        <w:jc w:val="both"/>
        <w:rPr>
          <w:sz w:val="28"/>
          <w:szCs w:val="28"/>
        </w:rPr>
      </w:pPr>
      <w:r w:rsidRPr="001704D9">
        <w:rPr>
          <w:sz w:val="28"/>
          <w:szCs w:val="28"/>
        </w:rPr>
        <w:t>Доступ заявителей к парковочным местам является бесплатным.</w:t>
      </w:r>
    </w:p>
    <w:p w14:paraId="53352902" w14:textId="77777777" w:rsidR="00487C8C" w:rsidRPr="001704D9" w:rsidRDefault="00487C8C" w:rsidP="00487C8C">
      <w:pPr>
        <w:ind w:firstLine="709"/>
        <w:jc w:val="both"/>
        <w:rPr>
          <w:sz w:val="28"/>
          <w:szCs w:val="28"/>
        </w:rPr>
      </w:pPr>
      <w:r w:rsidRPr="001704D9">
        <w:rPr>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14:paraId="02DA83EF" w14:textId="77777777" w:rsidR="006E4F4D" w:rsidRPr="001704D9" w:rsidRDefault="006E4F4D" w:rsidP="006E4F4D">
      <w:pPr>
        <w:ind w:firstLine="709"/>
        <w:jc w:val="both"/>
        <w:rPr>
          <w:sz w:val="28"/>
          <w:szCs w:val="28"/>
        </w:rPr>
      </w:pPr>
    </w:p>
    <w:p w14:paraId="27C6BD4F" w14:textId="77777777" w:rsidR="00487C8C" w:rsidRPr="001704D9" w:rsidRDefault="00487C8C" w:rsidP="00487C8C">
      <w:pPr>
        <w:jc w:val="center"/>
        <w:rPr>
          <w:sz w:val="28"/>
          <w:szCs w:val="28"/>
        </w:rPr>
      </w:pPr>
      <w:r w:rsidRPr="001704D9">
        <w:rPr>
          <w:sz w:val="28"/>
          <w:szCs w:val="28"/>
        </w:rPr>
        <w:t>Показатели доступности и качества государственной</w:t>
      </w:r>
    </w:p>
    <w:p w14:paraId="0E593A4C" w14:textId="77777777" w:rsidR="00487C8C" w:rsidRPr="001704D9" w:rsidRDefault="00487C8C" w:rsidP="00487C8C">
      <w:pPr>
        <w:jc w:val="center"/>
        <w:rPr>
          <w:sz w:val="28"/>
          <w:szCs w:val="28"/>
        </w:rPr>
      </w:pPr>
      <w:r w:rsidRPr="001704D9">
        <w:rPr>
          <w:sz w:val="28"/>
          <w:szCs w:val="28"/>
        </w:rPr>
        <w:t>услуги, в том числе количество взаимодействий заявителя</w:t>
      </w:r>
    </w:p>
    <w:p w14:paraId="101E2ABD" w14:textId="77777777" w:rsidR="00487C8C" w:rsidRPr="001704D9" w:rsidRDefault="00487C8C" w:rsidP="00487C8C">
      <w:pPr>
        <w:jc w:val="center"/>
        <w:rPr>
          <w:sz w:val="28"/>
          <w:szCs w:val="28"/>
        </w:rPr>
      </w:pPr>
      <w:r w:rsidRPr="001704D9">
        <w:rPr>
          <w:sz w:val="28"/>
          <w:szCs w:val="28"/>
        </w:rPr>
        <w:t>с должностными лицами при предоставлении государственной</w:t>
      </w:r>
    </w:p>
    <w:p w14:paraId="705A3FD1" w14:textId="77777777" w:rsidR="00487C8C" w:rsidRPr="001704D9" w:rsidRDefault="00487C8C" w:rsidP="00487C8C">
      <w:pPr>
        <w:jc w:val="center"/>
        <w:rPr>
          <w:sz w:val="28"/>
          <w:szCs w:val="28"/>
        </w:rPr>
      </w:pPr>
      <w:r w:rsidRPr="001704D9">
        <w:rPr>
          <w:sz w:val="28"/>
          <w:szCs w:val="28"/>
        </w:rPr>
        <w:t>услуги и их продолжительность, возможность получения</w:t>
      </w:r>
    </w:p>
    <w:p w14:paraId="514F26BE" w14:textId="77777777" w:rsidR="00487C8C" w:rsidRPr="001704D9" w:rsidRDefault="00487C8C" w:rsidP="00487C8C">
      <w:pPr>
        <w:jc w:val="center"/>
        <w:rPr>
          <w:sz w:val="28"/>
          <w:szCs w:val="28"/>
        </w:rPr>
      </w:pPr>
      <w:r w:rsidRPr="001704D9">
        <w:rPr>
          <w:sz w:val="28"/>
          <w:szCs w:val="28"/>
        </w:rPr>
        <w:t>информации о ходе предоставления государственной услуги,</w:t>
      </w:r>
    </w:p>
    <w:p w14:paraId="648E1D90" w14:textId="77777777" w:rsidR="00487C8C" w:rsidRPr="001704D9" w:rsidRDefault="00487C8C" w:rsidP="00487C8C">
      <w:pPr>
        <w:jc w:val="center"/>
        <w:rPr>
          <w:sz w:val="28"/>
          <w:szCs w:val="28"/>
        </w:rPr>
      </w:pPr>
      <w:r w:rsidRPr="001704D9">
        <w:rPr>
          <w:sz w:val="28"/>
          <w:szCs w:val="28"/>
        </w:rPr>
        <w:t>в том числе с использованием информационно-коммуникационных</w:t>
      </w:r>
    </w:p>
    <w:p w14:paraId="3B1115A6" w14:textId="77777777" w:rsidR="00487C8C" w:rsidRPr="001704D9" w:rsidRDefault="00487C8C" w:rsidP="00487C8C">
      <w:pPr>
        <w:jc w:val="center"/>
        <w:rPr>
          <w:sz w:val="28"/>
          <w:szCs w:val="28"/>
        </w:rPr>
      </w:pPr>
      <w:r w:rsidRPr="001704D9">
        <w:rPr>
          <w:sz w:val="28"/>
          <w:szCs w:val="28"/>
        </w:rPr>
        <w:t>технологий, возможность либо невозможность получения</w:t>
      </w:r>
    </w:p>
    <w:p w14:paraId="19785035" w14:textId="77777777" w:rsidR="00487C8C" w:rsidRPr="001704D9" w:rsidRDefault="00487C8C" w:rsidP="00487C8C">
      <w:pPr>
        <w:jc w:val="center"/>
        <w:rPr>
          <w:sz w:val="28"/>
          <w:szCs w:val="28"/>
        </w:rPr>
      </w:pPr>
      <w:r w:rsidRPr="001704D9">
        <w:rPr>
          <w:sz w:val="28"/>
          <w:szCs w:val="28"/>
        </w:rPr>
        <w:t>государственной услуги в многофункциональном центре (в том</w:t>
      </w:r>
    </w:p>
    <w:p w14:paraId="37A9BEFF" w14:textId="77777777" w:rsidR="00487C8C" w:rsidRPr="001704D9" w:rsidRDefault="00487C8C" w:rsidP="00487C8C">
      <w:pPr>
        <w:jc w:val="center"/>
        <w:rPr>
          <w:sz w:val="28"/>
          <w:szCs w:val="28"/>
        </w:rPr>
      </w:pPr>
      <w:r w:rsidRPr="001704D9">
        <w:rPr>
          <w:sz w:val="28"/>
          <w:szCs w:val="28"/>
        </w:rPr>
        <w:t>числе в полном объеме) по выбору заявителя (экстерриториальный</w:t>
      </w:r>
    </w:p>
    <w:p w14:paraId="061109E4" w14:textId="77777777" w:rsidR="00487C8C" w:rsidRPr="001704D9" w:rsidRDefault="00487C8C" w:rsidP="00487C8C">
      <w:pPr>
        <w:jc w:val="center"/>
        <w:rPr>
          <w:sz w:val="28"/>
          <w:szCs w:val="28"/>
        </w:rPr>
      </w:pPr>
      <w:r w:rsidRPr="001704D9">
        <w:rPr>
          <w:sz w:val="28"/>
          <w:szCs w:val="28"/>
        </w:rPr>
        <w:t>принцип), посредством запроса о предоставлении нескольких</w:t>
      </w:r>
    </w:p>
    <w:p w14:paraId="56B52DB8" w14:textId="77777777" w:rsidR="00487C8C" w:rsidRPr="001704D9" w:rsidRDefault="00487C8C" w:rsidP="00487C8C">
      <w:pPr>
        <w:jc w:val="center"/>
        <w:rPr>
          <w:sz w:val="28"/>
          <w:szCs w:val="28"/>
        </w:rPr>
      </w:pPr>
      <w:r w:rsidRPr="001704D9">
        <w:rPr>
          <w:sz w:val="28"/>
          <w:szCs w:val="28"/>
        </w:rPr>
        <w:t>государственных и (или) муниципальных услуг</w:t>
      </w:r>
    </w:p>
    <w:p w14:paraId="7FA7C707" w14:textId="77777777" w:rsidR="00487C8C" w:rsidRPr="001704D9" w:rsidRDefault="00487C8C" w:rsidP="00487C8C">
      <w:pPr>
        <w:jc w:val="center"/>
        <w:rPr>
          <w:sz w:val="28"/>
          <w:szCs w:val="28"/>
        </w:rPr>
      </w:pPr>
      <w:r w:rsidRPr="001704D9">
        <w:rPr>
          <w:sz w:val="28"/>
          <w:szCs w:val="28"/>
        </w:rPr>
        <w:t>в многофункциональном центре, предусмотренного</w:t>
      </w:r>
    </w:p>
    <w:p w14:paraId="628B59EB" w14:textId="77777777" w:rsidR="00487C8C" w:rsidRPr="001704D9" w:rsidRDefault="00487C8C" w:rsidP="00487C8C">
      <w:pPr>
        <w:jc w:val="center"/>
        <w:rPr>
          <w:sz w:val="28"/>
          <w:szCs w:val="28"/>
        </w:rPr>
      </w:pPr>
      <w:r w:rsidRPr="001704D9">
        <w:rPr>
          <w:sz w:val="28"/>
          <w:szCs w:val="28"/>
        </w:rPr>
        <w:t>статьей 15</w:t>
      </w:r>
      <w:r w:rsidRPr="001704D9">
        <w:rPr>
          <w:sz w:val="28"/>
          <w:szCs w:val="28"/>
          <w:vertAlign w:val="superscript"/>
        </w:rPr>
        <w:t>1</w:t>
      </w:r>
      <w:r w:rsidRPr="001704D9">
        <w:rPr>
          <w:sz w:val="28"/>
          <w:szCs w:val="28"/>
        </w:rPr>
        <w:t xml:space="preserve"> Федерального закона от 27.07.2010 № 210-ФЗ</w:t>
      </w:r>
    </w:p>
    <w:p w14:paraId="23365846" w14:textId="77777777" w:rsidR="006E4F4D" w:rsidRPr="001704D9" w:rsidRDefault="006E4F4D" w:rsidP="00487C8C">
      <w:pPr>
        <w:jc w:val="both"/>
        <w:rPr>
          <w:sz w:val="28"/>
          <w:szCs w:val="28"/>
        </w:rPr>
      </w:pPr>
    </w:p>
    <w:p w14:paraId="2FE7402D" w14:textId="321C2805" w:rsidR="000D0766" w:rsidRPr="001704D9" w:rsidRDefault="009C08A8" w:rsidP="000D0766">
      <w:pPr>
        <w:ind w:firstLine="709"/>
        <w:jc w:val="both"/>
        <w:rPr>
          <w:sz w:val="28"/>
          <w:szCs w:val="28"/>
        </w:rPr>
      </w:pPr>
      <w:r w:rsidRPr="001704D9">
        <w:rPr>
          <w:sz w:val="28"/>
          <w:szCs w:val="28"/>
        </w:rPr>
        <w:lastRenderedPageBreak/>
        <w:t>5</w:t>
      </w:r>
      <w:r w:rsidR="00487C8C" w:rsidRPr="001704D9">
        <w:rPr>
          <w:sz w:val="28"/>
          <w:szCs w:val="28"/>
        </w:rPr>
        <w:t>5</w:t>
      </w:r>
      <w:r w:rsidR="006E4F4D" w:rsidRPr="001704D9">
        <w:rPr>
          <w:sz w:val="28"/>
          <w:szCs w:val="28"/>
        </w:rPr>
        <w:t xml:space="preserve">. </w:t>
      </w:r>
      <w:r w:rsidR="000D0766" w:rsidRPr="001704D9">
        <w:rPr>
          <w:sz w:val="28"/>
          <w:szCs w:val="28"/>
        </w:rPr>
        <w:t>Оценка доступности и качества предоставления государственной услуги должна осуществляться по следующим показателям:</w:t>
      </w:r>
    </w:p>
    <w:p w14:paraId="06939AEC" w14:textId="77777777" w:rsidR="00487C8C" w:rsidRPr="001704D9" w:rsidRDefault="00487C8C" w:rsidP="00487C8C">
      <w:pPr>
        <w:ind w:firstLine="709"/>
        <w:jc w:val="both"/>
        <w:rPr>
          <w:sz w:val="28"/>
          <w:szCs w:val="28"/>
        </w:rPr>
      </w:pPr>
      <w:r w:rsidRPr="001704D9">
        <w:rPr>
          <w:sz w:val="28"/>
          <w:szCs w:val="28"/>
        </w:rPr>
        <w:t>1) показателями доступности предоставления государственной услуги являются:</w:t>
      </w:r>
    </w:p>
    <w:p w14:paraId="67AB0CF3" w14:textId="77777777" w:rsidR="00487C8C" w:rsidRPr="001704D9" w:rsidRDefault="00487C8C" w:rsidP="00487C8C">
      <w:pPr>
        <w:ind w:firstLine="709"/>
        <w:jc w:val="both"/>
        <w:rPr>
          <w:sz w:val="28"/>
          <w:szCs w:val="28"/>
        </w:rPr>
      </w:pPr>
      <w:r w:rsidRPr="001704D9">
        <w:rPr>
          <w:sz w:val="28"/>
          <w:szCs w:val="28"/>
        </w:rPr>
        <w:t>а) доступность обращения за предоставлением государственной услуги, в том числе лиц с ограниченными возможностями здоровья;</w:t>
      </w:r>
    </w:p>
    <w:p w14:paraId="281CAF7A" w14:textId="77777777" w:rsidR="00487C8C" w:rsidRPr="001704D9" w:rsidRDefault="00487C8C" w:rsidP="00487C8C">
      <w:pPr>
        <w:ind w:firstLine="709"/>
        <w:jc w:val="both"/>
        <w:rPr>
          <w:sz w:val="28"/>
          <w:szCs w:val="28"/>
        </w:rPr>
      </w:pPr>
      <w:r w:rsidRPr="001704D9">
        <w:rPr>
          <w:sz w:val="28"/>
          <w:szCs w:val="28"/>
        </w:rPr>
        <w:t xml:space="preserve">б) наличие различных каналов получения информации о предоставлении государственной услуги; </w:t>
      </w:r>
    </w:p>
    <w:p w14:paraId="6F84B60E" w14:textId="77777777" w:rsidR="00487C8C" w:rsidRPr="001704D9" w:rsidRDefault="00487C8C" w:rsidP="00487C8C">
      <w:pPr>
        <w:ind w:firstLine="709"/>
        <w:jc w:val="both"/>
        <w:rPr>
          <w:sz w:val="28"/>
          <w:szCs w:val="28"/>
        </w:rPr>
      </w:pPr>
      <w:r w:rsidRPr="001704D9">
        <w:rPr>
          <w:sz w:val="28"/>
          <w:szCs w:val="28"/>
        </w:rPr>
        <w:t>в) наличие полной, актуальной и достоверной информации о порядке предоставления государственной услуги;</w:t>
      </w:r>
    </w:p>
    <w:p w14:paraId="51493604" w14:textId="77777777" w:rsidR="00487C8C" w:rsidRPr="001704D9" w:rsidRDefault="00487C8C" w:rsidP="00487C8C">
      <w:pPr>
        <w:ind w:firstLine="709"/>
        <w:jc w:val="both"/>
        <w:rPr>
          <w:sz w:val="28"/>
          <w:szCs w:val="28"/>
        </w:rPr>
      </w:pPr>
      <w:r w:rsidRPr="001704D9">
        <w:rPr>
          <w:sz w:val="28"/>
          <w:szCs w:val="28"/>
        </w:rPr>
        <w:t>г) предоставление возможности подачи заявления о предоставлении государственной услуги и документов через ЕПГУ/РПГУ;</w:t>
      </w:r>
    </w:p>
    <w:p w14:paraId="00AA05E8" w14:textId="77777777" w:rsidR="00487C8C" w:rsidRPr="001704D9" w:rsidRDefault="00487C8C" w:rsidP="00487C8C">
      <w:pPr>
        <w:ind w:firstLine="709"/>
        <w:jc w:val="both"/>
        <w:rPr>
          <w:sz w:val="28"/>
          <w:szCs w:val="28"/>
        </w:rPr>
      </w:pPr>
      <w:r w:rsidRPr="001704D9">
        <w:rPr>
          <w:sz w:val="28"/>
          <w:szCs w:val="28"/>
        </w:rP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14:paraId="15B14F94" w14:textId="77777777" w:rsidR="00487C8C" w:rsidRPr="001704D9" w:rsidRDefault="00487C8C" w:rsidP="00487C8C">
      <w:pPr>
        <w:ind w:firstLine="709"/>
        <w:jc w:val="both"/>
        <w:rPr>
          <w:sz w:val="28"/>
          <w:szCs w:val="28"/>
        </w:rPr>
      </w:pPr>
      <w:r w:rsidRPr="001704D9">
        <w:rPr>
          <w:sz w:val="28"/>
          <w:szCs w:val="28"/>
        </w:rPr>
        <w:t>е) возможность досудебного (внесудебного) рассмотрения жалоб в процессе предоставления государственной услуги;</w:t>
      </w:r>
    </w:p>
    <w:p w14:paraId="4E46A061" w14:textId="77777777" w:rsidR="00487C8C" w:rsidRPr="001704D9" w:rsidRDefault="00487C8C" w:rsidP="00487C8C">
      <w:pPr>
        <w:ind w:firstLine="709"/>
        <w:jc w:val="both"/>
        <w:rPr>
          <w:sz w:val="28"/>
          <w:szCs w:val="28"/>
        </w:rPr>
      </w:pPr>
      <w:r w:rsidRPr="001704D9">
        <w:rPr>
          <w:sz w:val="28"/>
          <w:szCs w:val="28"/>
        </w:rPr>
        <w:t>ж) транспортная доступность к местам предоставления государственной услуги;</w:t>
      </w:r>
    </w:p>
    <w:p w14:paraId="068396C0" w14:textId="77777777" w:rsidR="00487C8C" w:rsidRPr="001704D9" w:rsidRDefault="00487C8C" w:rsidP="00487C8C">
      <w:pPr>
        <w:ind w:firstLine="709"/>
        <w:jc w:val="both"/>
        <w:rPr>
          <w:sz w:val="28"/>
          <w:szCs w:val="28"/>
        </w:rPr>
      </w:pPr>
      <w:r w:rsidRPr="001704D9">
        <w:rPr>
          <w:sz w:val="28"/>
          <w:szCs w:val="28"/>
        </w:rPr>
        <w:t>2) показатели доступности и качества государственной услуги при предоставлении в электронном виде:</w:t>
      </w:r>
    </w:p>
    <w:p w14:paraId="013AF5F5" w14:textId="77777777" w:rsidR="00487C8C" w:rsidRPr="001704D9" w:rsidRDefault="00487C8C" w:rsidP="00487C8C">
      <w:pPr>
        <w:ind w:firstLine="709"/>
        <w:jc w:val="both"/>
        <w:rPr>
          <w:sz w:val="28"/>
          <w:szCs w:val="28"/>
        </w:rPr>
      </w:pPr>
      <w:r w:rsidRPr="001704D9">
        <w:rPr>
          <w:sz w:val="28"/>
          <w:szCs w:val="28"/>
        </w:rPr>
        <w:t>а) возможность получения информации о порядке и сроках предоставления услуги посредством ЕПГУ/ РПГУ;</w:t>
      </w:r>
    </w:p>
    <w:p w14:paraId="4DFA5FF1" w14:textId="77777777" w:rsidR="00487C8C" w:rsidRPr="001704D9" w:rsidRDefault="00487C8C" w:rsidP="00487C8C">
      <w:pPr>
        <w:ind w:firstLine="709"/>
        <w:jc w:val="both"/>
        <w:rPr>
          <w:sz w:val="28"/>
          <w:szCs w:val="28"/>
        </w:rPr>
      </w:pPr>
      <w:r w:rsidRPr="001704D9">
        <w:rPr>
          <w:sz w:val="28"/>
          <w:szCs w:val="28"/>
        </w:rPr>
        <w:t>б) возможность записи на прием в орган на консультацию по вопросам предоставления услуги, для подачи заявления о предоставлении государственной (муниципальной) услуги, получения результата оказания услуги посредством ЕПГУ/РПГУ;</w:t>
      </w:r>
    </w:p>
    <w:p w14:paraId="193F7347" w14:textId="77777777" w:rsidR="00487C8C" w:rsidRPr="001704D9" w:rsidRDefault="00487C8C" w:rsidP="00487C8C">
      <w:pPr>
        <w:ind w:firstLine="709"/>
        <w:jc w:val="both"/>
        <w:rPr>
          <w:sz w:val="28"/>
          <w:szCs w:val="28"/>
        </w:rPr>
      </w:pPr>
      <w:r w:rsidRPr="001704D9">
        <w:rPr>
          <w:sz w:val="28"/>
          <w:szCs w:val="28"/>
        </w:rPr>
        <w:t>в) возможность формирования заявления заявителем на ЕПГУ/РПГУ;</w:t>
      </w:r>
    </w:p>
    <w:p w14:paraId="323617C0" w14:textId="77777777" w:rsidR="00487C8C" w:rsidRPr="001704D9" w:rsidRDefault="00487C8C" w:rsidP="00487C8C">
      <w:pPr>
        <w:ind w:firstLine="709"/>
        <w:jc w:val="both"/>
        <w:rPr>
          <w:sz w:val="28"/>
          <w:szCs w:val="28"/>
        </w:rPr>
      </w:pPr>
      <w:r w:rsidRPr="001704D9">
        <w:rPr>
          <w:sz w:val="28"/>
          <w:szCs w:val="28"/>
        </w:rP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14:paraId="6039F9FD" w14:textId="77777777" w:rsidR="00487C8C" w:rsidRPr="001704D9" w:rsidRDefault="00487C8C" w:rsidP="00487C8C">
      <w:pPr>
        <w:ind w:firstLine="709"/>
        <w:jc w:val="both"/>
        <w:rPr>
          <w:sz w:val="28"/>
          <w:szCs w:val="28"/>
        </w:rPr>
      </w:pPr>
      <w:r w:rsidRPr="001704D9">
        <w:rPr>
          <w:sz w:val="28"/>
          <w:szCs w:val="28"/>
        </w:rP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14:paraId="2B384590" w14:textId="77777777" w:rsidR="00487C8C" w:rsidRPr="001704D9" w:rsidRDefault="00487C8C" w:rsidP="00487C8C">
      <w:pPr>
        <w:ind w:firstLine="709"/>
        <w:jc w:val="both"/>
        <w:rPr>
          <w:sz w:val="28"/>
          <w:szCs w:val="28"/>
        </w:rPr>
      </w:pPr>
      <w:r w:rsidRPr="001704D9">
        <w:rPr>
          <w:sz w:val="28"/>
          <w:szCs w:val="28"/>
        </w:rP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14:paraId="28D1794F" w14:textId="77777777" w:rsidR="00487C8C" w:rsidRPr="001704D9" w:rsidRDefault="00487C8C" w:rsidP="00487C8C">
      <w:pPr>
        <w:ind w:firstLine="709"/>
        <w:jc w:val="both"/>
        <w:rPr>
          <w:sz w:val="28"/>
          <w:szCs w:val="28"/>
        </w:rPr>
      </w:pPr>
      <w:r w:rsidRPr="001704D9">
        <w:rPr>
          <w:sz w:val="28"/>
          <w:szCs w:val="28"/>
        </w:rPr>
        <w:t>ж) при наличии технической возможности оценка доступности и качества государственной (муниципальной) услуги на ЕПГУ/ РПГУ;</w:t>
      </w:r>
    </w:p>
    <w:p w14:paraId="072796EE" w14:textId="77777777" w:rsidR="00487C8C" w:rsidRPr="001704D9" w:rsidRDefault="00487C8C" w:rsidP="00487C8C">
      <w:pPr>
        <w:ind w:firstLine="709"/>
        <w:jc w:val="both"/>
        <w:rPr>
          <w:sz w:val="28"/>
          <w:szCs w:val="28"/>
        </w:rPr>
      </w:pPr>
      <w:r w:rsidRPr="001704D9">
        <w:rPr>
          <w:sz w:val="28"/>
          <w:szCs w:val="28"/>
        </w:rPr>
        <w:t xml:space="preserve">з) возможность направления в электронной форме жалобы на решения и действия (бездействия) должностного лица органа в ходе предоставления </w:t>
      </w:r>
      <w:r w:rsidRPr="001704D9">
        <w:rPr>
          <w:sz w:val="28"/>
          <w:szCs w:val="28"/>
        </w:rPr>
        <w:lastRenderedPageBreak/>
        <w:t>государственной (муниципальной) услуги, органа, предоставляющего муниципальную услугу;</w:t>
      </w:r>
    </w:p>
    <w:p w14:paraId="14D5EA07" w14:textId="77777777" w:rsidR="00487C8C" w:rsidRPr="001704D9" w:rsidRDefault="00487C8C" w:rsidP="00487C8C">
      <w:pPr>
        <w:ind w:firstLine="709"/>
        <w:jc w:val="both"/>
        <w:rPr>
          <w:sz w:val="28"/>
          <w:szCs w:val="28"/>
        </w:rPr>
      </w:pPr>
      <w:r w:rsidRPr="001704D9">
        <w:rPr>
          <w:sz w:val="28"/>
          <w:szCs w:val="28"/>
        </w:rPr>
        <w:t>3) показателями качества государственной услуги являются:</w:t>
      </w:r>
    </w:p>
    <w:p w14:paraId="6D7FBF8B" w14:textId="77777777" w:rsidR="00487C8C" w:rsidRPr="001704D9" w:rsidRDefault="00487C8C" w:rsidP="00487C8C">
      <w:pPr>
        <w:ind w:firstLine="709"/>
        <w:jc w:val="both"/>
        <w:rPr>
          <w:sz w:val="28"/>
          <w:szCs w:val="28"/>
        </w:rPr>
      </w:pPr>
      <w:r w:rsidRPr="001704D9">
        <w:rPr>
          <w:sz w:val="28"/>
          <w:szCs w:val="28"/>
        </w:rPr>
        <w:t>а) соблюдение сроков предоставления государственной (муниципальной) услуги;</w:t>
      </w:r>
    </w:p>
    <w:p w14:paraId="58E42FC1" w14:textId="77777777" w:rsidR="00487C8C" w:rsidRPr="001704D9" w:rsidRDefault="00487C8C" w:rsidP="00487C8C">
      <w:pPr>
        <w:ind w:firstLine="709"/>
        <w:jc w:val="both"/>
        <w:rPr>
          <w:sz w:val="28"/>
          <w:szCs w:val="28"/>
        </w:rPr>
      </w:pPr>
      <w:r w:rsidRPr="001704D9">
        <w:rPr>
          <w:sz w:val="28"/>
          <w:szCs w:val="28"/>
        </w:rP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14:paraId="4508ED7C" w14:textId="77777777" w:rsidR="00487C8C" w:rsidRPr="001704D9" w:rsidRDefault="00487C8C" w:rsidP="00487C8C">
      <w:pPr>
        <w:ind w:firstLine="709"/>
        <w:jc w:val="both"/>
        <w:rPr>
          <w:sz w:val="28"/>
          <w:szCs w:val="28"/>
        </w:rPr>
      </w:pPr>
      <w:r w:rsidRPr="001704D9">
        <w:rPr>
          <w:sz w:val="28"/>
          <w:szCs w:val="28"/>
        </w:rP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14:paraId="028B76E2" w14:textId="77777777" w:rsidR="00487C8C" w:rsidRPr="001704D9" w:rsidRDefault="00487C8C" w:rsidP="00487C8C">
      <w:pPr>
        <w:ind w:firstLine="709"/>
        <w:jc w:val="both"/>
        <w:rPr>
          <w:sz w:val="28"/>
          <w:szCs w:val="28"/>
        </w:rPr>
      </w:pPr>
      <w:r w:rsidRPr="001704D9">
        <w:rPr>
          <w:sz w:val="28"/>
          <w:szCs w:val="28"/>
        </w:rP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14:paraId="3B5C5E7F" w14:textId="28A6D816" w:rsidR="00487C8C" w:rsidRPr="001704D9" w:rsidRDefault="00487C8C" w:rsidP="00487C8C">
      <w:pPr>
        <w:ind w:firstLine="709"/>
        <w:jc w:val="both"/>
        <w:rPr>
          <w:sz w:val="28"/>
          <w:szCs w:val="28"/>
        </w:rPr>
      </w:pPr>
      <w:r w:rsidRPr="001704D9">
        <w:rPr>
          <w:sz w:val="28"/>
          <w:szCs w:val="28"/>
        </w:rPr>
        <w:t>56.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14:paraId="61A1EFED" w14:textId="57FEC131" w:rsidR="00487C8C" w:rsidRPr="001704D9" w:rsidRDefault="00487C8C" w:rsidP="00487C8C">
      <w:pPr>
        <w:ind w:firstLine="709"/>
        <w:jc w:val="both"/>
        <w:rPr>
          <w:sz w:val="28"/>
          <w:szCs w:val="28"/>
        </w:rPr>
      </w:pPr>
      <w:r w:rsidRPr="001704D9">
        <w:rPr>
          <w:sz w:val="28"/>
          <w:szCs w:val="28"/>
        </w:rPr>
        <w:t>57. Для осуществления предварительной записи посредством ЕПГУ/РПГУ, гражданину необходимо указать запрашиваемые системой данные, в том числе:</w:t>
      </w:r>
    </w:p>
    <w:p w14:paraId="1C7E3403" w14:textId="77777777" w:rsidR="00487C8C" w:rsidRPr="001704D9" w:rsidRDefault="00487C8C" w:rsidP="00487C8C">
      <w:pPr>
        <w:ind w:firstLine="709"/>
        <w:jc w:val="both"/>
        <w:rPr>
          <w:sz w:val="28"/>
          <w:szCs w:val="28"/>
        </w:rPr>
      </w:pPr>
      <w:r w:rsidRPr="001704D9">
        <w:rPr>
          <w:sz w:val="28"/>
          <w:szCs w:val="28"/>
        </w:rPr>
        <w:t>1) фамилию, имя, отчество (последнее – при наличии);</w:t>
      </w:r>
    </w:p>
    <w:p w14:paraId="309E138F" w14:textId="77777777" w:rsidR="00487C8C" w:rsidRPr="001704D9" w:rsidRDefault="00487C8C" w:rsidP="00487C8C">
      <w:pPr>
        <w:ind w:firstLine="709"/>
        <w:jc w:val="both"/>
        <w:rPr>
          <w:sz w:val="28"/>
          <w:szCs w:val="28"/>
        </w:rPr>
      </w:pPr>
      <w:r w:rsidRPr="001704D9">
        <w:rPr>
          <w:sz w:val="28"/>
          <w:szCs w:val="28"/>
        </w:rPr>
        <w:t>2) страховой номер индивидуального лицевого счета застрахованного лица;</w:t>
      </w:r>
    </w:p>
    <w:p w14:paraId="3B611ED4" w14:textId="77777777" w:rsidR="00487C8C" w:rsidRPr="001704D9" w:rsidRDefault="00487C8C" w:rsidP="00487C8C">
      <w:pPr>
        <w:ind w:firstLine="709"/>
        <w:jc w:val="both"/>
        <w:rPr>
          <w:sz w:val="28"/>
          <w:szCs w:val="28"/>
        </w:rPr>
      </w:pPr>
      <w:r w:rsidRPr="001704D9">
        <w:rPr>
          <w:sz w:val="28"/>
          <w:szCs w:val="28"/>
        </w:rPr>
        <w:t>3) номер телефона;</w:t>
      </w:r>
    </w:p>
    <w:p w14:paraId="17E8889B" w14:textId="77777777" w:rsidR="00487C8C" w:rsidRPr="001704D9" w:rsidRDefault="00487C8C" w:rsidP="00487C8C">
      <w:pPr>
        <w:ind w:firstLine="709"/>
        <w:jc w:val="both"/>
        <w:rPr>
          <w:sz w:val="28"/>
          <w:szCs w:val="28"/>
        </w:rPr>
      </w:pPr>
      <w:r w:rsidRPr="001704D9">
        <w:rPr>
          <w:sz w:val="28"/>
          <w:szCs w:val="28"/>
        </w:rPr>
        <w:t>4) адрес электронной почты (по желанию);</w:t>
      </w:r>
    </w:p>
    <w:p w14:paraId="4ECD50C3" w14:textId="77777777" w:rsidR="00487C8C" w:rsidRPr="001704D9" w:rsidRDefault="00487C8C" w:rsidP="00487C8C">
      <w:pPr>
        <w:ind w:firstLine="709"/>
        <w:jc w:val="both"/>
        <w:rPr>
          <w:sz w:val="28"/>
          <w:szCs w:val="28"/>
        </w:rPr>
      </w:pPr>
      <w:r w:rsidRPr="001704D9">
        <w:rPr>
          <w:sz w:val="28"/>
          <w:szCs w:val="28"/>
        </w:rPr>
        <w:t>5) желаемую дату и время приема.</w:t>
      </w:r>
    </w:p>
    <w:p w14:paraId="35A03A5B" w14:textId="77777777" w:rsidR="00487C8C" w:rsidRPr="001704D9" w:rsidRDefault="00487C8C" w:rsidP="00487C8C">
      <w:pPr>
        <w:ind w:firstLine="709"/>
        <w:jc w:val="both"/>
        <w:rPr>
          <w:sz w:val="28"/>
          <w:szCs w:val="28"/>
        </w:rPr>
      </w:pPr>
      <w:r w:rsidRPr="001704D9">
        <w:rPr>
          <w:sz w:val="28"/>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14:paraId="5EEB9604" w14:textId="6545860E" w:rsidR="00487C8C" w:rsidRPr="001704D9" w:rsidRDefault="00487C8C" w:rsidP="00487C8C">
      <w:pPr>
        <w:ind w:firstLine="709"/>
        <w:jc w:val="both"/>
        <w:rPr>
          <w:sz w:val="28"/>
          <w:szCs w:val="28"/>
        </w:rPr>
      </w:pPr>
      <w:r w:rsidRPr="001704D9">
        <w:rPr>
          <w:sz w:val="28"/>
          <w:szCs w:val="28"/>
        </w:rPr>
        <w:t>58.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14:paraId="0EE6F2F2" w14:textId="77777777" w:rsidR="00487C8C" w:rsidRPr="001704D9" w:rsidRDefault="00487C8C" w:rsidP="00487C8C">
      <w:pPr>
        <w:ind w:firstLine="709"/>
        <w:jc w:val="both"/>
        <w:rPr>
          <w:sz w:val="28"/>
          <w:szCs w:val="28"/>
        </w:rPr>
      </w:pPr>
      <w:r w:rsidRPr="001704D9">
        <w:rPr>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14:paraId="4D02D913" w14:textId="77777777" w:rsidR="00487C8C" w:rsidRPr="001704D9" w:rsidRDefault="00487C8C" w:rsidP="00487C8C">
      <w:pPr>
        <w:ind w:firstLine="709"/>
        <w:jc w:val="both"/>
        <w:rPr>
          <w:sz w:val="28"/>
          <w:szCs w:val="28"/>
        </w:rPr>
      </w:pPr>
      <w:r w:rsidRPr="001704D9">
        <w:rPr>
          <w:sz w:val="28"/>
          <w:szCs w:val="28"/>
        </w:rP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014E795C" w14:textId="77777777" w:rsidR="00487C8C" w:rsidRPr="001704D9" w:rsidRDefault="00487C8C" w:rsidP="00487C8C">
      <w:pPr>
        <w:ind w:firstLine="709"/>
        <w:jc w:val="both"/>
        <w:rPr>
          <w:sz w:val="28"/>
          <w:szCs w:val="28"/>
        </w:rPr>
      </w:pPr>
      <w:r w:rsidRPr="001704D9">
        <w:rPr>
          <w:sz w:val="28"/>
          <w:szCs w:val="28"/>
        </w:rPr>
        <w:lastRenderedPageBreak/>
        <w:t>Запись граждан на определенную дату заканчивается за сутки до наступления этой даты.</w:t>
      </w:r>
    </w:p>
    <w:p w14:paraId="3A926E87" w14:textId="77777777" w:rsidR="00487C8C" w:rsidRPr="001704D9" w:rsidRDefault="00487C8C" w:rsidP="00487C8C">
      <w:pPr>
        <w:ind w:firstLine="709"/>
        <w:jc w:val="both"/>
        <w:rPr>
          <w:sz w:val="28"/>
          <w:szCs w:val="28"/>
        </w:rPr>
      </w:pPr>
      <w:r w:rsidRPr="001704D9">
        <w:rPr>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14:paraId="1EA6FC0D" w14:textId="77777777" w:rsidR="00487C8C" w:rsidRPr="001704D9" w:rsidRDefault="00487C8C" w:rsidP="00487C8C">
      <w:pPr>
        <w:ind w:firstLine="709"/>
        <w:jc w:val="both"/>
        <w:rPr>
          <w:sz w:val="28"/>
          <w:szCs w:val="28"/>
        </w:rPr>
      </w:pPr>
      <w:r w:rsidRPr="001704D9">
        <w:rPr>
          <w:sz w:val="28"/>
          <w:szCs w:val="28"/>
        </w:rPr>
        <w:t>Гражданин в любое время вправе отказаться от предварительной записи.</w:t>
      </w:r>
    </w:p>
    <w:p w14:paraId="072036D9" w14:textId="77777777" w:rsidR="00487C8C" w:rsidRPr="001704D9" w:rsidRDefault="00487C8C" w:rsidP="00487C8C">
      <w:pPr>
        <w:ind w:firstLine="709"/>
        <w:jc w:val="both"/>
        <w:rPr>
          <w:sz w:val="28"/>
          <w:szCs w:val="28"/>
        </w:rPr>
      </w:pPr>
      <w:r w:rsidRPr="001704D9">
        <w:rPr>
          <w:sz w:val="28"/>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14:paraId="79E4D82E" w14:textId="37E9130A" w:rsidR="00487C8C" w:rsidRPr="001704D9" w:rsidRDefault="00487C8C" w:rsidP="00487C8C">
      <w:pPr>
        <w:ind w:firstLine="709"/>
        <w:jc w:val="both"/>
        <w:rPr>
          <w:sz w:val="28"/>
          <w:szCs w:val="28"/>
        </w:rPr>
      </w:pPr>
      <w:r w:rsidRPr="001704D9">
        <w:rPr>
          <w:sz w:val="28"/>
          <w:szCs w:val="28"/>
        </w:rPr>
        <w:t>59.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5B464323" w14:textId="334519A7" w:rsidR="00487C8C" w:rsidRPr="001704D9" w:rsidRDefault="00487C8C" w:rsidP="00487C8C">
      <w:pPr>
        <w:ind w:firstLine="709"/>
        <w:jc w:val="both"/>
        <w:rPr>
          <w:sz w:val="28"/>
          <w:szCs w:val="28"/>
        </w:rPr>
      </w:pPr>
      <w:r w:rsidRPr="001704D9">
        <w:rPr>
          <w:sz w:val="28"/>
          <w:szCs w:val="28"/>
        </w:rPr>
        <w:t>60. Предоставление государственной услуги предусматривает однократное взаимодействие граждан с должностными лицами КГКУ «Центр выплат», МФЦ.</w:t>
      </w:r>
    </w:p>
    <w:p w14:paraId="70858E50" w14:textId="77777777" w:rsidR="006E4F4D" w:rsidRPr="001704D9" w:rsidRDefault="006E4F4D" w:rsidP="006E4F4D">
      <w:pPr>
        <w:ind w:firstLine="709"/>
        <w:jc w:val="both"/>
        <w:rPr>
          <w:sz w:val="28"/>
          <w:szCs w:val="28"/>
        </w:rPr>
      </w:pPr>
    </w:p>
    <w:p w14:paraId="4EB17598" w14:textId="77777777" w:rsidR="006E4F4D" w:rsidRPr="001704D9" w:rsidRDefault="006E4F4D" w:rsidP="006E4F4D">
      <w:pPr>
        <w:jc w:val="center"/>
        <w:rPr>
          <w:sz w:val="28"/>
          <w:szCs w:val="28"/>
        </w:rPr>
      </w:pPr>
      <w:r w:rsidRPr="001704D9">
        <w:rPr>
          <w:sz w:val="28"/>
          <w:szCs w:val="28"/>
        </w:rPr>
        <w:t>Иные требования, в том числе учитывающие особенности</w:t>
      </w:r>
    </w:p>
    <w:p w14:paraId="08F91CAB" w14:textId="77777777" w:rsidR="006E4F4D" w:rsidRPr="001704D9" w:rsidRDefault="006E4F4D" w:rsidP="006E4F4D">
      <w:pPr>
        <w:jc w:val="center"/>
        <w:rPr>
          <w:sz w:val="28"/>
          <w:szCs w:val="28"/>
        </w:rPr>
      </w:pPr>
      <w:r w:rsidRPr="001704D9">
        <w:rPr>
          <w:sz w:val="28"/>
          <w:szCs w:val="28"/>
        </w:rPr>
        <w:t>предоставления государственной услуги в многофункциональных</w:t>
      </w:r>
    </w:p>
    <w:p w14:paraId="57CD746E" w14:textId="77777777" w:rsidR="006E4F4D" w:rsidRPr="001704D9" w:rsidRDefault="006E4F4D" w:rsidP="006E4F4D">
      <w:pPr>
        <w:jc w:val="center"/>
        <w:rPr>
          <w:sz w:val="28"/>
          <w:szCs w:val="28"/>
        </w:rPr>
      </w:pPr>
      <w:r w:rsidRPr="001704D9">
        <w:rPr>
          <w:sz w:val="28"/>
          <w:szCs w:val="28"/>
        </w:rPr>
        <w:t>центрах предоставления государственных и муниципальных услуг</w:t>
      </w:r>
    </w:p>
    <w:p w14:paraId="7FF89585" w14:textId="77777777" w:rsidR="006E4F4D" w:rsidRPr="001704D9" w:rsidRDefault="006E4F4D" w:rsidP="006E4F4D">
      <w:pPr>
        <w:jc w:val="center"/>
        <w:rPr>
          <w:sz w:val="28"/>
          <w:szCs w:val="28"/>
        </w:rPr>
      </w:pPr>
      <w:r w:rsidRPr="001704D9">
        <w:rPr>
          <w:sz w:val="28"/>
          <w:szCs w:val="28"/>
        </w:rPr>
        <w:t>и особенности предоставления государственной услуги</w:t>
      </w:r>
    </w:p>
    <w:p w14:paraId="7E8D0F4A" w14:textId="77777777" w:rsidR="006E4F4D" w:rsidRPr="001704D9" w:rsidRDefault="006E4F4D" w:rsidP="006E4F4D">
      <w:pPr>
        <w:jc w:val="center"/>
        <w:rPr>
          <w:sz w:val="28"/>
          <w:szCs w:val="28"/>
        </w:rPr>
      </w:pPr>
      <w:r w:rsidRPr="001704D9">
        <w:rPr>
          <w:sz w:val="28"/>
          <w:szCs w:val="28"/>
        </w:rPr>
        <w:t>в электронной форме</w:t>
      </w:r>
    </w:p>
    <w:p w14:paraId="04909361" w14:textId="77777777" w:rsidR="006E4F4D" w:rsidRPr="001704D9" w:rsidRDefault="006E4F4D" w:rsidP="006E4F4D">
      <w:pPr>
        <w:ind w:firstLine="709"/>
        <w:jc w:val="both"/>
        <w:rPr>
          <w:sz w:val="28"/>
          <w:szCs w:val="28"/>
        </w:rPr>
      </w:pPr>
    </w:p>
    <w:p w14:paraId="3972AFB4" w14:textId="005FEA5B" w:rsidR="006E4F4D" w:rsidRPr="001704D9" w:rsidRDefault="006E4F4D" w:rsidP="006E4F4D">
      <w:pPr>
        <w:ind w:firstLine="709"/>
        <w:jc w:val="both"/>
        <w:rPr>
          <w:sz w:val="28"/>
          <w:szCs w:val="28"/>
        </w:rPr>
      </w:pPr>
      <w:r w:rsidRPr="001704D9">
        <w:rPr>
          <w:sz w:val="28"/>
          <w:szCs w:val="28"/>
        </w:rPr>
        <w:t>6</w:t>
      </w:r>
      <w:r w:rsidR="00487C8C" w:rsidRPr="001704D9">
        <w:rPr>
          <w:sz w:val="28"/>
          <w:szCs w:val="28"/>
        </w:rPr>
        <w:t>1</w:t>
      </w:r>
      <w:r w:rsidRPr="001704D9">
        <w:rPr>
          <w:sz w:val="28"/>
          <w:szCs w:val="28"/>
        </w:rPr>
        <w:t xml:space="preserve">. Предоставления государственной услуги </w:t>
      </w:r>
      <w:r w:rsidR="00545920" w:rsidRPr="001704D9">
        <w:rPr>
          <w:sz w:val="28"/>
          <w:szCs w:val="28"/>
        </w:rPr>
        <w:t>заявителям</w:t>
      </w:r>
      <w:r w:rsidRPr="001704D9">
        <w:rPr>
          <w:sz w:val="28"/>
          <w:szCs w:val="28"/>
        </w:rPr>
        <w:t xml:space="preserve">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5E7037" w:rsidRPr="001704D9">
        <w:rPr>
          <w:sz w:val="28"/>
          <w:szCs w:val="28"/>
        </w:rPr>
        <w:t>п</w:t>
      </w:r>
      <w:r w:rsidRPr="001704D9">
        <w:rPr>
          <w:sz w:val="28"/>
          <w:szCs w:val="28"/>
        </w:rPr>
        <w:t>остановлением Правительства Российской Федерации от 22.12.2012 № 1376, на основании соглашения.</w:t>
      </w:r>
    </w:p>
    <w:p w14:paraId="7FCB6075" w14:textId="0B5F6A47" w:rsidR="006E4F4D" w:rsidRPr="001704D9" w:rsidRDefault="006E4F4D" w:rsidP="006E4F4D">
      <w:pPr>
        <w:ind w:firstLine="709"/>
        <w:jc w:val="both"/>
        <w:rPr>
          <w:sz w:val="28"/>
          <w:szCs w:val="28"/>
        </w:rPr>
      </w:pPr>
      <w:r w:rsidRPr="001704D9">
        <w:rPr>
          <w:sz w:val="28"/>
          <w:szCs w:val="28"/>
        </w:rPr>
        <w:t>6</w:t>
      </w:r>
      <w:r w:rsidR="00487C8C" w:rsidRPr="001704D9">
        <w:rPr>
          <w:sz w:val="28"/>
          <w:szCs w:val="28"/>
        </w:rPr>
        <w:t>2</w:t>
      </w:r>
      <w:r w:rsidRPr="001704D9">
        <w:rPr>
          <w:sz w:val="28"/>
          <w:szCs w:val="28"/>
        </w:rPr>
        <w:t>. Государственная услуга посредством комплексного запроса не предоставляется.</w:t>
      </w:r>
    </w:p>
    <w:p w14:paraId="52D8DF88" w14:textId="5E96BE83" w:rsidR="00FE2CA4" w:rsidRPr="001704D9" w:rsidRDefault="006E4F4D" w:rsidP="00FE2CA4">
      <w:pPr>
        <w:ind w:firstLine="709"/>
        <w:jc w:val="both"/>
        <w:rPr>
          <w:sz w:val="28"/>
          <w:szCs w:val="28"/>
        </w:rPr>
      </w:pPr>
      <w:r w:rsidRPr="001704D9">
        <w:rPr>
          <w:sz w:val="28"/>
          <w:szCs w:val="28"/>
        </w:rPr>
        <w:t>6</w:t>
      </w:r>
      <w:r w:rsidR="00487C8C" w:rsidRPr="001704D9">
        <w:rPr>
          <w:sz w:val="28"/>
          <w:szCs w:val="28"/>
        </w:rPr>
        <w:t>3</w:t>
      </w:r>
      <w:r w:rsidRPr="001704D9">
        <w:rPr>
          <w:sz w:val="28"/>
          <w:szCs w:val="28"/>
        </w:rPr>
        <w:t xml:space="preserve">. </w:t>
      </w:r>
      <w:r w:rsidR="00642C2D" w:rsidRPr="001704D9">
        <w:rPr>
          <w:sz w:val="28"/>
          <w:szCs w:val="28"/>
        </w:rPr>
        <w:t>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14:paraId="65043327" w14:textId="18E6ABEE" w:rsidR="00FE2CA4" w:rsidRPr="001704D9" w:rsidRDefault="00FE2CA4" w:rsidP="00FE2CA4">
      <w:pPr>
        <w:ind w:firstLine="709"/>
        <w:jc w:val="both"/>
        <w:rPr>
          <w:sz w:val="28"/>
          <w:szCs w:val="28"/>
        </w:rPr>
      </w:pPr>
      <w:r w:rsidRPr="001704D9">
        <w:rPr>
          <w:sz w:val="28"/>
          <w:szCs w:val="28"/>
        </w:rPr>
        <w:t xml:space="preserve">В этом случае заявитель авторизуется на ЕПГУ/РПГУ посредством подтвержденной учетной записи в </w:t>
      </w:r>
      <w:r w:rsidR="001512D7" w:rsidRPr="001704D9">
        <w:rPr>
          <w:sz w:val="28"/>
          <w:szCs w:val="28"/>
        </w:rPr>
        <w:t xml:space="preserve">Единой системе идентификации и аутентификации (далее – ЕСИА), </w:t>
      </w:r>
      <w:r w:rsidRPr="001704D9">
        <w:rPr>
          <w:sz w:val="28"/>
          <w:szCs w:val="28"/>
        </w:rPr>
        <w:t>заполняет заявление о предоставлении государственной услуги с использованием интерактивной формы в электронном виде.</w:t>
      </w:r>
    </w:p>
    <w:p w14:paraId="6D2B5BB2" w14:textId="4EA172D5" w:rsidR="00FE2CA4" w:rsidRPr="001704D9" w:rsidRDefault="00FE2CA4" w:rsidP="00FE2CA4">
      <w:pPr>
        <w:ind w:firstLine="709"/>
        <w:jc w:val="both"/>
        <w:rPr>
          <w:sz w:val="28"/>
          <w:szCs w:val="28"/>
        </w:rPr>
      </w:pPr>
      <w:r w:rsidRPr="001704D9">
        <w:rPr>
          <w:sz w:val="28"/>
          <w:szCs w:val="28"/>
        </w:rPr>
        <w:t>Заполненное заявление о предоставлении государственной услуги отправляется заявителем</w:t>
      </w:r>
      <w:r w:rsidR="00DA0ADE" w:rsidRPr="001704D9">
        <w:rPr>
          <w:sz w:val="28"/>
          <w:szCs w:val="28"/>
        </w:rPr>
        <w:t xml:space="preserve"> </w:t>
      </w:r>
      <w:r w:rsidRPr="001704D9">
        <w:rPr>
          <w:sz w:val="28"/>
          <w:szCs w:val="28"/>
        </w:rPr>
        <w:t xml:space="preserve">вместе с прикрепленными электронными образами документов, необходимыми для предоставления государственной услуги, в </w:t>
      </w:r>
      <w:bookmarkStart w:id="7" w:name="_Hlk86709408"/>
      <w:r w:rsidR="00DA0ADE" w:rsidRPr="001704D9">
        <w:rPr>
          <w:sz w:val="28"/>
          <w:szCs w:val="28"/>
        </w:rPr>
        <w:t>КГКУ «Центр выплат»</w:t>
      </w:r>
      <w:bookmarkEnd w:id="7"/>
      <w:r w:rsidRPr="001704D9">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369B786" w14:textId="1B2A2D07" w:rsidR="00FE2CA4" w:rsidRPr="001704D9" w:rsidRDefault="00FE2CA4" w:rsidP="00FE2CA4">
      <w:pPr>
        <w:ind w:firstLine="709"/>
        <w:jc w:val="both"/>
        <w:rPr>
          <w:sz w:val="28"/>
          <w:szCs w:val="28"/>
        </w:rPr>
      </w:pPr>
      <w:r w:rsidRPr="001704D9">
        <w:rPr>
          <w:sz w:val="28"/>
          <w:szCs w:val="28"/>
        </w:rPr>
        <w:t xml:space="preserve">Результаты предоставления государственной услуги, указанные в </w:t>
      </w:r>
      <w:r w:rsidR="00B34178" w:rsidRPr="001704D9">
        <w:rPr>
          <w:sz w:val="28"/>
          <w:szCs w:val="28"/>
        </w:rPr>
        <w:t>части 21</w:t>
      </w:r>
      <w:r w:rsidRPr="001704D9">
        <w:rPr>
          <w:sz w:val="28"/>
          <w:szCs w:val="28"/>
        </w:rPr>
        <w:t xml:space="preserve"> настоящего Административного регламента, направляются заявителю в личный </w:t>
      </w:r>
      <w:r w:rsidRPr="001704D9">
        <w:rPr>
          <w:sz w:val="28"/>
          <w:szCs w:val="28"/>
        </w:rPr>
        <w:lastRenderedPageBreak/>
        <w:t>кабинет на ЕПГУ</w:t>
      </w:r>
      <w:r w:rsidR="00B34178" w:rsidRPr="001704D9">
        <w:rPr>
          <w:sz w:val="28"/>
          <w:szCs w:val="28"/>
        </w:rPr>
        <w:t>/РПГУ</w:t>
      </w:r>
      <w:r w:rsidRPr="001704D9">
        <w:rPr>
          <w:sz w:val="28"/>
          <w:szCs w:val="28"/>
        </w:rPr>
        <w:t xml:space="preserve"> в форме электронного документа, подписанного усиленной квалифицированной электронной подписью должностного лица </w:t>
      </w:r>
      <w:r w:rsidR="00B34178" w:rsidRPr="001704D9">
        <w:rPr>
          <w:sz w:val="28"/>
          <w:szCs w:val="28"/>
        </w:rPr>
        <w:t xml:space="preserve">КГКУ «Центр выплат» </w:t>
      </w:r>
      <w:r w:rsidRPr="001704D9">
        <w:rPr>
          <w:sz w:val="28"/>
          <w:szCs w:val="28"/>
        </w:rPr>
        <w:t>в случае направления заявления посредством ЕПГУ</w:t>
      </w:r>
      <w:r w:rsidR="00B34178" w:rsidRPr="001704D9">
        <w:rPr>
          <w:sz w:val="28"/>
          <w:szCs w:val="28"/>
        </w:rPr>
        <w:t>/РПГУ</w:t>
      </w:r>
      <w:r w:rsidRPr="001704D9">
        <w:rPr>
          <w:sz w:val="28"/>
          <w:szCs w:val="28"/>
        </w:rPr>
        <w:t>.</w:t>
      </w:r>
    </w:p>
    <w:p w14:paraId="483CD664" w14:textId="1C7080BC" w:rsidR="00FE2CA4" w:rsidRPr="001704D9" w:rsidRDefault="00B34178" w:rsidP="00FE2CA4">
      <w:pPr>
        <w:ind w:firstLine="709"/>
        <w:jc w:val="both"/>
        <w:rPr>
          <w:sz w:val="28"/>
          <w:szCs w:val="28"/>
        </w:rPr>
      </w:pPr>
      <w:r w:rsidRPr="001704D9">
        <w:rPr>
          <w:sz w:val="28"/>
          <w:szCs w:val="28"/>
        </w:rPr>
        <w:t>6</w:t>
      </w:r>
      <w:r w:rsidR="00487C8C" w:rsidRPr="001704D9">
        <w:rPr>
          <w:sz w:val="28"/>
          <w:szCs w:val="28"/>
        </w:rPr>
        <w:t>4</w:t>
      </w:r>
      <w:r w:rsidR="00FE2CA4" w:rsidRPr="001704D9">
        <w:rPr>
          <w:sz w:val="28"/>
          <w:szCs w:val="28"/>
        </w:rPr>
        <w:t>. Электронные документы представляются в следующих форматах:</w:t>
      </w:r>
    </w:p>
    <w:p w14:paraId="60F99511" w14:textId="27FD6FC9" w:rsidR="00FE2CA4" w:rsidRPr="001704D9" w:rsidRDefault="006D3361" w:rsidP="00FE2CA4">
      <w:pPr>
        <w:ind w:firstLine="709"/>
        <w:jc w:val="both"/>
        <w:rPr>
          <w:sz w:val="28"/>
          <w:szCs w:val="28"/>
        </w:rPr>
      </w:pPr>
      <w:r w:rsidRPr="001704D9">
        <w:rPr>
          <w:sz w:val="28"/>
          <w:szCs w:val="28"/>
        </w:rPr>
        <w:t>1</w:t>
      </w:r>
      <w:r w:rsidR="00FE2CA4" w:rsidRPr="001704D9">
        <w:rPr>
          <w:sz w:val="28"/>
          <w:szCs w:val="28"/>
        </w:rPr>
        <w:t xml:space="preserve">) xml </w:t>
      </w:r>
      <w:r w:rsidR="00B34178" w:rsidRPr="001704D9">
        <w:rPr>
          <w:sz w:val="28"/>
          <w:szCs w:val="28"/>
        </w:rPr>
        <w:t>–</w:t>
      </w:r>
      <w:r w:rsidR="00FE2CA4" w:rsidRPr="001704D9">
        <w:rPr>
          <w:sz w:val="28"/>
          <w:szCs w:val="28"/>
        </w:rPr>
        <w:t xml:space="preserve"> для формализованных документов;</w:t>
      </w:r>
    </w:p>
    <w:p w14:paraId="61D885BD" w14:textId="29FC85F4" w:rsidR="00FE2CA4" w:rsidRPr="001704D9" w:rsidRDefault="006D3361" w:rsidP="00FE2CA4">
      <w:pPr>
        <w:ind w:firstLine="709"/>
        <w:jc w:val="both"/>
        <w:rPr>
          <w:sz w:val="28"/>
          <w:szCs w:val="28"/>
        </w:rPr>
      </w:pPr>
      <w:r w:rsidRPr="001704D9">
        <w:rPr>
          <w:sz w:val="28"/>
          <w:szCs w:val="28"/>
        </w:rPr>
        <w:t>2</w:t>
      </w:r>
      <w:r w:rsidR="00FE2CA4" w:rsidRPr="001704D9">
        <w:rPr>
          <w:sz w:val="28"/>
          <w:szCs w:val="28"/>
        </w:rPr>
        <w:t xml:space="preserve">) doc, docx, odt </w:t>
      </w:r>
      <w:r w:rsidRPr="001704D9">
        <w:rPr>
          <w:sz w:val="28"/>
          <w:szCs w:val="28"/>
        </w:rPr>
        <w:t>–</w:t>
      </w:r>
      <w:r w:rsidR="00FE2CA4" w:rsidRPr="001704D9">
        <w:rPr>
          <w:sz w:val="28"/>
          <w:szCs w:val="28"/>
        </w:rPr>
        <w:t xml:space="preserve"> для документов с текстовым содержанием, не включающим формулы (за исключением документов, указанных в подпункте </w:t>
      </w:r>
      <w:r w:rsidRPr="001704D9">
        <w:rPr>
          <w:sz w:val="28"/>
          <w:szCs w:val="28"/>
        </w:rPr>
        <w:t>«</w:t>
      </w:r>
      <w:r w:rsidR="00FE2CA4" w:rsidRPr="001704D9">
        <w:rPr>
          <w:sz w:val="28"/>
          <w:szCs w:val="28"/>
        </w:rPr>
        <w:t>в</w:t>
      </w:r>
      <w:r w:rsidRPr="001704D9">
        <w:rPr>
          <w:sz w:val="28"/>
          <w:szCs w:val="28"/>
        </w:rPr>
        <w:t>»</w:t>
      </w:r>
      <w:r w:rsidR="00FE2CA4" w:rsidRPr="001704D9">
        <w:rPr>
          <w:sz w:val="28"/>
          <w:szCs w:val="28"/>
        </w:rPr>
        <w:t xml:space="preserve"> настояще</w:t>
      </w:r>
      <w:r w:rsidRPr="001704D9">
        <w:rPr>
          <w:sz w:val="28"/>
          <w:szCs w:val="28"/>
        </w:rPr>
        <w:t>й части</w:t>
      </w:r>
      <w:r w:rsidR="00FE2CA4" w:rsidRPr="001704D9">
        <w:rPr>
          <w:sz w:val="28"/>
          <w:szCs w:val="28"/>
        </w:rPr>
        <w:t>);</w:t>
      </w:r>
    </w:p>
    <w:p w14:paraId="4A8F9853" w14:textId="6EA978DE" w:rsidR="00FE2CA4" w:rsidRPr="001704D9" w:rsidRDefault="006D3361" w:rsidP="00FE2CA4">
      <w:pPr>
        <w:ind w:firstLine="709"/>
        <w:jc w:val="both"/>
        <w:rPr>
          <w:sz w:val="28"/>
          <w:szCs w:val="28"/>
        </w:rPr>
      </w:pPr>
      <w:r w:rsidRPr="001704D9">
        <w:rPr>
          <w:sz w:val="28"/>
          <w:szCs w:val="28"/>
        </w:rPr>
        <w:t>3</w:t>
      </w:r>
      <w:r w:rsidR="00FE2CA4" w:rsidRPr="001704D9">
        <w:rPr>
          <w:sz w:val="28"/>
          <w:szCs w:val="28"/>
        </w:rPr>
        <w:t xml:space="preserve">) xls, xlsx, ods </w:t>
      </w:r>
      <w:r w:rsidRPr="001704D9">
        <w:rPr>
          <w:sz w:val="28"/>
          <w:szCs w:val="28"/>
        </w:rPr>
        <w:t>–</w:t>
      </w:r>
      <w:r w:rsidR="00FE2CA4" w:rsidRPr="001704D9">
        <w:rPr>
          <w:sz w:val="28"/>
          <w:szCs w:val="28"/>
        </w:rPr>
        <w:t xml:space="preserve"> для документов, содержащих расчеты;</w:t>
      </w:r>
    </w:p>
    <w:p w14:paraId="01D37AE1" w14:textId="2C5D68F4" w:rsidR="00FE2CA4" w:rsidRPr="001704D9" w:rsidRDefault="006D3361" w:rsidP="00FE2CA4">
      <w:pPr>
        <w:ind w:firstLine="709"/>
        <w:jc w:val="both"/>
        <w:rPr>
          <w:sz w:val="28"/>
          <w:szCs w:val="28"/>
        </w:rPr>
      </w:pPr>
      <w:r w:rsidRPr="001704D9">
        <w:rPr>
          <w:sz w:val="28"/>
          <w:szCs w:val="28"/>
        </w:rPr>
        <w:t>4</w:t>
      </w:r>
      <w:r w:rsidR="00FE2CA4" w:rsidRPr="001704D9">
        <w:rPr>
          <w:sz w:val="28"/>
          <w:szCs w:val="28"/>
        </w:rPr>
        <w:t xml:space="preserve">) pdf, jpg, jpeg </w:t>
      </w:r>
      <w:r w:rsidRPr="001704D9">
        <w:rPr>
          <w:sz w:val="28"/>
          <w:szCs w:val="28"/>
        </w:rPr>
        <w:t>–</w:t>
      </w:r>
      <w:r w:rsidR="00FE2CA4" w:rsidRPr="001704D9">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1704D9">
        <w:rPr>
          <w:sz w:val="28"/>
          <w:szCs w:val="28"/>
        </w:rPr>
        <w:t>3</w:t>
      </w:r>
      <w:r w:rsidR="00FE2CA4" w:rsidRPr="001704D9">
        <w:rPr>
          <w:sz w:val="28"/>
          <w:szCs w:val="28"/>
        </w:rPr>
        <w:t xml:space="preserve"> настояще</w:t>
      </w:r>
      <w:r w:rsidR="00500F9A" w:rsidRPr="001704D9">
        <w:rPr>
          <w:sz w:val="28"/>
          <w:szCs w:val="28"/>
        </w:rPr>
        <w:t>й части</w:t>
      </w:r>
      <w:r w:rsidR="00FE2CA4" w:rsidRPr="001704D9">
        <w:rPr>
          <w:sz w:val="28"/>
          <w:szCs w:val="28"/>
        </w:rPr>
        <w:t>), а также документов с графическим содержанием.</w:t>
      </w:r>
    </w:p>
    <w:p w14:paraId="291DAB3C" w14:textId="6E003471" w:rsidR="00FE2CA4" w:rsidRPr="001704D9" w:rsidRDefault="009C08A8" w:rsidP="00FE2CA4">
      <w:pPr>
        <w:ind w:firstLine="709"/>
        <w:jc w:val="both"/>
        <w:rPr>
          <w:sz w:val="28"/>
          <w:szCs w:val="28"/>
        </w:rPr>
      </w:pPr>
      <w:r w:rsidRPr="001704D9">
        <w:rPr>
          <w:sz w:val="28"/>
          <w:szCs w:val="28"/>
        </w:rPr>
        <w:t>6</w:t>
      </w:r>
      <w:r w:rsidR="00487C8C" w:rsidRPr="001704D9">
        <w:rPr>
          <w:sz w:val="28"/>
          <w:szCs w:val="28"/>
        </w:rPr>
        <w:t>5</w:t>
      </w:r>
      <w:r w:rsidR="006D3361" w:rsidRPr="001704D9">
        <w:rPr>
          <w:sz w:val="28"/>
          <w:szCs w:val="28"/>
        </w:rPr>
        <w:t xml:space="preserve">. </w:t>
      </w:r>
      <w:r w:rsidR="00FE2CA4" w:rsidRPr="001704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6D3361" w:rsidRPr="001704D9">
        <w:rPr>
          <w:sz w:val="28"/>
          <w:szCs w:val="28"/>
        </w:rPr>
        <w:t>–</w:t>
      </w:r>
      <w:r w:rsidR="00FE2CA4" w:rsidRPr="001704D9">
        <w:rPr>
          <w:sz w:val="28"/>
          <w:szCs w:val="28"/>
        </w:rPr>
        <w:t xml:space="preserve"> 500 dpi (масштаб 1:1) с использованием следующих режимов:</w:t>
      </w:r>
    </w:p>
    <w:p w14:paraId="723ED7B1" w14:textId="71358453" w:rsidR="00FE2CA4" w:rsidRPr="001704D9" w:rsidRDefault="00500F9A" w:rsidP="00FE2CA4">
      <w:pPr>
        <w:ind w:firstLine="709"/>
        <w:jc w:val="both"/>
        <w:rPr>
          <w:sz w:val="28"/>
          <w:szCs w:val="28"/>
        </w:rPr>
      </w:pPr>
      <w:r w:rsidRPr="001704D9">
        <w:rPr>
          <w:sz w:val="28"/>
          <w:szCs w:val="28"/>
        </w:rPr>
        <w:t>1)</w:t>
      </w:r>
      <w:r w:rsidR="00FE2CA4" w:rsidRPr="001704D9">
        <w:rPr>
          <w:sz w:val="28"/>
          <w:szCs w:val="28"/>
        </w:rPr>
        <w:t xml:space="preserve"> «черно-белый» (при отсутствии в документе графических изображений и (или) цветного текста);</w:t>
      </w:r>
    </w:p>
    <w:p w14:paraId="6FE5894C" w14:textId="50B26A37" w:rsidR="00FE2CA4" w:rsidRPr="001704D9" w:rsidRDefault="00500F9A" w:rsidP="00FE2CA4">
      <w:pPr>
        <w:ind w:firstLine="709"/>
        <w:jc w:val="both"/>
        <w:rPr>
          <w:sz w:val="28"/>
          <w:szCs w:val="28"/>
        </w:rPr>
      </w:pPr>
      <w:r w:rsidRPr="001704D9">
        <w:rPr>
          <w:sz w:val="28"/>
          <w:szCs w:val="28"/>
        </w:rPr>
        <w:t>2)</w:t>
      </w:r>
      <w:r w:rsidR="00FE2CA4" w:rsidRPr="001704D9">
        <w:rPr>
          <w:sz w:val="28"/>
          <w:szCs w:val="28"/>
        </w:rPr>
        <w:t xml:space="preserve"> «оттенки серого» (при наличии в документе графических изображений, отличных от цветного графического изображения);</w:t>
      </w:r>
    </w:p>
    <w:p w14:paraId="53D12D4E" w14:textId="1AB6AE2C" w:rsidR="00FE2CA4" w:rsidRPr="001704D9" w:rsidRDefault="00500F9A" w:rsidP="00FE2CA4">
      <w:pPr>
        <w:ind w:firstLine="709"/>
        <w:jc w:val="both"/>
        <w:rPr>
          <w:sz w:val="28"/>
          <w:szCs w:val="28"/>
        </w:rPr>
      </w:pPr>
      <w:r w:rsidRPr="001704D9">
        <w:rPr>
          <w:sz w:val="28"/>
          <w:szCs w:val="28"/>
        </w:rPr>
        <w:t>3)</w:t>
      </w:r>
      <w:r w:rsidR="00FE2CA4" w:rsidRPr="001704D9">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14:paraId="1AC3FD8D" w14:textId="6D920296" w:rsidR="00FE2CA4" w:rsidRPr="001704D9" w:rsidRDefault="00500F9A" w:rsidP="00FE2CA4">
      <w:pPr>
        <w:ind w:firstLine="709"/>
        <w:jc w:val="both"/>
        <w:rPr>
          <w:sz w:val="28"/>
          <w:szCs w:val="28"/>
        </w:rPr>
      </w:pPr>
      <w:r w:rsidRPr="001704D9">
        <w:rPr>
          <w:sz w:val="28"/>
          <w:szCs w:val="28"/>
        </w:rPr>
        <w:t>4)</w:t>
      </w:r>
      <w:r w:rsidR="00FE2CA4" w:rsidRPr="001704D9">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14:paraId="6BE2D97F" w14:textId="7BBDE516" w:rsidR="00FE2CA4" w:rsidRPr="001704D9" w:rsidRDefault="00500F9A" w:rsidP="00FE2CA4">
      <w:pPr>
        <w:ind w:firstLine="709"/>
        <w:jc w:val="both"/>
        <w:rPr>
          <w:sz w:val="28"/>
          <w:szCs w:val="28"/>
        </w:rPr>
      </w:pPr>
      <w:r w:rsidRPr="001704D9">
        <w:rPr>
          <w:sz w:val="28"/>
          <w:szCs w:val="28"/>
        </w:rPr>
        <w:t>5)</w:t>
      </w:r>
      <w:r w:rsidR="00FE2CA4" w:rsidRPr="001704D9">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78BEBDB7" w14:textId="365C3D9A" w:rsidR="00FE2CA4" w:rsidRPr="001704D9" w:rsidRDefault="009C08A8" w:rsidP="00FE2CA4">
      <w:pPr>
        <w:ind w:firstLine="709"/>
        <w:jc w:val="both"/>
        <w:rPr>
          <w:sz w:val="28"/>
          <w:szCs w:val="28"/>
        </w:rPr>
      </w:pPr>
      <w:r w:rsidRPr="001704D9">
        <w:rPr>
          <w:sz w:val="28"/>
          <w:szCs w:val="28"/>
        </w:rPr>
        <w:t>6</w:t>
      </w:r>
      <w:r w:rsidR="00487C8C" w:rsidRPr="001704D9">
        <w:rPr>
          <w:sz w:val="28"/>
          <w:szCs w:val="28"/>
        </w:rPr>
        <w:t>6</w:t>
      </w:r>
      <w:r w:rsidR="00500F9A" w:rsidRPr="001704D9">
        <w:rPr>
          <w:sz w:val="28"/>
          <w:szCs w:val="28"/>
        </w:rPr>
        <w:t xml:space="preserve">. </w:t>
      </w:r>
      <w:r w:rsidR="00FE2CA4" w:rsidRPr="001704D9">
        <w:rPr>
          <w:sz w:val="28"/>
          <w:szCs w:val="28"/>
        </w:rPr>
        <w:t>Электронные документы должны обеспечивать:</w:t>
      </w:r>
    </w:p>
    <w:p w14:paraId="48811AED" w14:textId="244D895E" w:rsidR="00FE2CA4" w:rsidRPr="001704D9" w:rsidRDefault="00500F9A" w:rsidP="00FE2CA4">
      <w:pPr>
        <w:ind w:firstLine="709"/>
        <w:jc w:val="both"/>
        <w:rPr>
          <w:sz w:val="28"/>
          <w:szCs w:val="28"/>
        </w:rPr>
      </w:pPr>
      <w:r w:rsidRPr="001704D9">
        <w:rPr>
          <w:sz w:val="28"/>
          <w:szCs w:val="28"/>
        </w:rPr>
        <w:t>1)</w:t>
      </w:r>
      <w:r w:rsidR="00FE2CA4" w:rsidRPr="001704D9">
        <w:rPr>
          <w:sz w:val="28"/>
          <w:szCs w:val="28"/>
        </w:rPr>
        <w:t xml:space="preserve"> возможность идентифицировать документ и количество листов в документе;</w:t>
      </w:r>
    </w:p>
    <w:p w14:paraId="1BF2E345" w14:textId="6F138DAD" w:rsidR="00FE2CA4" w:rsidRPr="001704D9" w:rsidRDefault="00500F9A" w:rsidP="00FE2CA4">
      <w:pPr>
        <w:ind w:firstLine="709"/>
        <w:jc w:val="both"/>
        <w:rPr>
          <w:sz w:val="28"/>
          <w:szCs w:val="28"/>
        </w:rPr>
      </w:pPr>
      <w:r w:rsidRPr="001704D9">
        <w:rPr>
          <w:sz w:val="28"/>
          <w:szCs w:val="28"/>
        </w:rPr>
        <w:t>2)</w:t>
      </w:r>
      <w:r w:rsidR="00FE2CA4" w:rsidRPr="001704D9">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D886B2" w14:textId="50059A7E" w:rsidR="006E4F4D" w:rsidRPr="001704D9" w:rsidRDefault="00FE2CA4" w:rsidP="00FE2CA4">
      <w:pPr>
        <w:ind w:firstLine="709"/>
        <w:jc w:val="both"/>
        <w:rPr>
          <w:sz w:val="28"/>
          <w:szCs w:val="28"/>
        </w:rPr>
      </w:pPr>
      <w:r w:rsidRPr="001704D9">
        <w:rPr>
          <w:sz w:val="28"/>
          <w:szCs w:val="28"/>
        </w:rPr>
        <w:t>Документы, подлежащие представлению в форматах xls, xlsx или ods, формируются в виде отдельного электронного документа.</w:t>
      </w:r>
    </w:p>
    <w:p w14:paraId="45B41303" w14:textId="77777777" w:rsidR="006E4F4D" w:rsidRPr="001704D9" w:rsidRDefault="006E4F4D" w:rsidP="006E4F4D">
      <w:pPr>
        <w:ind w:firstLine="709"/>
        <w:jc w:val="both"/>
        <w:rPr>
          <w:sz w:val="28"/>
          <w:szCs w:val="28"/>
        </w:rPr>
      </w:pPr>
    </w:p>
    <w:p w14:paraId="4EB7B6C1" w14:textId="77777777" w:rsidR="00D21407" w:rsidRPr="001704D9" w:rsidRDefault="00D21407" w:rsidP="006E4F4D">
      <w:pPr>
        <w:ind w:firstLine="709"/>
        <w:jc w:val="both"/>
        <w:rPr>
          <w:sz w:val="28"/>
          <w:szCs w:val="28"/>
        </w:rPr>
      </w:pPr>
    </w:p>
    <w:p w14:paraId="3DDD72B8" w14:textId="77777777" w:rsidR="00D21407" w:rsidRPr="001704D9" w:rsidRDefault="00D21407" w:rsidP="00D21407">
      <w:pPr>
        <w:jc w:val="center"/>
        <w:rPr>
          <w:bCs/>
          <w:sz w:val="28"/>
        </w:rPr>
      </w:pPr>
      <w:r w:rsidRPr="001704D9">
        <w:rPr>
          <w:bCs/>
          <w:sz w:val="28"/>
        </w:rPr>
        <w:t xml:space="preserve">3. Состав, последовательность и сроки выполнения </w:t>
      </w:r>
    </w:p>
    <w:p w14:paraId="78EAF1E3" w14:textId="77777777" w:rsidR="00D21407" w:rsidRPr="001704D9" w:rsidRDefault="00D21407" w:rsidP="00D21407">
      <w:pPr>
        <w:jc w:val="center"/>
        <w:rPr>
          <w:bCs/>
          <w:sz w:val="28"/>
        </w:rPr>
      </w:pPr>
      <w:r w:rsidRPr="001704D9">
        <w:rPr>
          <w:bCs/>
          <w:sz w:val="28"/>
        </w:rPr>
        <w:t xml:space="preserve">административных процедур (действий), требования к порядку </w:t>
      </w:r>
    </w:p>
    <w:p w14:paraId="28E98249" w14:textId="77777777" w:rsidR="00D21407" w:rsidRPr="001704D9" w:rsidRDefault="00D21407" w:rsidP="00D21407">
      <w:pPr>
        <w:jc w:val="center"/>
        <w:rPr>
          <w:bCs/>
          <w:sz w:val="28"/>
        </w:rPr>
      </w:pPr>
      <w:r w:rsidRPr="001704D9">
        <w:rPr>
          <w:bCs/>
          <w:sz w:val="28"/>
        </w:rPr>
        <w:t xml:space="preserve">их выполнения, в том числе особенностей выполнения </w:t>
      </w:r>
    </w:p>
    <w:p w14:paraId="735EF0A5" w14:textId="6B8355D6" w:rsidR="00293AEB" w:rsidRPr="001704D9" w:rsidRDefault="00D21407" w:rsidP="00D21407">
      <w:pPr>
        <w:jc w:val="center"/>
        <w:rPr>
          <w:bCs/>
          <w:sz w:val="28"/>
        </w:rPr>
      </w:pPr>
      <w:r w:rsidRPr="001704D9">
        <w:rPr>
          <w:bCs/>
          <w:sz w:val="28"/>
        </w:rPr>
        <w:t>административных процедур (действий) в электронной форме</w:t>
      </w:r>
    </w:p>
    <w:p w14:paraId="4CA0EC7C" w14:textId="77777777" w:rsidR="00D21407" w:rsidRPr="001704D9" w:rsidRDefault="00D21407" w:rsidP="00D21407">
      <w:pPr>
        <w:ind w:firstLine="708"/>
        <w:jc w:val="center"/>
        <w:rPr>
          <w:bCs/>
          <w:sz w:val="28"/>
        </w:rPr>
      </w:pPr>
    </w:p>
    <w:p w14:paraId="0EDE73CE" w14:textId="77777777" w:rsidR="00701E90" w:rsidRPr="001704D9" w:rsidRDefault="00701E90" w:rsidP="00701E90">
      <w:pPr>
        <w:jc w:val="center"/>
        <w:rPr>
          <w:bCs/>
          <w:sz w:val="28"/>
        </w:rPr>
      </w:pPr>
      <w:r w:rsidRPr="001704D9">
        <w:rPr>
          <w:bCs/>
          <w:sz w:val="28"/>
        </w:rPr>
        <w:t xml:space="preserve">Исчерпывающий перечень административных процедур, </w:t>
      </w:r>
    </w:p>
    <w:p w14:paraId="070D5A5D" w14:textId="77777777" w:rsidR="00701E90" w:rsidRPr="001704D9" w:rsidRDefault="00701E90" w:rsidP="00701E90">
      <w:pPr>
        <w:jc w:val="center"/>
        <w:rPr>
          <w:bCs/>
          <w:sz w:val="28"/>
        </w:rPr>
      </w:pPr>
      <w:r w:rsidRPr="001704D9">
        <w:rPr>
          <w:bCs/>
          <w:sz w:val="28"/>
        </w:rPr>
        <w:lastRenderedPageBreak/>
        <w:t>выполняемых при предоставлении государственной услуги</w:t>
      </w:r>
    </w:p>
    <w:p w14:paraId="265061ED" w14:textId="77777777" w:rsidR="006E4F4D" w:rsidRPr="001704D9" w:rsidRDefault="006E4F4D" w:rsidP="00067666">
      <w:pPr>
        <w:jc w:val="both"/>
        <w:rPr>
          <w:sz w:val="28"/>
          <w:szCs w:val="28"/>
        </w:rPr>
      </w:pPr>
    </w:p>
    <w:p w14:paraId="74C98727" w14:textId="695DD014" w:rsidR="00701E90" w:rsidRPr="001704D9" w:rsidRDefault="00FD6C2E" w:rsidP="00701E90">
      <w:pPr>
        <w:ind w:firstLine="709"/>
        <w:jc w:val="both"/>
        <w:rPr>
          <w:sz w:val="28"/>
          <w:szCs w:val="28"/>
        </w:rPr>
      </w:pPr>
      <w:r w:rsidRPr="001704D9">
        <w:rPr>
          <w:sz w:val="28"/>
          <w:szCs w:val="28"/>
        </w:rPr>
        <w:t>6</w:t>
      </w:r>
      <w:r w:rsidR="00E813D6" w:rsidRPr="001704D9">
        <w:rPr>
          <w:sz w:val="28"/>
          <w:szCs w:val="28"/>
        </w:rPr>
        <w:t>7</w:t>
      </w:r>
      <w:r w:rsidR="00701E90" w:rsidRPr="001704D9">
        <w:rPr>
          <w:sz w:val="28"/>
          <w:szCs w:val="28"/>
        </w:rPr>
        <w:t>. Предоставление государственной услуги включает в себя следующие административные процедуры:</w:t>
      </w:r>
    </w:p>
    <w:p w14:paraId="7252DD00" w14:textId="14BC4EA3" w:rsidR="00701E90" w:rsidRPr="001704D9" w:rsidRDefault="00701E90" w:rsidP="00701E90">
      <w:pPr>
        <w:ind w:firstLine="709"/>
        <w:jc w:val="both"/>
        <w:rPr>
          <w:sz w:val="28"/>
          <w:szCs w:val="28"/>
        </w:rPr>
      </w:pPr>
      <w:r w:rsidRPr="001704D9">
        <w:rPr>
          <w:sz w:val="28"/>
          <w:szCs w:val="28"/>
        </w:rPr>
        <w:t xml:space="preserve">1) </w:t>
      </w:r>
      <w:bookmarkStart w:id="8" w:name="_Hlk83758132"/>
      <w:r w:rsidRPr="001704D9">
        <w:rPr>
          <w:sz w:val="28"/>
          <w:szCs w:val="28"/>
        </w:rPr>
        <w:t>прием и регистрация заявлени</w:t>
      </w:r>
      <w:r w:rsidR="00D21407" w:rsidRPr="001704D9">
        <w:rPr>
          <w:sz w:val="28"/>
          <w:szCs w:val="28"/>
        </w:rPr>
        <w:t>я</w:t>
      </w:r>
      <w:r w:rsidRPr="001704D9">
        <w:rPr>
          <w:sz w:val="28"/>
          <w:szCs w:val="28"/>
        </w:rPr>
        <w:t xml:space="preserve"> и документов</w:t>
      </w:r>
      <w:bookmarkEnd w:id="8"/>
      <w:r w:rsidR="00D21407" w:rsidRPr="001704D9">
        <w:rPr>
          <w:sz w:val="28"/>
          <w:szCs w:val="28"/>
        </w:rPr>
        <w:t>, представленных заявителем</w:t>
      </w:r>
      <w:r w:rsidRPr="001704D9">
        <w:rPr>
          <w:sz w:val="28"/>
          <w:szCs w:val="28"/>
        </w:rPr>
        <w:t>;</w:t>
      </w:r>
    </w:p>
    <w:p w14:paraId="319A9745" w14:textId="6E80FA10" w:rsidR="006D49C7" w:rsidRPr="001704D9" w:rsidRDefault="00701E90" w:rsidP="00701E90">
      <w:pPr>
        <w:ind w:firstLine="709"/>
        <w:jc w:val="both"/>
        <w:rPr>
          <w:sz w:val="28"/>
          <w:szCs w:val="28"/>
        </w:rPr>
      </w:pPr>
      <w:r w:rsidRPr="001704D9">
        <w:rPr>
          <w:sz w:val="28"/>
          <w:szCs w:val="28"/>
        </w:rPr>
        <w:t xml:space="preserve">2) </w:t>
      </w:r>
      <w:r w:rsidR="006D49C7" w:rsidRPr="001704D9">
        <w:rPr>
          <w:sz w:val="28"/>
          <w:szCs w:val="28"/>
        </w:rPr>
        <w:t>рассмотрение заявления и документов, представленных заявителем;</w:t>
      </w:r>
    </w:p>
    <w:p w14:paraId="6FF53053" w14:textId="232EEE73" w:rsidR="00701E90" w:rsidRPr="001704D9" w:rsidRDefault="00D42F97" w:rsidP="00701E90">
      <w:pPr>
        <w:ind w:firstLine="709"/>
        <w:jc w:val="both"/>
        <w:rPr>
          <w:sz w:val="28"/>
          <w:szCs w:val="28"/>
        </w:rPr>
      </w:pPr>
      <w:r w:rsidRPr="001704D9">
        <w:rPr>
          <w:sz w:val="28"/>
          <w:szCs w:val="28"/>
        </w:rPr>
        <w:t xml:space="preserve">3) </w:t>
      </w:r>
      <w:r w:rsidR="00B93817" w:rsidRPr="001704D9">
        <w:rPr>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2C4BCC93" w14:textId="09A79CE4" w:rsidR="00701E90" w:rsidRPr="001704D9" w:rsidRDefault="00D42F97" w:rsidP="00143842">
      <w:pPr>
        <w:ind w:firstLine="709"/>
        <w:jc w:val="both"/>
        <w:rPr>
          <w:sz w:val="28"/>
          <w:szCs w:val="28"/>
        </w:rPr>
      </w:pPr>
      <w:r w:rsidRPr="001704D9">
        <w:rPr>
          <w:sz w:val="28"/>
          <w:szCs w:val="28"/>
        </w:rPr>
        <w:t>4</w:t>
      </w:r>
      <w:r w:rsidR="00701E90" w:rsidRPr="001704D9">
        <w:rPr>
          <w:sz w:val="28"/>
          <w:szCs w:val="28"/>
        </w:rPr>
        <w:t>) рассмотрение документов</w:t>
      </w:r>
      <w:r w:rsidR="00143842" w:rsidRPr="001704D9">
        <w:rPr>
          <w:sz w:val="28"/>
          <w:szCs w:val="28"/>
        </w:rPr>
        <w:t xml:space="preserve"> в</w:t>
      </w:r>
      <w:r w:rsidR="00FD6C2E" w:rsidRPr="001704D9">
        <w:rPr>
          <w:sz w:val="28"/>
          <w:szCs w:val="28"/>
        </w:rPr>
        <w:t xml:space="preserve"> </w:t>
      </w:r>
      <w:r w:rsidR="00143842" w:rsidRPr="001704D9">
        <w:rPr>
          <w:sz w:val="28"/>
          <w:szCs w:val="28"/>
        </w:rPr>
        <w:t>целях установления оснований для предоставления государственной услуги</w:t>
      </w:r>
      <w:r w:rsidR="00701E90" w:rsidRPr="001704D9">
        <w:rPr>
          <w:sz w:val="28"/>
          <w:szCs w:val="28"/>
        </w:rPr>
        <w:t xml:space="preserve">; </w:t>
      </w:r>
    </w:p>
    <w:p w14:paraId="72F3F6F2" w14:textId="5E894C8F" w:rsidR="00701E90" w:rsidRPr="001704D9" w:rsidRDefault="00D42F97" w:rsidP="00701E90">
      <w:pPr>
        <w:ind w:firstLine="709"/>
        <w:jc w:val="both"/>
        <w:rPr>
          <w:sz w:val="28"/>
          <w:szCs w:val="28"/>
        </w:rPr>
      </w:pPr>
      <w:r w:rsidRPr="001704D9">
        <w:rPr>
          <w:sz w:val="28"/>
          <w:szCs w:val="28"/>
        </w:rPr>
        <w:t>5</w:t>
      </w:r>
      <w:r w:rsidR="00701E90" w:rsidRPr="001704D9">
        <w:rPr>
          <w:sz w:val="28"/>
          <w:szCs w:val="28"/>
        </w:rPr>
        <w:t>) принятие решения;</w:t>
      </w:r>
    </w:p>
    <w:p w14:paraId="544B0116" w14:textId="55B5651E" w:rsidR="00D42F97" w:rsidRPr="001704D9" w:rsidRDefault="00D42F97" w:rsidP="000B02B7">
      <w:pPr>
        <w:ind w:firstLine="709"/>
        <w:jc w:val="both"/>
        <w:rPr>
          <w:sz w:val="28"/>
          <w:szCs w:val="28"/>
        </w:rPr>
      </w:pPr>
      <w:r w:rsidRPr="001704D9">
        <w:rPr>
          <w:sz w:val="28"/>
          <w:szCs w:val="28"/>
        </w:rPr>
        <w:t xml:space="preserve">6) </w:t>
      </w:r>
      <w:r w:rsidR="000B02B7" w:rsidRPr="001704D9">
        <w:rPr>
          <w:sz w:val="28"/>
          <w:szCs w:val="28"/>
        </w:rPr>
        <w:t>уведомление заявителя о назначении единовременной выплаты либо об отказе в назначении единовременной выплаты;</w:t>
      </w:r>
    </w:p>
    <w:p w14:paraId="14559010" w14:textId="17755F6F" w:rsidR="00701E90" w:rsidRPr="001704D9" w:rsidRDefault="00D42F97" w:rsidP="00701E90">
      <w:pPr>
        <w:ind w:firstLine="709"/>
        <w:jc w:val="both"/>
        <w:rPr>
          <w:sz w:val="28"/>
          <w:szCs w:val="28"/>
        </w:rPr>
      </w:pPr>
      <w:r w:rsidRPr="001704D9">
        <w:rPr>
          <w:sz w:val="28"/>
          <w:szCs w:val="28"/>
        </w:rPr>
        <w:t>7</w:t>
      </w:r>
      <w:r w:rsidR="00701E90" w:rsidRPr="001704D9">
        <w:rPr>
          <w:sz w:val="28"/>
          <w:szCs w:val="28"/>
        </w:rPr>
        <w:t xml:space="preserve">) организация </w:t>
      </w:r>
      <w:bookmarkStart w:id="9" w:name="_Hlk86744487"/>
      <w:r w:rsidR="00701E90" w:rsidRPr="001704D9">
        <w:rPr>
          <w:sz w:val="28"/>
          <w:szCs w:val="28"/>
        </w:rPr>
        <w:t xml:space="preserve">выплаты денежных средств </w:t>
      </w:r>
      <w:r w:rsidR="00A84899" w:rsidRPr="001704D9">
        <w:rPr>
          <w:sz w:val="28"/>
          <w:szCs w:val="28"/>
        </w:rPr>
        <w:t>заявителю либо направление уведомления об отказе в предоставлении государственной услуги</w:t>
      </w:r>
      <w:bookmarkEnd w:id="9"/>
      <w:r w:rsidR="00C62C7F" w:rsidRPr="001704D9">
        <w:rPr>
          <w:sz w:val="28"/>
          <w:szCs w:val="28"/>
        </w:rPr>
        <w:t>.</w:t>
      </w:r>
    </w:p>
    <w:p w14:paraId="318469E4" w14:textId="77777777" w:rsidR="00701E90" w:rsidRPr="001704D9" w:rsidRDefault="00701E90" w:rsidP="00701E90">
      <w:pPr>
        <w:ind w:firstLine="709"/>
        <w:jc w:val="both"/>
        <w:rPr>
          <w:sz w:val="28"/>
          <w:szCs w:val="28"/>
        </w:rPr>
      </w:pPr>
    </w:p>
    <w:p w14:paraId="68BE9E4D" w14:textId="77777777" w:rsidR="006D49C7" w:rsidRPr="001704D9" w:rsidRDefault="00701E90" w:rsidP="00701E90">
      <w:pPr>
        <w:jc w:val="center"/>
        <w:rPr>
          <w:sz w:val="28"/>
          <w:szCs w:val="28"/>
        </w:rPr>
      </w:pPr>
      <w:r w:rsidRPr="001704D9">
        <w:rPr>
          <w:sz w:val="28"/>
          <w:szCs w:val="28"/>
        </w:rPr>
        <w:t xml:space="preserve">Административная процедура по </w:t>
      </w:r>
      <w:bookmarkStart w:id="10" w:name="_Hlk83760647"/>
      <w:r w:rsidRPr="001704D9">
        <w:rPr>
          <w:sz w:val="28"/>
          <w:szCs w:val="28"/>
        </w:rPr>
        <w:t xml:space="preserve">приему и регистрации </w:t>
      </w:r>
    </w:p>
    <w:p w14:paraId="6AF02919" w14:textId="73CBDF17" w:rsidR="00701E90" w:rsidRPr="001704D9" w:rsidRDefault="00701E90" w:rsidP="00701E90">
      <w:pPr>
        <w:jc w:val="center"/>
        <w:rPr>
          <w:sz w:val="28"/>
          <w:szCs w:val="28"/>
        </w:rPr>
      </w:pPr>
      <w:r w:rsidRPr="001704D9">
        <w:rPr>
          <w:sz w:val="28"/>
          <w:szCs w:val="28"/>
        </w:rPr>
        <w:t>заявления и документов</w:t>
      </w:r>
      <w:r w:rsidR="006D49C7" w:rsidRPr="001704D9">
        <w:rPr>
          <w:sz w:val="28"/>
          <w:szCs w:val="28"/>
        </w:rPr>
        <w:t>,</w:t>
      </w:r>
      <w:r w:rsidRPr="001704D9">
        <w:rPr>
          <w:sz w:val="28"/>
          <w:szCs w:val="28"/>
        </w:rPr>
        <w:t xml:space="preserve"> </w:t>
      </w:r>
      <w:bookmarkEnd w:id="10"/>
      <w:r w:rsidR="006D49C7" w:rsidRPr="001704D9">
        <w:rPr>
          <w:sz w:val="28"/>
          <w:szCs w:val="28"/>
        </w:rPr>
        <w:t>представленных заявителем</w:t>
      </w:r>
    </w:p>
    <w:p w14:paraId="1A659BAC" w14:textId="77777777" w:rsidR="00701E90" w:rsidRPr="001704D9" w:rsidRDefault="00701E90" w:rsidP="00701E90">
      <w:pPr>
        <w:ind w:firstLine="709"/>
        <w:jc w:val="both"/>
        <w:rPr>
          <w:sz w:val="28"/>
          <w:szCs w:val="28"/>
        </w:rPr>
      </w:pPr>
    </w:p>
    <w:p w14:paraId="4711C510" w14:textId="060DCE9F" w:rsidR="00701E90" w:rsidRPr="001704D9" w:rsidRDefault="00FD6C2E" w:rsidP="00701E90">
      <w:pPr>
        <w:ind w:firstLine="709"/>
        <w:jc w:val="both"/>
        <w:rPr>
          <w:sz w:val="28"/>
          <w:szCs w:val="28"/>
        </w:rPr>
      </w:pPr>
      <w:r w:rsidRPr="001704D9">
        <w:rPr>
          <w:sz w:val="28"/>
          <w:szCs w:val="28"/>
        </w:rPr>
        <w:t>68</w:t>
      </w:r>
      <w:r w:rsidR="00701E90" w:rsidRPr="001704D9">
        <w:rPr>
          <w:sz w:val="28"/>
          <w:szCs w:val="28"/>
        </w:rPr>
        <w:t xml:space="preserve">. Основанием для начала выполнения </w:t>
      </w:r>
      <w:r w:rsidR="006D49C7" w:rsidRPr="001704D9">
        <w:rPr>
          <w:sz w:val="28"/>
          <w:szCs w:val="28"/>
        </w:rPr>
        <w:t xml:space="preserve">административной </w:t>
      </w:r>
      <w:r w:rsidR="00701E90" w:rsidRPr="001704D9">
        <w:rPr>
          <w:sz w:val="28"/>
          <w:szCs w:val="28"/>
        </w:rPr>
        <w:t>процедуры по приему и регистрации заявления и документов</w:t>
      </w:r>
      <w:r w:rsidR="00564F14" w:rsidRPr="001704D9">
        <w:rPr>
          <w:sz w:val="28"/>
          <w:szCs w:val="28"/>
        </w:rPr>
        <w:t>, представленных заявителем,</w:t>
      </w:r>
      <w:r w:rsidR="00701E90" w:rsidRPr="001704D9">
        <w:rPr>
          <w:sz w:val="28"/>
          <w:szCs w:val="28"/>
        </w:rPr>
        <w:t xml:space="preserve"> является:</w:t>
      </w:r>
    </w:p>
    <w:p w14:paraId="0FC1DDC4" w14:textId="6333040D" w:rsidR="00701E90" w:rsidRPr="001704D9" w:rsidRDefault="00701E90" w:rsidP="00701E90">
      <w:pPr>
        <w:ind w:firstLine="709"/>
        <w:jc w:val="both"/>
        <w:rPr>
          <w:sz w:val="28"/>
          <w:szCs w:val="28"/>
        </w:rPr>
      </w:pPr>
      <w:r w:rsidRPr="001704D9">
        <w:rPr>
          <w:sz w:val="28"/>
          <w:szCs w:val="28"/>
        </w:rPr>
        <w:t xml:space="preserve">1) личное обращение </w:t>
      </w:r>
      <w:bookmarkStart w:id="11" w:name="_Hlk86762193"/>
      <w:r w:rsidR="00126AB5" w:rsidRPr="001704D9">
        <w:rPr>
          <w:sz w:val="28"/>
          <w:szCs w:val="28"/>
        </w:rPr>
        <w:t>заявителя</w:t>
      </w:r>
      <w:bookmarkEnd w:id="11"/>
      <w:r w:rsidRPr="001704D9">
        <w:rPr>
          <w:sz w:val="28"/>
          <w:szCs w:val="28"/>
        </w:rPr>
        <w:t xml:space="preserve"> в МФЦ с заявлением и приложением документов, </w:t>
      </w:r>
      <w:bookmarkStart w:id="12" w:name="_Hlk83761156"/>
      <w:r w:rsidRPr="001704D9">
        <w:rPr>
          <w:sz w:val="28"/>
          <w:szCs w:val="28"/>
        </w:rPr>
        <w:t>указанных в част</w:t>
      </w:r>
      <w:r w:rsidR="00FD6C2E" w:rsidRPr="001704D9">
        <w:rPr>
          <w:sz w:val="28"/>
          <w:szCs w:val="28"/>
        </w:rPr>
        <w:t>и</w:t>
      </w:r>
      <w:r w:rsidRPr="001704D9">
        <w:rPr>
          <w:sz w:val="28"/>
          <w:szCs w:val="28"/>
        </w:rPr>
        <w:t xml:space="preserve"> </w:t>
      </w:r>
      <w:bookmarkStart w:id="13" w:name="_Hlk86740706"/>
      <w:r w:rsidRPr="001704D9">
        <w:rPr>
          <w:sz w:val="28"/>
          <w:szCs w:val="28"/>
        </w:rPr>
        <w:t>2</w:t>
      </w:r>
      <w:r w:rsidR="00FD6C2E" w:rsidRPr="001704D9">
        <w:rPr>
          <w:sz w:val="28"/>
          <w:szCs w:val="28"/>
        </w:rPr>
        <w:t>5</w:t>
      </w:r>
      <w:r w:rsidRPr="001704D9">
        <w:rPr>
          <w:sz w:val="28"/>
          <w:szCs w:val="28"/>
        </w:rPr>
        <w:t xml:space="preserve"> </w:t>
      </w:r>
      <w:bookmarkEnd w:id="13"/>
      <w:r w:rsidRPr="001704D9">
        <w:rPr>
          <w:sz w:val="28"/>
          <w:szCs w:val="28"/>
        </w:rPr>
        <w:t>настоящего Административного регламента</w:t>
      </w:r>
      <w:bookmarkEnd w:id="12"/>
      <w:r w:rsidRPr="001704D9">
        <w:rPr>
          <w:sz w:val="28"/>
          <w:szCs w:val="28"/>
        </w:rPr>
        <w:t>;</w:t>
      </w:r>
    </w:p>
    <w:p w14:paraId="1B6571B6" w14:textId="5E259FF5" w:rsidR="00701E90" w:rsidRPr="001704D9" w:rsidRDefault="00701E90" w:rsidP="00701E90">
      <w:pPr>
        <w:ind w:firstLine="709"/>
        <w:jc w:val="both"/>
        <w:rPr>
          <w:sz w:val="28"/>
          <w:szCs w:val="28"/>
        </w:rPr>
      </w:pPr>
      <w:r w:rsidRPr="001704D9">
        <w:rPr>
          <w:sz w:val="28"/>
          <w:szCs w:val="28"/>
        </w:rPr>
        <w:t xml:space="preserve">2) поступление посредством почтовой связи в КГКУ «Центр выплат» заявления </w:t>
      </w:r>
      <w:r w:rsidR="00126AB5" w:rsidRPr="001704D9">
        <w:rPr>
          <w:sz w:val="28"/>
          <w:szCs w:val="28"/>
        </w:rPr>
        <w:t>заявителя</w:t>
      </w:r>
      <w:r w:rsidRPr="001704D9">
        <w:rPr>
          <w:sz w:val="28"/>
          <w:szCs w:val="28"/>
        </w:rPr>
        <w:t xml:space="preserve"> с приложением документов, указанных в част</w:t>
      </w:r>
      <w:r w:rsidR="00FD6C2E" w:rsidRPr="001704D9">
        <w:rPr>
          <w:sz w:val="28"/>
          <w:szCs w:val="28"/>
        </w:rPr>
        <w:t>и</w:t>
      </w:r>
      <w:r w:rsidRPr="001704D9">
        <w:rPr>
          <w:sz w:val="28"/>
          <w:szCs w:val="28"/>
        </w:rPr>
        <w:t xml:space="preserve"> </w:t>
      </w:r>
      <w:r w:rsidR="00A84899" w:rsidRPr="001704D9">
        <w:rPr>
          <w:sz w:val="28"/>
          <w:szCs w:val="28"/>
        </w:rPr>
        <w:t>2</w:t>
      </w:r>
      <w:r w:rsidR="00FD6C2E" w:rsidRPr="001704D9">
        <w:rPr>
          <w:sz w:val="28"/>
          <w:szCs w:val="28"/>
        </w:rPr>
        <w:t>5</w:t>
      </w:r>
      <w:r w:rsidR="00A84899" w:rsidRPr="001704D9">
        <w:rPr>
          <w:sz w:val="28"/>
          <w:szCs w:val="28"/>
        </w:rPr>
        <w:t xml:space="preserve"> </w:t>
      </w:r>
      <w:r w:rsidRPr="001704D9">
        <w:rPr>
          <w:sz w:val="28"/>
          <w:szCs w:val="28"/>
        </w:rPr>
        <w:t>настоящего Административного регламента;</w:t>
      </w:r>
    </w:p>
    <w:p w14:paraId="1DC80DDD" w14:textId="147C856A" w:rsidR="00701E90" w:rsidRPr="001704D9" w:rsidRDefault="00701E90" w:rsidP="00701E90">
      <w:pPr>
        <w:ind w:firstLine="709"/>
        <w:jc w:val="both"/>
        <w:rPr>
          <w:sz w:val="28"/>
          <w:szCs w:val="28"/>
        </w:rPr>
      </w:pPr>
      <w:r w:rsidRPr="001704D9">
        <w:rPr>
          <w:sz w:val="28"/>
          <w:szCs w:val="28"/>
        </w:rPr>
        <w:t xml:space="preserve">3) поступление в </w:t>
      </w:r>
      <w:bookmarkStart w:id="14" w:name="_Hlk83760877"/>
      <w:r w:rsidRPr="001704D9">
        <w:rPr>
          <w:sz w:val="28"/>
          <w:szCs w:val="28"/>
        </w:rPr>
        <w:t xml:space="preserve">КГКУ «Центр выплат» </w:t>
      </w:r>
      <w:bookmarkEnd w:id="14"/>
      <w:r w:rsidRPr="001704D9">
        <w:rPr>
          <w:sz w:val="28"/>
          <w:szCs w:val="28"/>
        </w:rPr>
        <w:t xml:space="preserve">заявления в форме электронного документа </w:t>
      </w:r>
      <w:r w:rsidR="00BE6687" w:rsidRPr="001704D9">
        <w:rPr>
          <w:sz w:val="28"/>
          <w:szCs w:val="28"/>
        </w:rPr>
        <w:t xml:space="preserve">и документов, указанных в частях 27 и 35 настоящего Административного регламента, </w:t>
      </w:r>
      <w:r w:rsidRPr="001704D9">
        <w:rPr>
          <w:sz w:val="28"/>
          <w:szCs w:val="28"/>
        </w:rPr>
        <w:t>через ЕПГУ/РПГУ.</w:t>
      </w:r>
    </w:p>
    <w:p w14:paraId="1EC89A59" w14:textId="037D081A" w:rsidR="00701E90" w:rsidRPr="001704D9" w:rsidRDefault="00FD6C2E" w:rsidP="00701E90">
      <w:pPr>
        <w:ind w:firstLine="709"/>
        <w:jc w:val="both"/>
        <w:rPr>
          <w:sz w:val="28"/>
          <w:szCs w:val="28"/>
        </w:rPr>
      </w:pPr>
      <w:r w:rsidRPr="001704D9">
        <w:rPr>
          <w:sz w:val="28"/>
          <w:szCs w:val="28"/>
        </w:rPr>
        <w:t>69</w:t>
      </w:r>
      <w:r w:rsidR="00701E90" w:rsidRPr="001704D9">
        <w:rPr>
          <w:sz w:val="28"/>
          <w:szCs w:val="28"/>
        </w:rPr>
        <w:t>. При поступлении заявления и документов</w:t>
      </w:r>
      <w:r w:rsidR="00BE6687" w:rsidRPr="001704D9">
        <w:rPr>
          <w:sz w:val="28"/>
          <w:szCs w:val="28"/>
        </w:rPr>
        <w:t>,</w:t>
      </w:r>
      <w:r w:rsidR="00701E90" w:rsidRPr="001704D9">
        <w:rPr>
          <w:sz w:val="28"/>
          <w:szCs w:val="28"/>
        </w:rPr>
        <w:t xml:space="preserve"> </w:t>
      </w:r>
      <w:r w:rsidR="00BE6687" w:rsidRPr="001704D9">
        <w:rPr>
          <w:sz w:val="28"/>
          <w:szCs w:val="28"/>
        </w:rPr>
        <w:t xml:space="preserve">указанных в частях 25 и 35 настоящего Административного регламента </w:t>
      </w:r>
      <w:r w:rsidR="00701E90" w:rsidRPr="001704D9">
        <w:rPr>
          <w:sz w:val="28"/>
          <w:szCs w:val="28"/>
        </w:rPr>
        <w:t>посредством почтовой связи специалист по приему обращений КГКУ «Центр выплат»:</w:t>
      </w:r>
    </w:p>
    <w:p w14:paraId="10D6119D" w14:textId="304B6489" w:rsidR="00701E90" w:rsidRPr="001704D9" w:rsidRDefault="00701E90" w:rsidP="00701E90">
      <w:pPr>
        <w:ind w:firstLine="709"/>
        <w:jc w:val="both"/>
        <w:rPr>
          <w:sz w:val="28"/>
          <w:szCs w:val="28"/>
        </w:rPr>
      </w:pPr>
      <w:r w:rsidRPr="001704D9">
        <w:rPr>
          <w:sz w:val="28"/>
          <w:szCs w:val="28"/>
        </w:rPr>
        <w:t xml:space="preserve">1) устанавливает предмет обращения и личность </w:t>
      </w:r>
      <w:r w:rsidR="00A84899" w:rsidRPr="001704D9">
        <w:rPr>
          <w:sz w:val="28"/>
          <w:szCs w:val="28"/>
        </w:rPr>
        <w:t>заявителя</w:t>
      </w:r>
      <w:r w:rsidRPr="001704D9">
        <w:rPr>
          <w:sz w:val="28"/>
          <w:szCs w:val="28"/>
        </w:rPr>
        <w:t>;</w:t>
      </w:r>
    </w:p>
    <w:p w14:paraId="7F6E803C" w14:textId="77777777" w:rsidR="00701E90" w:rsidRPr="001704D9" w:rsidRDefault="00701E90" w:rsidP="00701E90">
      <w:pPr>
        <w:ind w:firstLine="709"/>
        <w:jc w:val="both"/>
        <w:rPr>
          <w:sz w:val="28"/>
          <w:szCs w:val="28"/>
        </w:rPr>
      </w:pPr>
      <w:r w:rsidRPr="001704D9">
        <w:rPr>
          <w:sz w:val="28"/>
          <w:szCs w:val="28"/>
        </w:rPr>
        <w:t>2) сверяет данные представленных документов с данными, указанными в заявлении;</w:t>
      </w:r>
    </w:p>
    <w:p w14:paraId="567109A6" w14:textId="0654B099" w:rsidR="00701E90" w:rsidRPr="001704D9" w:rsidRDefault="00701E90" w:rsidP="00701E90">
      <w:pPr>
        <w:ind w:firstLine="709"/>
        <w:jc w:val="both"/>
      </w:pPr>
      <w:r w:rsidRPr="001704D9">
        <w:rPr>
          <w:sz w:val="28"/>
          <w:szCs w:val="28"/>
        </w:rPr>
        <w:t xml:space="preserve">3) </w:t>
      </w:r>
      <w:r w:rsidR="009170DA" w:rsidRPr="001704D9">
        <w:rPr>
          <w:sz w:val="28"/>
          <w:szCs w:val="28"/>
        </w:rPr>
        <w:t>р</w:t>
      </w:r>
      <w:r w:rsidRPr="001704D9">
        <w:rPr>
          <w:sz w:val="28"/>
          <w:szCs w:val="28"/>
        </w:rPr>
        <w:t xml:space="preserve">егистрирует заявление в сроки, предусмотренные частью </w:t>
      </w:r>
      <w:r w:rsidR="00F62642" w:rsidRPr="001704D9">
        <w:rPr>
          <w:sz w:val="28"/>
          <w:szCs w:val="28"/>
        </w:rPr>
        <w:t>49</w:t>
      </w:r>
      <w:r w:rsidRPr="001704D9">
        <w:rPr>
          <w:sz w:val="28"/>
          <w:szCs w:val="28"/>
        </w:rPr>
        <w:t xml:space="preserve"> настоящего Административного регламента;</w:t>
      </w:r>
      <w:r w:rsidRPr="001704D9">
        <w:t xml:space="preserve"> </w:t>
      </w:r>
    </w:p>
    <w:p w14:paraId="498BFC12" w14:textId="0C88FE54" w:rsidR="00701E90" w:rsidRPr="001704D9" w:rsidRDefault="009170DA" w:rsidP="00701E90">
      <w:pPr>
        <w:ind w:firstLine="709"/>
        <w:jc w:val="both"/>
        <w:rPr>
          <w:sz w:val="28"/>
          <w:szCs w:val="28"/>
        </w:rPr>
      </w:pPr>
      <w:r w:rsidRPr="001704D9">
        <w:rPr>
          <w:sz w:val="28"/>
          <w:szCs w:val="28"/>
        </w:rPr>
        <w:t>4</w:t>
      </w:r>
      <w:r w:rsidR="00701E90" w:rsidRPr="001704D9">
        <w:rPr>
          <w:sz w:val="28"/>
          <w:szCs w:val="28"/>
        </w:rPr>
        <w:t>) направляет руководителю КГКУ «Центр выплат» либо лицу, уполномоченному приказом КГКУ «Центр выплат» (далее</w:t>
      </w:r>
      <w:r w:rsidR="004E4D03" w:rsidRPr="001704D9">
        <w:rPr>
          <w:sz w:val="28"/>
          <w:szCs w:val="28"/>
        </w:rPr>
        <w:t xml:space="preserve"> – </w:t>
      </w:r>
      <w:r w:rsidR="00701E90" w:rsidRPr="001704D9">
        <w:rPr>
          <w:sz w:val="28"/>
          <w:szCs w:val="28"/>
        </w:rPr>
        <w:t>руководитель)</w:t>
      </w:r>
      <w:r w:rsidR="005E7037" w:rsidRPr="001704D9">
        <w:rPr>
          <w:sz w:val="28"/>
          <w:szCs w:val="28"/>
        </w:rPr>
        <w:t>,</w:t>
      </w:r>
      <w:r w:rsidR="00701E90" w:rsidRPr="001704D9">
        <w:rPr>
          <w:sz w:val="28"/>
          <w:szCs w:val="28"/>
        </w:rPr>
        <w:t xml:space="preserve"> в течение 1 рабочего дня, со дня регистрации заявления в КГКУ «Центр выплат», для наложения резолюции.</w:t>
      </w:r>
    </w:p>
    <w:p w14:paraId="1A52256B" w14:textId="77777777" w:rsidR="00701E90" w:rsidRPr="001704D9" w:rsidRDefault="00701E90" w:rsidP="00701E90">
      <w:pPr>
        <w:ind w:firstLine="709"/>
        <w:jc w:val="both"/>
        <w:rPr>
          <w:sz w:val="28"/>
          <w:szCs w:val="28"/>
        </w:rPr>
      </w:pPr>
      <w:r w:rsidRPr="001704D9">
        <w:rPr>
          <w:sz w:val="28"/>
          <w:szCs w:val="28"/>
        </w:rPr>
        <w:lastRenderedPageBreak/>
        <w:t>Срок выполнения административных действий не более 10 минут.</w:t>
      </w:r>
    </w:p>
    <w:p w14:paraId="6DB33C86" w14:textId="25BED5CB" w:rsidR="00701E90" w:rsidRPr="001704D9" w:rsidRDefault="00701E90" w:rsidP="00701E90">
      <w:pPr>
        <w:ind w:firstLine="709"/>
        <w:jc w:val="both"/>
        <w:rPr>
          <w:sz w:val="28"/>
          <w:szCs w:val="28"/>
        </w:rPr>
      </w:pPr>
      <w:r w:rsidRPr="001704D9">
        <w:rPr>
          <w:sz w:val="28"/>
          <w:szCs w:val="28"/>
        </w:rPr>
        <w:t>7</w:t>
      </w:r>
      <w:r w:rsidR="00870CD2" w:rsidRPr="001704D9">
        <w:rPr>
          <w:sz w:val="28"/>
          <w:szCs w:val="28"/>
        </w:rPr>
        <w:t>0</w:t>
      </w:r>
      <w:r w:rsidRPr="001704D9">
        <w:rPr>
          <w:sz w:val="28"/>
          <w:szCs w:val="28"/>
        </w:rPr>
        <w:t>. При поступлении заявления через ЕПГУ/РПГУ специалист по приему обращений КГКУ «Центр выплат»:</w:t>
      </w:r>
    </w:p>
    <w:p w14:paraId="1025D499" w14:textId="36076459" w:rsidR="00701E90" w:rsidRPr="001704D9" w:rsidRDefault="00701E90" w:rsidP="00701E90">
      <w:pPr>
        <w:ind w:firstLine="709"/>
        <w:jc w:val="both"/>
        <w:rPr>
          <w:sz w:val="28"/>
          <w:szCs w:val="28"/>
        </w:rPr>
      </w:pPr>
      <w:r w:rsidRPr="001704D9">
        <w:rPr>
          <w:sz w:val="28"/>
          <w:szCs w:val="28"/>
        </w:rPr>
        <w:t xml:space="preserve">1) устанавливает предмет обращения, личность </w:t>
      </w:r>
      <w:r w:rsidR="000B55CE" w:rsidRPr="001704D9">
        <w:rPr>
          <w:sz w:val="28"/>
          <w:szCs w:val="28"/>
        </w:rPr>
        <w:t>заявителя</w:t>
      </w:r>
      <w:r w:rsidRPr="001704D9">
        <w:rPr>
          <w:sz w:val="28"/>
          <w:szCs w:val="28"/>
        </w:rPr>
        <w:t>;</w:t>
      </w:r>
    </w:p>
    <w:p w14:paraId="1659A510" w14:textId="6E3703D3" w:rsidR="00701E90" w:rsidRPr="001704D9" w:rsidRDefault="00701E90" w:rsidP="00701E90">
      <w:pPr>
        <w:ind w:firstLine="709"/>
        <w:jc w:val="both"/>
        <w:rPr>
          <w:sz w:val="28"/>
          <w:szCs w:val="28"/>
        </w:rPr>
      </w:pPr>
      <w:r w:rsidRPr="001704D9">
        <w:rPr>
          <w:sz w:val="28"/>
          <w:szCs w:val="28"/>
        </w:rPr>
        <w:t>2) регистрирует заявление в сроки, предусмотренные частью 5</w:t>
      </w:r>
      <w:r w:rsidR="00F62642" w:rsidRPr="001704D9">
        <w:rPr>
          <w:sz w:val="28"/>
          <w:szCs w:val="28"/>
        </w:rPr>
        <w:t>0</w:t>
      </w:r>
      <w:r w:rsidRPr="001704D9">
        <w:rPr>
          <w:sz w:val="28"/>
          <w:szCs w:val="28"/>
        </w:rPr>
        <w:t xml:space="preserve"> настоящего Административного регламента;</w:t>
      </w:r>
    </w:p>
    <w:p w14:paraId="081E0220" w14:textId="77777777" w:rsidR="00701E90" w:rsidRPr="001704D9" w:rsidRDefault="00701E90" w:rsidP="00701E90">
      <w:pPr>
        <w:ind w:firstLine="709"/>
        <w:jc w:val="both"/>
        <w:rPr>
          <w:sz w:val="28"/>
          <w:szCs w:val="28"/>
        </w:rPr>
      </w:pPr>
      <w:r w:rsidRPr="001704D9">
        <w:rPr>
          <w:sz w:val="28"/>
          <w:szCs w:val="28"/>
        </w:rPr>
        <w:t>3) направляет руководителю в течение 1 рабочего дня, со дня регистрации заявления в КГКУ «Центр выплат», для наложения резолюции;</w:t>
      </w:r>
    </w:p>
    <w:p w14:paraId="024438A8" w14:textId="4F9AAB70" w:rsidR="00701E90" w:rsidRPr="001704D9" w:rsidRDefault="00701E90" w:rsidP="00701E90">
      <w:pPr>
        <w:ind w:firstLine="709"/>
        <w:jc w:val="both"/>
        <w:rPr>
          <w:sz w:val="28"/>
          <w:szCs w:val="28"/>
        </w:rPr>
      </w:pPr>
      <w:r w:rsidRPr="001704D9">
        <w:rPr>
          <w:sz w:val="28"/>
          <w:szCs w:val="28"/>
        </w:rPr>
        <w:t>4) формирует и направляет электронное уведомление о получении заявления.</w:t>
      </w:r>
    </w:p>
    <w:p w14:paraId="49170358" w14:textId="1769E0D0" w:rsidR="00F62642" w:rsidRPr="001704D9" w:rsidRDefault="00701E90" w:rsidP="00F62642">
      <w:pPr>
        <w:ind w:firstLine="709"/>
        <w:jc w:val="both"/>
        <w:rPr>
          <w:sz w:val="28"/>
          <w:szCs w:val="28"/>
        </w:rPr>
      </w:pPr>
      <w:r w:rsidRPr="001704D9">
        <w:rPr>
          <w:sz w:val="28"/>
          <w:szCs w:val="28"/>
        </w:rPr>
        <w:t>7</w:t>
      </w:r>
      <w:r w:rsidR="00870CD2" w:rsidRPr="001704D9">
        <w:rPr>
          <w:sz w:val="28"/>
          <w:szCs w:val="28"/>
        </w:rPr>
        <w:t>1</w:t>
      </w:r>
      <w:r w:rsidRPr="001704D9">
        <w:rPr>
          <w:sz w:val="28"/>
          <w:szCs w:val="28"/>
        </w:rPr>
        <w:t xml:space="preserve">. </w:t>
      </w:r>
      <w:r w:rsidR="00F62642" w:rsidRPr="001704D9">
        <w:rPr>
          <w:sz w:val="28"/>
          <w:szCs w:val="28"/>
        </w:rPr>
        <w:t xml:space="preserve">Критерием принятия решения является </w:t>
      </w:r>
      <w:r w:rsidR="0017267B" w:rsidRPr="001704D9">
        <w:rPr>
          <w:sz w:val="28"/>
          <w:szCs w:val="28"/>
        </w:rPr>
        <w:t xml:space="preserve">поступление в КГКУ «Центр выплат» заявления о предоставлении государственной услуги </w:t>
      </w:r>
      <w:r w:rsidR="00D42F97" w:rsidRPr="001704D9">
        <w:rPr>
          <w:sz w:val="28"/>
          <w:szCs w:val="28"/>
        </w:rPr>
        <w:t>и документов</w:t>
      </w:r>
      <w:r w:rsidR="00F62642" w:rsidRPr="001704D9">
        <w:rPr>
          <w:sz w:val="28"/>
          <w:szCs w:val="28"/>
        </w:rPr>
        <w:t>, необходимых для предоставления государственной услуги.</w:t>
      </w:r>
    </w:p>
    <w:p w14:paraId="12E831F8" w14:textId="03ACC0C1" w:rsidR="00F62642" w:rsidRPr="001704D9" w:rsidRDefault="00F62642" w:rsidP="00F62642">
      <w:pPr>
        <w:ind w:firstLine="709"/>
        <w:jc w:val="both"/>
        <w:rPr>
          <w:sz w:val="28"/>
          <w:szCs w:val="28"/>
        </w:rPr>
      </w:pPr>
      <w:r w:rsidRPr="001704D9">
        <w:rPr>
          <w:sz w:val="28"/>
          <w:szCs w:val="28"/>
        </w:rPr>
        <w:t>7</w:t>
      </w:r>
      <w:r w:rsidR="00870CD2" w:rsidRPr="001704D9">
        <w:rPr>
          <w:sz w:val="28"/>
          <w:szCs w:val="28"/>
        </w:rPr>
        <w:t>2</w:t>
      </w:r>
      <w:r w:rsidRPr="001704D9">
        <w:rPr>
          <w:sz w:val="28"/>
          <w:szCs w:val="28"/>
        </w:rPr>
        <w:t>.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14:paraId="082A26AA" w14:textId="547287B0" w:rsidR="006D49C7" w:rsidRPr="001704D9" w:rsidRDefault="00F62642" w:rsidP="00F62642">
      <w:pPr>
        <w:ind w:firstLine="709"/>
        <w:jc w:val="both"/>
        <w:rPr>
          <w:sz w:val="28"/>
          <w:szCs w:val="28"/>
        </w:rPr>
      </w:pPr>
      <w:r w:rsidRPr="001704D9">
        <w:rPr>
          <w:sz w:val="28"/>
          <w:szCs w:val="28"/>
        </w:rPr>
        <w:t>7</w:t>
      </w:r>
      <w:r w:rsidR="00870CD2" w:rsidRPr="001704D9">
        <w:rPr>
          <w:sz w:val="28"/>
          <w:szCs w:val="28"/>
        </w:rPr>
        <w:t>3</w:t>
      </w:r>
      <w:r w:rsidRPr="001704D9">
        <w:rPr>
          <w:sz w:val="28"/>
          <w:szCs w:val="28"/>
        </w:rPr>
        <w:t>. Способ фиксации результата административной процедуры</w:t>
      </w:r>
      <w:r w:rsidR="006D49C7" w:rsidRPr="001704D9">
        <w:rPr>
          <w:sz w:val="28"/>
          <w:szCs w:val="28"/>
        </w:rPr>
        <w:t xml:space="preserve"> является присвоение входящего (регистрационного) номера поступившим заявлению и документам.</w:t>
      </w:r>
    </w:p>
    <w:p w14:paraId="6DA5C4E6" w14:textId="77777777" w:rsidR="00F62642" w:rsidRPr="001704D9" w:rsidRDefault="00F62642" w:rsidP="00701E90">
      <w:pPr>
        <w:ind w:firstLine="709"/>
        <w:jc w:val="both"/>
        <w:rPr>
          <w:sz w:val="28"/>
          <w:szCs w:val="28"/>
        </w:rPr>
      </w:pPr>
    </w:p>
    <w:p w14:paraId="364C302B" w14:textId="5CC2B1CF" w:rsidR="006D49C7" w:rsidRPr="001704D9" w:rsidRDefault="006D49C7" w:rsidP="006D49C7">
      <w:pPr>
        <w:jc w:val="center"/>
        <w:rPr>
          <w:sz w:val="28"/>
          <w:szCs w:val="28"/>
        </w:rPr>
      </w:pPr>
      <w:r w:rsidRPr="001704D9">
        <w:rPr>
          <w:sz w:val="28"/>
          <w:szCs w:val="28"/>
        </w:rPr>
        <w:t>Административная процедура по рассмотрению</w:t>
      </w:r>
    </w:p>
    <w:p w14:paraId="7A16B42F" w14:textId="23E0AFB3" w:rsidR="006D49C7" w:rsidRPr="001704D9" w:rsidRDefault="006D49C7" w:rsidP="006D49C7">
      <w:pPr>
        <w:jc w:val="center"/>
        <w:rPr>
          <w:sz w:val="28"/>
          <w:szCs w:val="28"/>
        </w:rPr>
      </w:pPr>
      <w:r w:rsidRPr="001704D9">
        <w:rPr>
          <w:sz w:val="28"/>
          <w:szCs w:val="28"/>
        </w:rPr>
        <w:t>заявления и документов, представленных заявителем</w:t>
      </w:r>
    </w:p>
    <w:p w14:paraId="0B7FA145" w14:textId="77777777" w:rsidR="00F62642" w:rsidRPr="001704D9" w:rsidRDefault="00F62642" w:rsidP="00701E90">
      <w:pPr>
        <w:ind w:firstLine="709"/>
        <w:jc w:val="both"/>
        <w:rPr>
          <w:sz w:val="28"/>
          <w:szCs w:val="28"/>
        </w:rPr>
      </w:pPr>
    </w:p>
    <w:p w14:paraId="2C574C82" w14:textId="624E973E" w:rsidR="006D49C7" w:rsidRPr="001704D9" w:rsidRDefault="006D49C7" w:rsidP="006D49C7">
      <w:pPr>
        <w:ind w:firstLine="709"/>
        <w:jc w:val="both"/>
        <w:rPr>
          <w:sz w:val="28"/>
          <w:szCs w:val="28"/>
        </w:rPr>
      </w:pPr>
      <w:r w:rsidRPr="001704D9">
        <w:rPr>
          <w:sz w:val="28"/>
          <w:szCs w:val="28"/>
        </w:rPr>
        <w:t>7</w:t>
      </w:r>
      <w:r w:rsidR="00870CD2" w:rsidRPr="001704D9">
        <w:rPr>
          <w:sz w:val="28"/>
          <w:szCs w:val="28"/>
        </w:rPr>
        <w:t>4</w:t>
      </w:r>
      <w:r w:rsidRPr="001704D9">
        <w:rPr>
          <w:sz w:val="28"/>
          <w:szCs w:val="28"/>
        </w:rPr>
        <w:t>. Основанием для начала выполнения административной процедуры по рассмотрению заявления и документов, представленных заявителем, является по</w:t>
      </w:r>
      <w:r w:rsidR="00564F14" w:rsidRPr="001704D9">
        <w:rPr>
          <w:sz w:val="28"/>
          <w:szCs w:val="28"/>
        </w:rPr>
        <w:t>лучение</w:t>
      </w:r>
      <w:r w:rsidRPr="001704D9">
        <w:rPr>
          <w:sz w:val="28"/>
          <w:szCs w:val="28"/>
        </w:rPr>
        <w:t xml:space="preserve"> руководител</w:t>
      </w:r>
      <w:r w:rsidR="00564F14" w:rsidRPr="001704D9">
        <w:rPr>
          <w:sz w:val="28"/>
          <w:szCs w:val="28"/>
        </w:rPr>
        <w:t xml:space="preserve">ем зарегистрированных </w:t>
      </w:r>
      <w:r w:rsidRPr="001704D9">
        <w:rPr>
          <w:sz w:val="28"/>
          <w:szCs w:val="28"/>
        </w:rPr>
        <w:t>заявления и документов для наложения резолюции</w:t>
      </w:r>
      <w:r w:rsidR="00564F14" w:rsidRPr="001704D9">
        <w:rPr>
          <w:sz w:val="28"/>
          <w:szCs w:val="28"/>
        </w:rPr>
        <w:t>.</w:t>
      </w:r>
    </w:p>
    <w:p w14:paraId="6DB464BB" w14:textId="3061A22E" w:rsidR="00564F14" w:rsidRPr="001704D9" w:rsidRDefault="00564F14" w:rsidP="00701E90">
      <w:pPr>
        <w:ind w:firstLine="709"/>
        <w:jc w:val="both"/>
        <w:rPr>
          <w:sz w:val="28"/>
          <w:szCs w:val="28"/>
        </w:rPr>
      </w:pPr>
      <w:r w:rsidRPr="001704D9">
        <w:rPr>
          <w:sz w:val="28"/>
          <w:szCs w:val="28"/>
        </w:rPr>
        <w:t>7</w:t>
      </w:r>
      <w:r w:rsidR="00870CD2" w:rsidRPr="001704D9">
        <w:rPr>
          <w:sz w:val="28"/>
          <w:szCs w:val="28"/>
        </w:rPr>
        <w:t>5</w:t>
      </w:r>
      <w:r w:rsidRPr="001704D9">
        <w:rPr>
          <w:sz w:val="28"/>
          <w:szCs w:val="28"/>
        </w:rPr>
        <w:t xml:space="preserve">. Руководитель рассматривает </w:t>
      </w:r>
      <w:r w:rsidR="00B83DCC" w:rsidRPr="001704D9">
        <w:rPr>
          <w:sz w:val="28"/>
          <w:szCs w:val="28"/>
        </w:rPr>
        <w:t xml:space="preserve">заявление </w:t>
      </w:r>
      <w:r w:rsidRPr="001704D9">
        <w:rPr>
          <w:sz w:val="28"/>
          <w:szCs w:val="28"/>
        </w:rPr>
        <w:t xml:space="preserve">и документы на предмет обращения заявителя, налагает резолюцию и </w:t>
      </w:r>
      <w:r w:rsidR="00B83DCC" w:rsidRPr="001704D9">
        <w:rPr>
          <w:sz w:val="28"/>
          <w:szCs w:val="28"/>
        </w:rPr>
        <w:t>направляет</w:t>
      </w:r>
      <w:r w:rsidRPr="001704D9">
        <w:rPr>
          <w:sz w:val="28"/>
          <w:szCs w:val="28"/>
        </w:rPr>
        <w:t xml:space="preserve"> их</w:t>
      </w:r>
      <w:r w:rsidR="00B83DCC" w:rsidRPr="001704D9">
        <w:rPr>
          <w:sz w:val="28"/>
          <w:szCs w:val="28"/>
        </w:rPr>
        <w:t xml:space="preserve"> специалисту</w:t>
      </w:r>
      <w:r w:rsidRPr="001704D9">
        <w:rPr>
          <w:sz w:val="28"/>
          <w:szCs w:val="28"/>
        </w:rPr>
        <w:t>,</w:t>
      </w:r>
      <w:r w:rsidR="00B83DCC" w:rsidRPr="001704D9">
        <w:rPr>
          <w:sz w:val="28"/>
          <w:szCs w:val="28"/>
        </w:rPr>
        <w:t xml:space="preserve"> </w:t>
      </w:r>
      <w:r w:rsidRPr="001704D9">
        <w:rPr>
          <w:sz w:val="28"/>
          <w:szCs w:val="28"/>
        </w:rPr>
        <w:t xml:space="preserve">определенному руководителем в качестве ответственного исполнителя за </w:t>
      </w:r>
      <w:r w:rsidR="00870CD2" w:rsidRPr="001704D9">
        <w:rPr>
          <w:sz w:val="28"/>
          <w:szCs w:val="28"/>
        </w:rPr>
        <w:t>назначение</w:t>
      </w:r>
      <w:r w:rsidRPr="001704D9">
        <w:rPr>
          <w:sz w:val="28"/>
          <w:szCs w:val="28"/>
        </w:rPr>
        <w:t xml:space="preserve"> государственной услуги</w:t>
      </w:r>
      <w:r w:rsidR="00870CD2" w:rsidRPr="001704D9">
        <w:rPr>
          <w:sz w:val="28"/>
          <w:szCs w:val="28"/>
        </w:rPr>
        <w:t xml:space="preserve"> (далее – специалист по назначению)</w:t>
      </w:r>
      <w:r w:rsidRPr="001704D9">
        <w:rPr>
          <w:sz w:val="28"/>
          <w:szCs w:val="28"/>
        </w:rPr>
        <w:t>.</w:t>
      </w:r>
    </w:p>
    <w:p w14:paraId="062B6C14" w14:textId="77777777" w:rsidR="00165902" w:rsidRPr="001704D9" w:rsidRDefault="00165902" w:rsidP="00701E90">
      <w:pPr>
        <w:ind w:firstLine="709"/>
        <w:jc w:val="both"/>
        <w:rPr>
          <w:sz w:val="28"/>
          <w:szCs w:val="28"/>
        </w:rPr>
      </w:pPr>
      <w:r w:rsidRPr="001704D9">
        <w:rPr>
          <w:sz w:val="28"/>
          <w:szCs w:val="28"/>
        </w:rPr>
        <w:t>Срок рассмотрения заявления руководителем</w:t>
      </w:r>
      <w:r w:rsidR="004E4D03" w:rsidRPr="001704D9">
        <w:rPr>
          <w:sz w:val="28"/>
          <w:szCs w:val="28"/>
        </w:rPr>
        <w:t xml:space="preserve"> – </w:t>
      </w:r>
      <w:r w:rsidRPr="001704D9">
        <w:rPr>
          <w:sz w:val="28"/>
          <w:szCs w:val="28"/>
        </w:rPr>
        <w:t>1 рабочий день, со дня регистрации заявления в КГКУ «Центр выплат».</w:t>
      </w:r>
    </w:p>
    <w:p w14:paraId="05736AC2" w14:textId="59822FC1" w:rsidR="00870CD2" w:rsidRPr="001704D9" w:rsidRDefault="00564F14" w:rsidP="00F62642">
      <w:pPr>
        <w:ind w:firstLine="709"/>
        <w:jc w:val="both"/>
        <w:rPr>
          <w:sz w:val="28"/>
          <w:szCs w:val="28"/>
        </w:rPr>
      </w:pPr>
      <w:r w:rsidRPr="001704D9">
        <w:rPr>
          <w:sz w:val="28"/>
          <w:szCs w:val="28"/>
        </w:rPr>
        <w:t>7</w:t>
      </w:r>
      <w:r w:rsidR="00870CD2" w:rsidRPr="001704D9">
        <w:rPr>
          <w:sz w:val="28"/>
          <w:szCs w:val="28"/>
        </w:rPr>
        <w:t>6</w:t>
      </w:r>
      <w:r w:rsidR="00701E90" w:rsidRPr="001704D9">
        <w:rPr>
          <w:sz w:val="28"/>
          <w:szCs w:val="28"/>
        </w:rPr>
        <w:t xml:space="preserve">. </w:t>
      </w:r>
      <w:r w:rsidR="00870CD2" w:rsidRPr="001704D9">
        <w:rPr>
          <w:sz w:val="28"/>
          <w:szCs w:val="28"/>
        </w:rPr>
        <w:t xml:space="preserve">Специалист по назначению </w:t>
      </w:r>
      <w:r w:rsidR="009170DA" w:rsidRPr="001704D9">
        <w:rPr>
          <w:sz w:val="28"/>
          <w:szCs w:val="28"/>
        </w:rPr>
        <w:t xml:space="preserve">проверяет комплектность </w:t>
      </w:r>
      <w:r w:rsidR="0017267B" w:rsidRPr="001704D9">
        <w:rPr>
          <w:sz w:val="28"/>
          <w:szCs w:val="28"/>
        </w:rPr>
        <w:t xml:space="preserve">документов, представленных заявителем, </w:t>
      </w:r>
      <w:r w:rsidR="00870CD2" w:rsidRPr="001704D9">
        <w:rPr>
          <w:sz w:val="28"/>
          <w:szCs w:val="28"/>
        </w:rPr>
        <w:t>и</w:t>
      </w:r>
      <w:r w:rsidR="0017267B" w:rsidRPr="001704D9">
        <w:rPr>
          <w:sz w:val="28"/>
          <w:szCs w:val="28"/>
        </w:rPr>
        <w:t>х</w:t>
      </w:r>
      <w:r w:rsidR="00870CD2" w:rsidRPr="001704D9">
        <w:rPr>
          <w:sz w:val="28"/>
          <w:szCs w:val="28"/>
        </w:rPr>
        <w:t xml:space="preserve"> соответствие законодательству Камчатского края, </w:t>
      </w:r>
      <w:r w:rsidR="009170DA" w:rsidRPr="001704D9">
        <w:rPr>
          <w:sz w:val="28"/>
          <w:szCs w:val="28"/>
        </w:rPr>
        <w:t xml:space="preserve">правильность оформления </w:t>
      </w:r>
      <w:r w:rsidR="00870CD2" w:rsidRPr="001704D9">
        <w:rPr>
          <w:sz w:val="28"/>
          <w:szCs w:val="28"/>
        </w:rPr>
        <w:t xml:space="preserve">заявления и </w:t>
      </w:r>
      <w:r w:rsidR="009170DA" w:rsidRPr="001704D9">
        <w:rPr>
          <w:sz w:val="28"/>
          <w:szCs w:val="28"/>
        </w:rPr>
        <w:t>соответствие сведений, содержащихся в представленных документах</w:t>
      </w:r>
      <w:r w:rsidR="00870CD2" w:rsidRPr="001704D9">
        <w:rPr>
          <w:sz w:val="28"/>
          <w:szCs w:val="28"/>
        </w:rPr>
        <w:t>.</w:t>
      </w:r>
      <w:r w:rsidR="0017267B" w:rsidRPr="001704D9">
        <w:rPr>
          <w:sz w:val="28"/>
          <w:szCs w:val="28"/>
        </w:rPr>
        <w:t xml:space="preserve"> </w:t>
      </w:r>
    </w:p>
    <w:p w14:paraId="226C6763" w14:textId="59CE46E2" w:rsidR="009170DA" w:rsidRPr="001704D9" w:rsidRDefault="009170DA" w:rsidP="009170DA">
      <w:pPr>
        <w:ind w:firstLine="709"/>
        <w:jc w:val="both"/>
        <w:rPr>
          <w:sz w:val="28"/>
          <w:szCs w:val="28"/>
        </w:rPr>
      </w:pPr>
      <w:r w:rsidRPr="001704D9">
        <w:rPr>
          <w:sz w:val="28"/>
          <w:szCs w:val="28"/>
        </w:rPr>
        <w:t>7</w:t>
      </w:r>
      <w:r w:rsidR="0017267B" w:rsidRPr="001704D9">
        <w:rPr>
          <w:sz w:val="28"/>
          <w:szCs w:val="28"/>
        </w:rPr>
        <w:t>7</w:t>
      </w:r>
      <w:r w:rsidRPr="001704D9">
        <w:rPr>
          <w:sz w:val="28"/>
          <w:szCs w:val="28"/>
        </w:rPr>
        <w:t xml:space="preserve">. При наличии оснований для отказа в приеме заявления и документов, указанных в части 25 настоящего Административного регламента, поступивших посредством почтовой связи, специалист по </w:t>
      </w:r>
      <w:r w:rsidR="00870CD2" w:rsidRPr="001704D9">
        <w:rPr>
          <w:sz w:val="28"/>
          <w:szCs w:val="28"/>
        </w:rPr>
        <w:t>назначению</w:t>
      </w:r>
      <w:r w:rsidRPr="001704D9">
        <w:rPr>
          <w:sz w:val="28"/>
          <w:szCs w:val="28"/>
        </w:rPr>
        <w:t xml:space="preserve">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14:paraId="33C70ED1" w14:textId="77777777" w:rsidR="009170DA" w:rsidRPr="001704D9" w:rsidRDefault="009170DA" w:rsidP="009170DA">
      <w:pPr>
        <w:ind w:firstLine="709"/>
        <w:jc w:val="both"/>
        <w:rPr>
          <w:sz w:val="28"/>
          <w:szCs w:val="28"/>
        </w:rPr>
      </w:pPr>
      <w:r w:rsidRPr="001704D9">
        <w:rPr>
          <w:sz w:val="28"/>
          <w:szCs w:val="28"/>
        </w:rPr>
        <w:t>Срок выполнения административных действий не более 20 минут.</w:t>
      </w:r>
    </w:p>
    <w:p w14:paraId="76903732" w14:textId="24DE73C6" w:rsidR="009170DA" w:rsidRPr="001704D9" w:rsidRDefault="009170DA" w:rsidP="009170DA">
      <w:pPr>
        <w:ind w:firstLine="709"/>
        <w:jc w:val="both"/>
        <w:rPr>
          <w:sz w:val="28"/>
          <w:szCs w:val="28"/>
        </w:rPr>
      </w:pPr>
      <w:r w:rsidRPr="001704D9">
        <w:rPr>
          <w:sz w:val="28"/>
          <w:szCs w:val="28"/>
        </w:rPr>
        <w:lastRenderedPageBreak/>
        <w:t>7</w:t>
      </w:r>
      <w:r w:rsidR="0017267B" w:rsidRPr="001704D9">
        <w:rPr>
          <w:sz w:val="28"/>
          <w:szCs w:val="28"/>
        </w:rPr>
        <w:t>8</w:t>
      </w:r>
      <w:r w:rsidRPr="001704D9">
        <w:rPr>
          <w:sz w:val="28"/>
          <w:szCs w:val="28"/>
        </w:rPr>
        <w:t xml:space="preserve">. При наличии оснований для отказа в приеме заявления и документов, указанных в части 25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07ED554B" w14:textId="15A2801D" w:rsidR="009170DA" w:rsidRPr="001704D9" w:rsidRDefault="009170DA" w:rsidP="009170DA">
      <w:pPr>
        <w:ind w:firstLine="709"/>
        <w:jc w:val="both"/>
        <w:rPr>
          <w:sz w:val="28"/>
          <w:szCs w:val="28"/>
        </w:rPr>
      </w:pPr>
      <w:r w:rsidRPr="001704D9">
        <w:rPr>
          <w:sz w:val="28"/>
          <w:szCs w:val="28"/>
        </w:rPr>
        <w:t>Срок выполнения административных действий не более 10 минут.</w:t>
      </w:r>
    </w:p>
    <w:p w14:paraId="260452F4" w14:textId="4802771B" w:rsidR="0017267B" w:rsidRPr="001704D9" w:rsidRDefault="0017267B" w:rsidP="0017267B">
      <w:pPr>
        <w:ind w:firstLine="709"/>
        <w:jc w:val="both"/>
        <w:rPr>
          <w:sz w:val="28"/>
          <w:szCs w:val="28"/>
        </w:rPr>
      </w:pPr>
      <w:r w:rsidRPr="001704D9">
        <w:rPr>
          <w:sz w:val="28"/>
          <w:szCs w:val="28"/>
        </w:rPr>
        <w:t>79.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14:paraId="47297672" w14:textId="6CC6394A" w:rsidR="00D42F97" w:rsidRPr="001704D9" w:rsidRDefault="00D42F97" w:rsidP="0017267B">
      <w:pPr>
        <w:ind w:firstLine="709"/>
        <w:jc w:val="both"/>
        <w:rPr>
          <w:sz w:val="28"/>
          <w:szCs w:val="28"/>
        </w:rPr>
      </w:pPr>
      <w:r w:rsidRPr="001704D9">
        <w:rPr>
          <w:sz w:val="28"/>
          <w:szCs w:val="28"/>
        </w:rPr>
        <w:t>80</w:t>
      </w:r>
      <w:r w:rsidR="0017267B" w:rsidRPr="001704D9">
        <w:rPr>
          <w:sz w:val="28"/>
          <w:szCs w:val="28"/>
        </w:rPr>
        <w:t xml:space="preserve">. Результатом административной процедуры является </w:t>
      </w:r>
      <w:r w:rsidRPr="001704D9">
        <w:rPr>
          <w:sz w:val="28"/>
          <w:szCs w:val="28"/>
        </w:rPr>
        <w:t>установление полноты представленных документов, указанных в пунктах 25</w:t>
      </w:r>
      <w:r w:rsidR="00BE6687" w:rsidRPr="001704D9">
        <w:rPr>
          <w:sz w:val="28"/>
          <w:szCs w:val="28"/>
        </w:rPr>
        <w:t>,</w:t>
      </w:r>
      <w:r w:rsidRPr="001704D9">
        <w:rPr>
          <w:sz w:val="28"/>
          <w:szCs w:val="28"/>
        </w:rPr>
        <w:t xml:space="preserve"> 2</w:t>
      </w:r>
      <w:r w:rsidR="00BE6687" w:rsidRPr="001704D9">
        <w:rPr>
          <w:sz w:val="28"/>
          <w:szCs w:val="28"/>
        </w:rPr>
        <w:t>7</w:t>
      </w:r>
      <w:r w:rsidRPr="001704D9">
        <w:rPr>
          <w:sz w:val="28"/>
          <w:szCs w:val="28"/>
        </w:rPr>
        <w:t xml:space="preserve"> </w:t>
      </w:r>
      <w:r w:rsidR="00BE6687" w:rsidRPr="001704D9">
        <w:rPr>
          <w:sz w:val="28"/>
          <w:szCs w:val="28"/>
        </w:rPr>
        <w:t xml:space="preserve">и 35 </w:t>
      </w:r>
      <w:r w:rsidRPr="001704D9">
        <w:rPr>
          <w:sz w:val="28"/>
          <w:szCs w:val="28"/>
        </w:rPr>
        <w:t>настоящего Административного регламента.</w:t>
      </w:r>
    </w:p>
    <w:p w14:paraId="1F0EA0FB" w14:textId="2DEB3BF4" w:rsidR="00D42F97" w:rsidRPr="001704D9" w:rsidRDefault="00D42F97" w:rsidP="0017267B">
      <w:pPr>
        <w:ind w:firstLine="709"/>
        <w:jc w:val="both"/>
        <w:rPr>
          <w:sz w:val="28"/>
          <w:szCs w:val="28"/>
        </w:rPr>
      </w:pPr>
      <w:r w:rsidRPr="001704D9">
        <w:rPr>
          <w:sz w:val="28"/>
          <w:szCs w:val="28"/>
        </w:rPr>
        <w:t>81</w:t>
      </w:r>
      <w:r w:rsidR="0017267B" w:rsidRPr="001704D9">
        <w:rPr>
          <w:sz w:val="28"/>
          <w:szCs w:val="28"/>
        </w:rPr>
        <w:t xml:space="preserve">. Способ фиксации результата административной процедуры является </w:t>
      </w:r>
      <w:r w:rsidRPr="001704D9">
        <w:rPr>
          <w:sz w:val="28"/>
          <w:szCs w:val="28"/>
        </w:rPr>
        <w:t>принятие заявления и документов для рассмотрения и дальнейшего принятия решения о предоставлении или об отказе в предоставлении государственной услуги.</w:t>
      </w:r>
    </w:p>
    <w:p w14:paraId="757CEA21" w14:textId="77777777" w:rsidR="00701E90" w:rsidRPr="001704D9" w:rsidRDefault="00701E90" w:rsidP="00701E90">
      <w:pPr>
        <w:ind w:firstLine="709"/>
        <w:jc w:val="both"/>
        <w:rPr>
          <w:sz w:val="28"/>
          <w:szCs w:val="28"/>
        </w:rPr>
      </w:pPr>
    </w:p>
    <w:p w14:paraId="542EFD8E" w14:textId="77777777" w:rsidR="00701E90" w:rsidRPr="001704D9" w:rsidRDefault="00701E90" w:rsidP="00701E90">
      <w:pPr>
        <w:autoSpaceDE w:val="0"/>
        <w:autoSpaceDN w:val="0"/>
        <w:adjustRightInd w:val="0"/>
        <w:jc w:val="center"/>
        <w:outlineLvl w:val="1"/>
        <w:rPr>
          <w:sz w:val="28"/>
          <w:szCs w:val="28"/>
        </w:rPr>
      </w:pPr>
      <w:r w:rsidRPr="001704D9">
        <w:rPr>
          <w:sz w:val="28"/>
          <w:szCs w:val="28"/>
        </w:rPr>
        <w:t xml:space="preserve">Административная процедура </w:t>
      </w:r>
      <w:bookmarkStart w:id="15" w:name="_Hlk83768567"/>
      <w:r w:rsidRPr="001704D9">
        <w:rPr>
          <w:sz w:val="28"/>
          <w:szCs w:val="28"/>
        </w:rPr>
        <w:t xml:space="preserve">по истребованию документов (сведений) </w:t>
      </w:r>
    </w:p>
    <w:p w14:paraId="16EB28AF" w14:textId="6C395C98" w:rsidR="00701E90" w:rsidRPr="001704D9" w:rsidRDefault="00701E90" w:rsidP="00701E90">
      <w:pPr>
        <w:autoSpaceDE w:val="0"/>
        <w:autoSpaceDN w:val="0"/>
        <w:adjustRightInd w:val="0"/>
        <w:jc w:val="center"/>
        <w:outlineLvl w:val="1"/>
        <w:rPr>
          <w:sz w:val="28"/>
          <w:szCs w:val="28"/>
        </w:rPr>
      </w:pPr>
      <w:r w:rsidRPr="001704D9">
        <w:rPr>
          <w:sz w:val="28"/>
          <w:szCs w:val="28"/>
        </w:rPr>
        <w:t>в рамках межведомственного информационного взаимодействия</w:t>
      </w:r>
    </w:p>
    <w:p w14:paraId="6FA22435" w14:textId="5E9DDD47" w:rsidR="00C31190" w:rsidRPr="001704D9" w:rsidRDefault="00C31190" w:rsidP="00701E90">
      <w:pPr>
        <w:autoSpaceDE w:val="0"/>
        <w:autoSpaceDN w:val="0"/>
        <w:adjustRightInd w:val="0"/>
        <w:jc w:val="center"/>
        <w:outlineLvl w:val="1"/>
        <w:rPr>
          <w:sz w:val="28"/>
          <w:szCs w:val="28"/>
        </w:rPr>
      </w:pPr>
      <w:r w:rsidRPr="001704D9">
        <w:rPr>
          <w:sz w:val="28"/>
          <w:szCs w:val="28"/>
        </w:rPr>
        <w:t>или посредством СМЭВ</w:t>
      </w:r>
    </w:p>
    <w:p w14:paraId="4DE6222F" w14:textId="77777777" w:rsidR="00C31190" w:rsidRPr="001704D9" w:rsidRDefault="00C31190" w:rsidP="00701E90">
      <w:pPr>
        <w:autoSpaceDE w:val="0"/>
        <w:autoSpaceDN w:val="0"/>
        <w:adjustRightInd w:val="0"/>
        <w:jc w:val="center"/>
        <w:outlineLvl w:val="1"/>
        <w:rPr>
          <w:sz w:val="28"/>
          <w:szCs w:val="28"/>
        </w:rPr>
      </w:pPr>
    </w:p>
    <w:bookmarkEnd w:id="15"/>
    <w:p w14:paraId="568471E7" w14:textId="44515B69" w:rsidR="00701E90" w:rsidRPr="001704D9" w:rsidRDefault="00C31190" w:rsidP="00701E90">
      <w:pPr>
        <w:autoSpaceDE w:val="0"/>
        <w:autoSpaceDN w:val="0"/>
        <w:adjustRightInd w:val="0"/>
        <w:ind w:firstLine="709"/>
        <w:jc w:val="both"/>
        <w:rPr>
          <w:sz w:val="28"/>
          <w:szCs w:val="28"/>
        </w:rPr>
      </w:pPr>
      <w:r w:rsidRPr="001704D9">
        <w:rPr>
          <w:sz w:val="28"/>
          <w:szCs w:val="28"/>
        </w:rPr>
        <w:t>8</w:t>
      </w:r>
      <w:r w:rsidR="00642C2D" w:rsidRPr="001704D9">
        <w:rPr>
          <w:sz w:val="28"/>
          <w:szCs w:val="28"/>
        </w:rPr>
        <w:t>2</w:t>
      </w:r>
      <w:r w:rsidR="00701E90" w:rsidRPr="001704D9">
        <w:rPr>
          <w:sz w:val="28"/>
          <w:szCs w:val="28"/>
        </w:rPr>
        <w:t xml:space="preserve">. </w:t>
      </w:r>
      <w:r w:rsidR="000D0766" w:rsidRPr="001704D9">
        <w:rPr>
          <w:sz w:val="28"/>
          <w:szCs w:val="28"/>
        </w:rPr>
        <w:t>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частью 3</w:t>
      </w:r>
      <w:r w:rsidR="00D42F97" w:rsidRPr="001704D9">
        <w:rPr>
          <w:sz w:val="28"/>
          <w:szCs w:val="28"/>
        </w:rPr>
        <w:t>5</w:t>
      </w:r>
      <w:r w:rsidR="000D0766" w:rsidRPr="001704D9">
        <w:rPr>
          <w:sz w:val="28"/>
          <w:szCs w:val="28"/>
        </w:rPr>
        <w:t xml:space="preserve"> Административного регламента</w:t>
      </w:r>
      <w:r w:rsidR="00701E90" w:rsidRPr="001704D9">
        <w:rPr>
          <w:sz w:val="28"/>
          <w:szCs w:val="28"/>
        </w:rPr>
        <w:t>.</w:t>
      </w:r>
    </w:p>
    <w:p w14:paraId="32128AD4" w14:textId="4D0B4A5F" w:rsidR="00701E90" w:rsidRPr="001704D9" w:rsidRDefault="00C31190" w:rsidP="00701E90">
      <w:pPr>
        <w:autoSpaceDE w:val="0"/>
        <w:autoSpaceDN w:val="0"/>
        <w:adjustRightInd w:val="0"/>
        <w:ind w:firstLine="709"/>
        <w:jc w:val="both"/>
        <w:rPr>
          <w:sz w:val="28"/>
          <w:szCs w:val="28"/>
        </w:rPr>
      </w:pPr>
      <w:r w:rsidRPr="001704D9">
        <w:rPr>
          <w:sz w:val="28"/>
          <w:szCs w:val="28"/>
        </w:rPr>
        <w:t>8</w:t>
      </w:r>
      <w:r w:rsidR="00642C2D" w:rsidRPr="001704D9">
        <w:rPr>
          <w:sz w:val="28"/>
          <w:szCs w:val="28"/>
        </w:rPr>
        <w:t>3</w:t>
      </w:r>
      <w:r w:rsidR="00701E90" w:rsidRPr="001704D9">
        <w:rPr>
          <w:sz w:val="28"/>
          <w:szCs w:val="28"/>
        </w:rPr>
        <w:t>. Специалист</w:t>
      </w:r>
      <w:bookmarkStart w:id="16" w:name="_Hlk83769515"/>
      <w:r w:rsidR="00C62C7F" w:rsidRPr="001704D9">
        <w:rPr>
          <w:sz w:val="28"/>
          <w:szCs w:val="28"/>
        </w:rPr>
        <w:t xml:space="preserve"> по назначению</w:t>
      </w:r>
      <w:r w:rsidR="00701E90" w:rsidRPr="001704D9">
        <w:rPr>
          <w:sz w:val="28"/>
          <w:szCs w:val="28"/>
        </w:rPr>
        <w:t xml:space="preserve"> </w:t>
      </w:r>
      <w:bookmarkEnd w:id="16"/>
      <w:r w:rsidR="00701E90" w:rsidRPr="001704D9">
        <w:rPr>
          <w:sz w:val="28"/>
          <w:szCs w:val="28"/>
        </w:rPr>
        <w:t xml:space="preserve">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00701E90" w:rsidRPr="001704D9">
          <w:rPr>
            <w:sz w:val="28"/>
            <w:szCs w:val="28"/>
          </w:rPr>
          <w:t xml:space="preserve">части </w:t>
        </w:r>
      </w:hyperlink>
      <w:r w:rsidR="00701E90" w:rsidRPr="001704D9">
        <w:rPr>
          <w:sz w:val="28"/>
          <w:szCs w:val="28"/>
        </w:rPr>
        <w:t>3</w:t>
      </w:r>
      <w:r w:rsidR="00D42F97" w:rsidRPr="001704D9">
        <w:rPr>
          <w:sz w:val="28"/>
          <w:szCs w:val="28"/>
        </w:rPr>
        <w:t>5</w:t>
      </w:r>
      <w:r w:rsidR="00701E90" w:rsidRPr="001704D9">
        <w:rPr>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14:paraId="0C64ADAD" w14:textId="77777777" w:rsidR="00701E90" w:rsidRPr="001704D9" w:rsidRDefault="00701E90" w:rsidP="00701E90">
      <w:pPr>
        <w:autoSpaceDE w:val="0"/>
        <w:autoSpaceDN w:val="0"/>
        <w:adjustRightInd w:val="0"/>
        <w:ind w:firstLine="709"/>
        <w:jc w:val="both"/>
        <w:rPr>
          <w:sz w:val="28"/>
          <w:szCs w:val="28"/>
        </w:rPr>
      </w:pPr>
      <w:r w:rsidRPr="001704D9">
        <w:rPr>
          <w:sz w:val="28"/>
          <w:szCs w:val="28"/>
        </w:rPr>
        <w:t xml:space="preserve">Срок выполнения административного действия до 20 минут на 1 </w:t>
      </w:r>
      <w:r w:rsidR="00F83DBA" w:rsidRPr="001704D9">
        <w:rPr>
          <w:sz w:val="28"/>
          <w:szCs w:val="28"/>
        </w:rPr>
        <w:t>заявление</w:t>
      </w:r>
      <w:r w:rsidRPr="001704D9">
        <w:rPr>
          <w:sz w:val="28"/>
          <w:szCs w:val="28"/>
        </w:rPr>
        <w:t>.</w:t>
      </w:r>
    </w:p>
    <w:p w14:paraId="0D678457" w14:textId="10371B6F" w:rsidR="00701E90" w:rsidRPr="001704D9" w:rsidRDefault="00165902" w:rsidP="00701E90">
      <w:pPr>
        <w:autoSpaceDE w:val="0"/>
        <w:autoSpaceDN w:val="0"/>
        <w:adjustRightInd w:val="0"/>
        <w:ind w:firstLine="720"/>
        <w:jc w:val="both"/>
        <w:rPr>
          <w:sz w:val="28"/>
          <w:szCs w:val="28"/>
        </w:rPr>
      </w:pPr>
      <w:r w:rsidRPr="001704D9">
        <w:rPr>
          <w:sz w:val="28"/>
          <w:szCs w:val="28"/>
        </w:rPr>
        <w:t>8</w:t>
      </w:r>
      <w:r w:rsidR="00642C2D" w:rsidRPr="001704D9">
        <w:rPr>
          <w:sz w:val="28"/>
          <w:szCs w:val="28"/>
        </w:rPr>
        <w:t>4</w:t>
      </w:r>
      <w:r w:rsidR="00701E90" w:rsidRPr="001704D9">
        <w:rPr>
          <w:sz w:val="28"/>
          <w:szCs w:val="28"/>
        </w:rPr>
        <w:t xml:space="preserve">. Срок рассмотрения проекта межведомственного запроса и его подписание руководителем: 1 рабочий день </w:t>
      </w:r>
      <w:r w:rsidR="00D95FBF" w:rsidRPr="001704D9">
        <w:rPr>
          <w:sz w:val="28"/>
          <w:szCs w:val="28"/>
        </w:rPr>
        <w:t>со дня его поступления руководителю на подписание</w:t>
      </w:r>
      <w:r w:rsidR="00701E90" w:rsidRPr="001704D9">
        <w:rPr>
          <w:sz w:val="28"/>
          <w:szCs w:val="28"/>
        </w:rPr>
        <w:t xml:space="preserve">. </w:t>
      </w:r>
    </w:p>
    <w:p w14:paraId="574CC3D0" w14:textId="77777777" w:rsidR="00701E90" w:rsidRPr="001704D9" w:rsidRDefault="00701E90" w:rsidP="00701E90">
      <w:pPr>
        <w:autoSpaceDE w:val="0"/>
        <w:autoSpaceDN w:val="0"/>
        <w:adjustRightInd w:val="0"/>
        <w:ind w:firstLine="720"/>
        <w:jc w:val="both"/>
        <w:rPr>
          <w:sz w:val="28"/>
          <w:szCs w:val="28"/>
        </w:rPr>
      </w:pPr>
      <w:r w:rsidRPr="001704D9">
        <w:rPr>
          <w:sz w:val="28"/>
          <w:szCs w:val="28"/>
        </w:rPr>
        <w:t xml:space="preserve">Подписанный межведомственный запрос руководителем направляется </w:t>
      </w:r>
      <w:bookmarkStart w:id="17" w:name="_Hlk83769563"/>
      <w:r w:rsidRPr="001704D9">
        <w:rPr>
          <w:sz w:val="28"/>
          <w:szCs w:val="28"/>
        </w:rPr>
        <w:t>специалисту</w:t>
      </w:r>
      <w:r w:rsidR="00C62C7F" w:rsidRPr="001704D9">
        <w:rPr>
          <w:sz w:val="28"/>
          <w:szCs w:val="28"/>
        </w:rPr>
        <w:t xml:space="preserve"> по назначению</w:t>
      </w:r>
      <w:bookmarkEnd w:id="17"/>
      <w:r w:rsidRPr="001704D9">
        <w:rPr>
          <w:sz w:val="28"/>
          <w:szCs w:val="28"/>
        </w:rPr>
        <w:t>.</w:t>
      </w:r>
    </w:p>
    <w:p w14:paraId="3700E3F8" w14:textId="39C1BC6F" w:rsidR="00701E90" w:rsidRPr="001704D9" w:rsidRDefault="00701E90" w:rsidP="00701E90">
      <w:pPr>
        <w:autoSpaceDE w:val="0"/>
        <w:autoSpaceDN w:val="0"/>
        <w:adjustRightInd w:val="0"/>
        <w:ind w:firstLine="720"/>
        <w:jc w:val="both"/>
        <w:rPr>
          <w:sz w:val="28"/>
          <w:szCs w:val="28"/>
        </w:rPr>
      </w:pPr>
      <w:r w:rsidRPr="001704D9">
        <w:rPr>
          <w:sz w:val="28"/>
          <w:szCs w:val="28"/>
        </w:rPr>
        <w:t>8</w:t>
      </w:r>
      <w:r w:rsidR="00642C2D" w:rsidRPr="001704D9">
        <w:rPr>
          <w:sz w:val="28"/>
          <w:szCs w:val="28"/>
        </w:rPr>
        <w:t>5</w:t>
      </w:r>
      <w:r w:rsidRPr="001704D9">
        <w:rPr>
          <w:sz w:val="28"/>
          <w:szCs w:val="28"/>
        </w:rPr>
        <w:t>. После подписания межведомственного запроса руководителем специалист</w:t>
      </w:r>
      <w:r w:rsidR="00C62C7F" w:rsidRPr="001704D9">
        <w:rPr>
          <w:sz w:val="28"/>
          <w:szCs w:val="28"/>
        </w:rPr>
        <w:t xml:space="preserve"> по назначению</w:t>
      </w:r>
      <w:r w:rsidRPr="001704D9">
        <w:rPr>
          <w:sz w:val="28"/>
          <w:szCs w:val="28"/>
        </w:rPr>
        <w:t xml:space="preserve"> регистрирует межведомственный запрос и направляет его в государственные органы, органы местного самоуправления, </w:t>
      </w:r>
      <w:r w:rsidRPr="001704D9">
        <w:rPr>
          <w:sz w:val="28"/>
          <w:szCs w:val="28"/>
        </w:rPr>
        <w:lastRenderedPageBreak/>
        <w:t>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w:t>
      </w:r>
      <w:r w:rsidR="002B5A56" w:rsidRPr="001704D9">
        <w:rPr>
          <w:sz w:val="28"/>
          <w:szCs w:val="28"/>
        </w:rPr>
        <w:t>явления</w:t>
      </w:r>
      <w:r w:rsidRPr="001704D9">
        <w:rPr>
          <w:sz w:val="28"/>
          <w:szCs w:val="28"/>
        </w:rPr>
        <w:t xml:space="preserve">. </w:t>
      </w:r>
    </w:p>
    <w:p w14:paraId="38368007" w14:textId="77777777" w:rsidR="00701E90" w:rsidRPr="001704D9" w:rsidRDefault="00701E90" w:rsidP="00701E90">
      <w:pPr>
        <w:autoSpaceDE w:val="0"/>
        <w:autoSpaceDN w:val="0"/>
        <w:adjustRightInd w:val="0"/>
        <w:ind w:firstLine="720"/>
        <w:jc w:val="both"/>
        <w:rPr>
          <w:sz w:val="28"/>
          <w:szCs w:val="28"/>
        </w:rPr>
      </w:pPr>
      <w:r w:rsidRPr="001704D9">
        <w:rPr>
          <w:sz w:val="28"/>
          <w:szCs w:val="28"/>
        </w:rPr>
        <w:t xml:space="preserve">Срок выполнения административного действия до 20 минут на 1 </w:t>
      </w:r>
      <w:r w:rsidR="00F83DBA" w:rsidRPr="001704D9">
        <w:rPr>
          <w:sz w:val="28"/>
          <w:szCs w:val="28"/>
        </w:rPr>
        <w:t>заявление</w:t>
      </w:r>
      <w:r w:rsidRPr="001704D9">
        <w:rPr>
          <w:sz w:val="28"/>
          <w:szCs w:val="28"/>
        </w:rPr>
        <w:t>.</w:t>
      </w:r>
    </w:p>
    <w:p w14:paraId="1DDA6BB4" w14:textId="5C7F9B91" w:rsidR="00701E90" w:rsidRPr="001704D9" w:rsidRDefault="00701E90" w:rsidP="00701E90">
      <w:pPr>
        <w:autoSpaceDE w:val="0"/>
        <w:autoSpaceDN w:val="0"/>
        <w:adjustRightInd w:val="0"/>
        <w:ind w:firstLine="720"/>
        <w:jc w:val="both"/>
        <w:rPr>
          <w:sz w:val="28"/>
          <w:szCs w:val="28"/>
        </w:rPr>
      </w:pPr>
      <w:r w:rsidRPr="001704D9">
        <w:rPr>
          <w:sz w:val="28"/>
          <w:szCs w:val="28"/>
        </w:rPr>
        <w:t>8</w:t>
      </w:r>
      <w:r w:rsidR="00642C2D" w:rsidRPr="001704D9">
        <w:rPr>
          <w:sz w:val="28"/>
          <w:szCs w:val="28"/>
        </w:rPr>
        <w:t>6</w:t>
      </w:r>
      <w:r w:rsidRPr="001704D9">
        <w:rPr>
          <w:sz w:val="28"/>
          <w:szCs w:val="28"/>
        </w:rPr>
        <w:t>.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14:paraId="5F62A617" w14:textId="14114793" w:rsidR="00701E90" w:rsidRPr="001704D9" w:rsidRDefault="00701E90" w:rsidP="00701E90">
      <w:pPr>
        <w:autoSpaceDE w:val="0"/>
        <w:autoSpaceDN w:val="0"/>
        <w:adjustRightInd w:val="0"/>
        <w:ind w:firstLine="720"/>
        <w:jc w:val="both"/>
        <w:rPr>
          <w:sz w:val="28"/>
          <w:szCs w:val="28"/>
        </w:rPr>
      </w:pPr>
      <w:r w:rsidRPr="001704D9">
        <w:rPr>
          <w:sz w:val="28"/>
          <w:szCs w:val="28"/>
        </w:rPr>
        <w:t>8</w:t>
      </w:r>
      <w:r w:rsidR="00642C2D" w:rsidRPr="001704D9">
        <w:rPr>
          <w:sz w:val="28"/>
          <w:szCs w:val="28"/>
        </w:rPr>
        <w:t>7</w:t>
      </w:r>
      <w:r w:rsidRPr="001704D9">
        <w:rPr>
          <w:sz w:val="28"/>
          <w:szCs w:val="28"/>
        </w:rPr>
        <w:t>. В случае, если межведомственный запрос возможно осуществить с использованием СМЭВ, специалист</w:t>
      </w:r>
      <w:r w:rsidR="00C62C7F" w:rsidRPr="001704D9">
        <w:rPr>
          <w:sz w:val="28"/>
          <w:szCs w:val="28"/>
        </w:rPr>
        <w:t xml:space="preserve"> по назначению </w:t>
      </w:r>
      <w:r w:rsidRPr="001704D9">
        <w:rPr>
          <w:sz w:val="28"/>
          <w:szCs w:val="28"/>
        </w:rPr>
        <w:t>направляет такой запрос самостоятельно.</w:t>
      </w:r>
    </w:p>
    <w:p w14:paraId="668AA80E" w14:textId="77777777" w:rsidR="00701E90" w:rsidRPr="001704D9" w:rsidRDefault="00701E90" w:rsidP="00701E90">
      <w:pPr>
        <w:autoSpaceDE w:val="0"/>
        <w:autoSpaceDN w:val="0"/>
        <w:adjustRightInd w:val="0"/>
        <w:ind w:firstLine="720"/>
        <w:jc w:val="both"/>
        <w:rPr>
          <w:sz w:val="28"/>
          <w:szCs w:val="28"/>
        </w:rPr>
      </w:pPr>
      <w:r w:rsidRPr="001704D9">
        <w:rPr>
          <w:sz w:val="28"/>
          <w:szCs w:val="28"/>
        </w:rPr>
        <w:t xml:space="preserve">Срок выполнения административного действия до 20 минут на 1 </w:t>
      </w:r>
      <w:r w:rsidR="00F83DBA" w:rsidRPr="001704D9">
        <w:rPr>
          <w:sz w:val="28"/>
          <w:szCs w:val="28"/>
        </w:rPr>
        <w:t>заявление</w:t>
      </w:r>
      <w:r w:rsidRPr="001704D9">
        <w:rPr>
          <w:sz w:val="28"/>
          <w:szCs w:val="28"/>
        </w:rPr>
        <w:t>.</w:t>
      </w:r>
    </w:p>
    <w:p w14:paraId="7923EC1B" w14:textId="1649359E" w:rsidR="00C15024" w:rsidRPr="001704D9" w:rsidRDefault="00E71295" w:rsidP="00701E90">
      <w:pPr>
        <w:autoSpaceDE w:val="0"/>
        <w:autoSpaceDN w:val="0"/>
        <w:adjustRightInd w:val="0"/>
        <w:ind w:firstLine="720"/>
        <w:jc w:val="both"/>
        <w:rPr>
          <w:sz w:val="28"/>
          <w:szCs w:val="28"/>
        </w:rPr>
      </w:pPr>
      <w:r w:rsidRPr="001704D9">
        <w:rPr>
          <w:sz w:val="28"/>
          <w:szCs w:val="28"/>
        </w:rPr>
        <w:t>88</w:t>
      </w:r>
      <w:r w:rsidR="00701E90" w:rsidRPr="001704D9">
        <w:rPr>
          <w:sz w:val="28"/>
          <w:szCs w:val="28"/>
        </w:rPr>
        <w:t xml:space="preserve">. </w:t>
      </w:r>
      <w:r w:rsidR="00C15024" w:rsidRPr="001704D9">
        <w:rPr>
          <w:sz w:val="28"/>
          <w:szCs w:val="28"/>
        </w:rPr>
        <w:t>Критерием принятия решения является отсутствие необходимых документов (сведений) в КГКУ «Центр выплат».</w:t>
      </w:r>
    </w:p>
    <w:p w14:paraId="705E09E8" w14:textId="13CADD72" w:rsidR="00701E90" w:rsidRPr="001704D9" w:rsidRDefault="00E71295" w:rsidP="00701E90">
      <w:pPr>
        <w:autoSpaceDE w:val="0"/>
        <w:autoSpaceDN w:val="0"/>
        <w:adjustRightInd w:val="0"/>
        <w:ind w:firstLine="720"/>
        <w:jc w:val="both"/>
        <w:rPr>
          <w:sz w:val="28"/>
          <w:szCs w:val="28"/>
        </w:rPr>
      </w:pPr>
      <w:r w:rsidRPr="001704D9">
        <w:rPr>
          <w:sz w:val="28"/>
          <w:szCs w:val="28"/>
        </w:rPr>
        <w:t>8</w:t>
      </w:r>
      <w:r w:rsidR="00C15024" w:rsidRPr="001704D9">
        <w:rPr>
          <w:sz w:val="28"/>
          <w:szCs w:val="28"/>
        </w:rPr>
        <w:t xml:space="preserve">9. </w:t>
      </w:r>
      <w:r w:rsidR="00701E90" w:rsidRPr="001704D9">
        <w:rPr>
          <w:sz w:val="28"/>
          <w:szCs w:val="28"/>
        </w:rPr>
        <w:t>Результатом административной процедуры является по</w:t>
      </w:r>
      <w:r w:rsidR="00143842" w:rsidRPr="001704D9">
        <w:rPr>
          <w:sz w:val="28"/>
          <w:szCs w:val="28"/>
        </w:rPr>
        <w:t xml:space="preserve">ступление в </w:t>
      </w:r>
      <w:r w:rsidR="00701E90" w:rsidRPr="001704D9">
        <w:rPr>
          <w:sz w:val="28"/>
          <w:szCs w:val="28"/>
        </w:rPr>
        <w:t xml:space="preserve">КГКУ «Центр выплат» документов (сведений), влияющих на право </w:t>
      </w:r>
      <w:r w:rsidR="003679A5" w:rsidRPr="001704D9">
        <w:rPr>
          <w:sz w:val="28"/>
          <w:szCs w:val="28"/>
        </w:rPr>
        <w:t>заявителя</w:t>
      </w:r>
      <w:r w:rsidR="00701E90" w:rsidRPr="001704D9">
        <w:rPr>
          <w:sz w:val="28"/>
          <w:szCs w:val="28"/>
        </w:rPr>
        <w:t xml:space="preserve"> на предоставление государственной услуги.</w:t>
      </w:r>
    </w:p>
    <w:p w14:paraId="70B5443C" w14:textId="417FCEB8" w:rsidR="00701E90" w:rsidRPr="001704D9" w:rsidRDefault="00C15024" w:rsidP="00701E90">
      <w:pPr>
        <w:autoSpaceDE w:val="0"/>
        <w:autoSpaceDN w:val="0"/>
        <w:adjustRightInd w:val="0"/>
        <w:ind w:firstLine="720"/>
        <w:jc w:val="both"/>
        <w:rPr>
          <w:sz w:val="28"/>
          <w:szCs w:val="28"/>
        </w:rPr>
      </w:pPr>
      <w:r w:rsidRPr="001704D9">
        <w:rPr>
          <w:sz w:val="28"/>
          <w:szCs w:val="28"/>
        </w:rPr>
        <w:t>9</w:t>
      </w:r>
      <w:r w:rsidR="00E71295" w:rsidRPr="001704D9">
        <w:rPr>
          <w:sz w:val="28"/>
          <w:szCs w:val="28"/>
        </w:rPr>
        <w:t>0</w:t>
      </w:r>
      <w:r w:rsidR="00701E90" w:rsidRPr="001704D9">
        <w:rPr>
          <w:sz w:val="28"/>
          <w:szCs w:val="28"/>
        </w:rPr>
        <w:t xml:space="preserve">. </w:t>
      </w:r>
      <w:r w:rsidR="000D0766" w:rsidRPr="001704D9">
        <w:rPr>
          <w:sz w:val="28"/>
          <w:szCs w:val="28"/>
        </w:rPr>
        <w:t>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документ</w:t>
      </w:r>
      <w:r w:rsidR="00143842" w:rsidRPr="001704D9">
        <w:rPr>
          <w:sz w:val="28"/>
          <w:szCs w:val="28"/>
        </w:rPr>
        <w:t>ам, представленным заявителем</w:t>
      </w:r>
      <w:r w:rsidR="00701E90" w:rsidRPr="001704D9">
        <w:rPr>
          <w:sz w:val="28"/>
          <w:szCs w:val="28"/>
        </w:rPr>
        <w:t>.</w:t>
      </w:r>
    </w:p>
    <w:p w14:paraId="7507B285" w14:textId="77777777" w:rsidR="00C62C7F" w:rsidRPr="001704D9" w:rsidRDefault="00C62C7F" w:rsidP="00701E90">
      <w:pPr>
        <w:autoSpaceDE w:val="0"/>
        <w:autoSpaceDN w:val="0"/>
        <w:adjustRightInd w:val="0"/>
        <w:ind w:firstLine="720"/>
        <w:jc w:val="both"/>
        <w:rPr>
          <w:sz w:val="28"/>
          <w:szCs w:val="28"/>
        </w:rPr>
      </w:pPr>
    </w:p>
    <w:p w14:paraId="393BF3ED" w14:textId="15B6DF78" w:rsidR="00C62C7F" w:rsidRPr="001704D9" w:rsidRDefault="00C62C7F" w:rsidP="00C62C7F">
      <w:pPr>
        <w:autoSpaceDE w:val="0"/>
        <w:autoSpaceDN w:val="0"/>
        <w:adjustRightInd w:val="0"/>
        <w:jc w:val="center"/>
        <w:rPr>
          <w:sz w:val="28"/>
          <w:szCs w:val="28"/>
        </w:rPr>
      </w:pPr>
      <w:r w:rsidRPr="001704D9">
        <w:rPr>
          <w:sz w:val="28"/>
          <w:szCs w:val="28"/>
        </w:rPr>
        <w:t xml:space="preserve">Административная процедура по рассмотрению </w:t>
      </w:r>
      <w:r w:rsidR="00143842" w:rsidRPr="001704D9">
        <w:rPr>
          <w:sz w:val="28"/>
          <w:szCs w:val="28"/>
        </w:rPr>
        <w:t>документов в целях установления оснований для предоставления государственной услуги</w:t>
      </w:r>
    </w:p>
    <w:p w14:paraId="4C099AAC" w14:textId="77777777" w:rsidR="00C62C7F" w:rsidRPr="001704D9" w:rsidRDefault="00C62C7F" w:rsidP="00C62C7F">
      <w:pPr>
        <w:autoSpaceDE w:val="0"/>
        <w:autoSpaceDN w:val="0"/>
        <w:adjustRightInd w:val="0"/>
        <w:jc w:val="center"/>
        <w:rPr>
          <w:sz w:val="28"/>
          <w:szCs w:val="28"/>
        </w:rPr>
      </w:pPr>
    </w:p>
    <w:p w14:paraId="277F8E94" w14:textId="7C786F15" w:rsidR="00B83DCC" w:rsidRPr="001704D9" w:rsidRDefault="00C15024" w:rsidP="00B83DCC">
      <w:pPr>
        <w:ind w:firstLine="720"/>
        <w:jc w:val="both"/>
        <w:rPr>
          <w:sz w:val="28"/>
        </w:rPr>
      </w:pPr>
      <w:r w:rsidRPr="001704D9">
        <w:rPr>
          <w:sz w:val="28"/>
        </w:rPr>
        <w:t>9</w:t>
      </w:r>
      <w:r w:rsidR="00E71295" w:rsidRPr="001704D9">
        <w:rPr>
          <w:sz w:val="28"/>
        </w:rPr>
        <w:t>1</w:t>
      </w:r>
      <w:r w:rsidR="00C62C7F" w:rsidRPr="001704D9">
        <w:rPr>
          <w:sz w:val="28"/>
        </w:rPr>
        <w:t>. Основанием для начала административной процедуры по рассмотрению заявления и док</w:t>
      </w:r>
      <w:r w:rsidR="00B83DCC" w:rsidRPr="001704D9">
        <w:rPr>
          <w:sz w:val="28"/>
        </w:rPr>
        <w:t>у</w:t>
      </w:r>
      <w:r w:rsidR="00C62C7F" w:rsidRPr="001704D9">
        <w:rPr>
          <w:sz w:val="28"/>
        </w:rPr>
        <w:t xml:space="preserve">ментов </w:t>
      </w:r>
      <w:r w:rsidR="00143842" w:rsidRPr="001704D9">
        <w:rPr>
          <w:sz w:val="28"/>
        </w:rPr>
        <w:t xml:space="preserve">в целях установления оснований для предоставления государственной услуги </w:t>
      </w:r>
      <w:r w:rsidR="00C62C7F" w:rsidRPr="001704D9">
        <w:rPr>
          <w:sz w:val="28"/>
        </w:rPr>
        <w:t xml:space="preserve">является </w:t>
      </w:r>
      <w:r w:rsidR="00B83DCC" w:rsidRPr="001704D9">
        <w:rPr>
          <w:sz w:val="28"/>
        </w:rPr>
        <w:t xml:space="preserve">поступление </w:t>
      </w:r>
      <w:r w:rsidR="00165902" w:rsidRPr="001704D9">
        <w:rPr>
          <w:sz w:val="28"/>
        </w:rPr>
        <w:t xml:space="preserve">специалисту по назначению </w:t>
      </w:r>
      <w:r w:rsidR="00B83DCC" w:rsidRPr="001704D9">
        <w:rPr>
          <w:sz w:val="28"/>
        </w:rPr>
        <w:t>документов</w:t>
      </w:r>
      <w:r w:rsidR="00143842" w:rsidRPr="001704D9">
        <w:rPr>
          <w:sz w:val="28"/>
        </w:rPr>
        <w:t>, указанных в част</w:t>
      </w:r>
      <w:r w:rsidR="000B02B7" w:rsidRPr="001704D9">
        <w:rPr>
          <w:sz w:val="28"/>
        </w:rPr>
        <w:t>ях 25, 27 и</w:t>
      </w:r>
      <w:r w:rsidR="00143842" w:rsidRPr="001704D9">
        <w:rPr>
          <w:sz w:val="28"/>
        </w:rPr>
        <w:t xml:space="preserve"> </w:t>
      </w:r>
      <w:r w:rsidR="00165902" w:rsidRPr="001704D9">
        <w:rPr>
          <w:sz w:val="28"/>
        </w:rPr>
        <w:t>3</w:t>
      </w:r>
      <w:r w:rsidR="00143842" w:rsidRPr="001704D9">
        <w:rPr>
          <w:sz w:val="28"/>
        </w:rPr>
        <w:t>5</w:t>
      </w:r>
      <w:r w:rsidR="00165902" w:rsidRPr="001704D9">
        <w:rPr>
          <w:sz w:val="28"/>
        </w:rPr>
        <w:t xml:space="preserve"> настоящего Административного регламента</w:t>
      </w:r>
      <w:r w:rsidR="00B83DCC" w:rsidRPr="001704D9">
        <w:rPr>
          <w:sz w:val="28"/>
        </w:rPr>
        <w:t>.</w:t>
      </w:r>
    </w:p>
    <w:p w14:paraId="638D924A" w14:textId="75BEE074" w:rsidR="00C62C7F" w:rsidRPr="001704D9" w:rsidRDefault="00CD2A1E" w:rsidP="00C62C7F">
      <w:pPr>
        <w:ind w:firstLine="709"/>
        <w:jc w:val="both"/>
        <w:rPr>
          <w:sz w:val="28"/>
        </w:rPr>
      </w:pPr>
      <w:r w:rsidRPr="001704D9">
        <w:rPr>
          <w:sz w:val="28"/>
        </w:rPr>
        <w:t>9</w:t>
      </w:r>
      <w:r w:rsidR="00E71295" w:rsidRPr="001704D9">
        <w:rPr>
          <w:sz w:val="28"/>
        </w:rPr>
        <w:t>2</w:t>
      </w:r>
      <w:r w:rsidR="00C62C7F" w:rsidRPr="001704D9">
        <w:rPr>
          <w:sz w:val="28"/>
        </w:rPr>
        <w:t xml:space="preserve">. </w:t>
      </w:r>
      <w:r w:rsidR="00C15024" w:rsidRPr="001704D9">
        <w:rPr>
          <w:sz w:val="28"/>
        </w:rPr>
        <w:t xml:space="preserve">При наличии полного пакета документов (сведений), подтверждающих основания для предоставления государственной услуги, специалист </w:t>
      </w:r>
      <w:r w:rsidR="00B01AD2" w:rsidRPr="001704D9">
        <w:rPr>
          <w:sz w:val="28"/>
        </w:rPr>
        <w:t>по назначению</w:t>
      </w:r>
      <w:r w:rsidR="00C62C7F" w:rsidRPr="001704D9">
        <w:rPr>
          <w:sz w:val="28"/>
        </w:rPr>
        <w:t>:</w:t>
      </w:r>
    </w:p>
    <w:p w14:paraId="49320882" w14:textId="5C060A95" w:rsidR="00C62C7F" w:rsidRPr="001704D9" w:rsidRDefault="00C62C7F" w:rsidP="00C62C7F">
      <w:pPr>
        <w:ind w:firstLine="709"/>
        <w:jc w:val="both"/>
        <w:rPr>
          <w:sz w:val="28"/>
        </w:rPr>
      </w:pPr>
      <w:r w:rsidRPr="001704D9">
        <w:rPr>
          <w:sz w:val="28"/>
        </w:rPr>
        <w:t xml:space="preserve">1) проверяет наличие и соответствие </w:t>
      </w:r>
      <w:r w:rsidR="009F2006" w:rsidRPr="001704D9">
        <w:rPr>
          <w:sz w:val="28"/>
        </w:rPr>
        <w:t xml:space="preserve">требованиям настоящего Административного регламента </w:t>
      </w:r>
      <w:r w:rsidRPr="001704D9">
        <w:rPr>
          <w:sz w:val="28"/>
        </w:rPr>
        <w:t xml:space="preserve">представленных </w:t>
      </w:r>
      <w:r w:rsidR="00F37D57" w:rsidRPr="001704D9">
        <w:rPr>
          <w:sz w:val="28"/>
        </w:rPr>
        <w:t>заявителем</w:t>
      </w:r>
      <w:r w:rsidRPr="001704D9">
        <w:rPr>
          <w:sz w:val="28"/>
        </w:rPr>
        <w:t xml:space="preserve"> документов</w:t>
      </w:r>
      <w:r w:rsidR="009F2006" w:rsidRPr="001704D9">
        <w:rPr>
          <w:sz w:val="28"/>
        </w:rPr>
        <w:t xml:space="preserve"> и сведений,</w:t>
      </w:r>
      <w:r w:rsidR="009F2006" w:rsidRPr="001704D9">
        <w:t xml:space="preserve"> </w:t>
      </w:r>
      <w:r w:rsidR="00BE6687" w:rsidRPr="001704D9">
        <w:rPr>
          <w:sz w:val="28"/>
        </w:rPr>
        <w:t>предусмотренных частью 25</w:t>
      </w:r>
      <w:r w:rsidR="009F2006" w:rsidRPr="001704D9">
        <w:rPr>
          <w:sz w:val="28"/>
        </w:rPr>
        <w:t xml:space="preserve"> настоящего Административного регламента</w:t>
      </w:r>
      <w:r w:rsidRPr="001704D9">
        <w:rPr>
          <w:sz w:val="28"/>
        </w:rPr>
        <w:t xml:space="preserve">; </w:t>
      </w:r>
    </w:p>
    <w:p w14:paraId="1F7D4516" w14:textId="77777777" w:rsidR="00C62C7F" w:rsidRPr="001704D9" w:rsidRDefault="00C62C7F" w:rsidP="00C62C7F">
      <w:pPr>
        <w:ind w:firstLine="709"/>
        <w:jc w:val="both"/>
        <w:rPr>
          <w:sz w:val="28"/>
        </w:rPr>
      </w:pPr>
      <w:r w:rsidRPr="001704D9">
        <w:rPr>
          <w:sz w:val="28"/>
        </w:rPr>
        <w:t>2) определяет наличие оснований для принятия решения о предоставлении государственной услуги;</w:t>
      </w:r>
    </w:p>
    <w:p w14:paraId="23D01903" w14:textId="1A4871CC" w:rsidR="00C62C7F" w:rsidRPr="001704D9" w:rsidRDefault="00C62C7F" w:rsidP="00C62C7F">
      <w:pPr>
        <w:ind w:firstLine="708"/>
        <w:jc w:val="both"/>
        <w:rPr>
          <w:sz w:val="28"/>
        </w:rPr>
      </w:pPr>
      <w:r w:rsidRPr="001704D9">
        <w:rPr>
          <w:sz w:val="28"/>
        </w:rPr>
        <w:t xml:space="preserve">3) вносит персональные данные </w:t>
      </w:r>
      <w:r w:rsidR="001413C1" w:rsidRPr="001704D9">
        <w:rPr>
          <w:sz w:val="28"/>
        </w:rPr>
        <w:t>заявителя</w:t>
      </w:r>
      <w:r w:rsidRPr="001704D9">
        <w:rPr>
          <w:sz w:val="28"/>
        </w:rPr>
        <w:t xml:space="preserve"> и другие сведения, указанные в заявлении, а также сведения, указанные в приложенных к заявлению документах, в </w:t>
      </w:r>
      <w:bookmarkStart w:id="18" w:name="_Hlk86741077"/>
      <w:bookmarkStart w:id="19" w:name="_Hlk86741117"/>
      <w:r w:rsidRPr="001704D9">
        <w:rPr>
          <w:sz w:val="28"/>
        </w:rPr>
        <w:t>АИС «Адресная социальная помощь»</w:t>
      </w:r>
      <w:bookmarkEnd w:id="18"/>
      <w:bookmarkEnd w:id="19"/>
      <w:r w:rsidRPr="001704D9">
        <w:rPr>
          <w:sz w:val="28"/>
        </w:rPr>
        <w:t>;</w:t>
      </w:r>
    </w:p>
    <w:p w14:paraId="015C4E87" w14:textId="2CED324B" w:rsidR="009F2006" w:rsidRPr="001704D9" w:rsidRDefault="00C62C7F" w:rsidP="009F2006">
      <w:pPr>
        <w:ind w:firstLine="709"/>
        <w:jc w:val="both"/>
        <w:rPr>
          <w:sz w:val="28"/>
        </w:rPr>
      </w:pPr>
      <w:r w:rsidRPr="001704D9">
        <w:rPr>
          <w:sz w:val="28"/>
        </w:rPr>
        <w:lastRenderedPageBreak/>
        <w:t xml:space="preserve">4) </w:t>
      </w:r>
      <w:r w:rsidR="009F2006" w:rsidRPr="001704D9">
        <w:rPr>
          <w:sz w:val="28"/>
        </w:rPr>
        <w:t xml:space="preserve">формирует выплатное дело </w:t>
      </w:r>
      <w:r w:rsidR="001413C1" w:rsidRPr="001704D9">
        <w:rPr>
          <w:sz w:val="28"/>
        </w:rPr>
        <w:t xml:space="preserve">заявителя </w:t>
      </w:r>
      <w:r w:rsidR="009F2006" w:rsidRPr="001704D9">
        <w:rPr>
          <w:sz w:val="28"/>
        </w:rPr>
        <w:t>в электронном виде и на бумажном носителе;</w:t>
      </w:r>
    </w:p>
    <w:p w14:paraId="4D3D3AA1" w14:textId="77777777" w:rsidR="00B01AD2" w:rsidRPr="001704D9" w:rsidRDefault="009F2006" w:rsidP="00C62C7F">
      <w:pPr>
        <w:ind w:firstLine="709"/>
        <w:jc w:val="both"/>
        <w:rPr>
          <w:sz w:val="28"/>
        </w:rPr>
      </w:pPr>
      <w:r w:rsidRPr="001704D9">
        <w:rPr>
          <w:sz w:val="28"/>
        </w:rPr>
        <w:t xml:space="preserve">5) готовит </w:t>
      </w:r>
      <w:r w:rsidR="00C62C7F" w:rsidRPr="001704D9">
        <w:rPr>
          <w:sz w:val="28"/>
        </w:rPr>
        <w:t>п</w:t>
      </w:r>
      <w:r w:rsidR="00D7006D" w:rsidRPr="001704D9">
        <w:rPr>
          <w:sz w:val="28"/>
        </w:rPr>
        <w:t xml:space="preserve">роект решения о предоставлении </w:t>
      </w:r>
      <w:r w:rsidR="00C62C7F" w:rsidRPr="001704D9">
        <w:rPr>
          <w:sz w:val="28"/>
        </w:rPr>
        <w:t>либо об отказе в предоставлении государственной услуги</w:t>
      </w:r>
      <w:r w:rsidR="00B01AD2" w:rsidRPr="001704D9">
        <w:rPr>
          <w:sz w:val="28"/>
        </w:rPr>
        <w:t>.</w:t>
      </w:r>
    </w:p>
    <w:p w14:paraId="40FF0510" w14:textId="77777777" w:rsidR="00B01AD2" w:rsidRPr="001704D9" w:rsidRDefault="00B01AD2" w:rsidP="00B01AD2">
      <w:pPr>
        <w:ind w:firstLine="709"/>
        <w:jc w:val="both"/>
        <w:rPr>
          <w:sz w:val="28"/>
        </w:rPr>
      </w:pPr>
      <w:r w:rsidRPr="001704D9">
        <w:rPr>
          <w:sz w:val="28"/>
        </w:rPr>
        <w:t xml:space="preserve">Срок выполнения административного действия до 30 минут на 1 </w:t>
      </w:r>
      <w:r w:rsidR="00F83DBA" w:rsidRPr="001704D9">
        <w:rPr>
          <w:sz w:val="28"/>
        </w:rPr>
        <w:t>заявление</w:t>
      </w:r>
      <w:r w:rsidRPr="001704D9">
        <w:rPr>
          <w:sz w:val="28"/>
        </w:rPr>
        <w:t>.</w:t>
      </w:r>
    </w:p>
    <w:p w14:paraId="704CFE16" w14:textId="0DD25FFD" w:rsidR="00F37D57" w:rsidRPr="001704D9" w:rsidRDefault="00F37D57" w:rsidP="00C62C7F">
      <w:pPr>
        <w:ind w:firstLine="709"/>
        <w:jc w:val="both"/>
        <w:rPr>
          <w:sz w:val="28"/>
        </w:rPr>
      </w:pPr>
      <w:r w:rsidRPr="001704D9">
        <w:rPr>
          <w:sz w:val="28"/>
        </w:rPr>
        <w:t>9</w:t>
      </w:r>
      <w:r w:rsidR="00E71295" w:rsidRPr="001704D9">
        <w:rPr>
          <w:sz w:val="28"/>
        </w:rPr>
        <w:t>3</w:t>
      </w:r>
      <w:r w:rsidRPr="001704D9">
        <w:rPr>
          <w:sz w:val="28"/>
        </w:rPr>
        <w:t xml:space="preserve">. </w:t>
      </w:r>
      <w:r w:rsidR="00175647" w:rsidRPr="001704D9">
        <w:rPr>
          <w:sz w:val="28"/>
        </w:rPr>
        <w:t xml:space="preserve">Специалист по назначению в срок не позднее </w:t>
      </w:r>
      <w:r w:rsidR="001810E5" w:rsidRPr="001704D9">
        <w:rPr>
          <w:sz w:val="28"/>
        </w:rPr>
        <w:t>9</w:t>
      </w:r>
      <w:r w:rsidR="00175647" w:rsidRPr="001704D9">
        <w:rPr>
          <w:sz w:val="28"/>
        </w:rPr>
        <w:t xml:space="preserve"> рабочих дней со дня регистрации заявления в КГКУ «Центр выплат» направляет руководителю </w:t>
      </w:r>
      <w:bookmarkStart w:id="20" w:name="_Hlk86743193"/>
      <w:r w:rsidR="00175647" w:rsidRPr="001704D9">
        <w:rPr>
          <w:sz w:val="28"/>
        </w:rPr>
        <w:t xml:space="preserve">выплатное дело </w:t>
      </w:r>
      <w:r w:rsidRPr="001704D9">
        <w:rPr>
          <w:sz w:val="28"/>
        </w:rPr>
        <w:t>заявителя</w:t>
      </w:r>
      <w:r w:rsidR="00175647" w:rsidRPr="001704D9">
        <w:rPr>
          <w:sz w:val="28"/>
        </w:rPr>
        <w:t xml:space="preserve"> и проект решения о предоставлении либо об отказе в предоставлении государственной услуги</w:t>
      </w:r>
      <w:bookmarkEnd w:id="20"/>
      <w:r w:rsidR="00175647" w:rsidRPr="001704D9">
        <w:rPr>
          <w:sz w:val="28"/>
        </w:rPr>
        <w:t xml:space="preserve">. </w:t>
      </w:r>
    </w:p>
    <w:p w14:paraId="606123FF" w14:textId="5D621A5A" w:rsidR="00F37D57" w:rsidRPr="001704D9" w:rsidRDefault="00F37D57" w:rsidP="00C62C7F">
      <w:pPr>
        <w:ind w:firstLine="709"/>
        <w:jc w:val="both"/>
        <w:rPr>
          <w:sz w:val="28"/>
        </w:rPr>
      </w:pPr>
      <w:r w:rsidRPr="001704D9">
        <w:rPr>
          <w:sz w:val="28"/>
        </w:rPr>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14:paraId="329A080D" w14:textId="15B2BA51" w:rsidR="00EE48AB" w:rsidRPr="001704D9" w:rsidRDefault="00175647" w:rsidP="00C62C7F">
      <w:pPr>
        <w:ind w:firstLine="709"/>
        <w:jc w:val="both"/>
        <w:rPr>
          <w:sz w:val="28"/>
        </w:rPr>
      </w:pPr>
      <w:r w:rsidRPr="001704D9">
        <w:rPr>
          <w:sz w:val="28"/>
        </w:rPr>
        <w:t>9</w:t>
      </w:r>
      <w:r w:rsidR="00E71295" w:rsidRPr="001704D9">
        <w:rPr>
          <w:sz w:val="28"/>
        </w:rPr>
        <w:t>4</w:t>
      </w:r>
      <w:r w:rsidR="00C62C7F" w:rsidRPr="001704D9">
        <w:rPr>
          <w:sz w:val="28"/>
        </w:rPr>
        <w:t xml:space="preserve">. </w:t>
      </w:r>
      <w:r w:rsidR="000D0766" w:rsidRPr="001704D9">
        <w:rPr>
          <w:sz w:val="28"/>
        </w:rPr>
        <w:t>Критерием принятия решения является наличие (отсутствие) оснований для отказа в предоставлении государственной услуги</w:t>
      </w:r>
      <w:r w:rsidR="00EE48AB" w:rsidRPr="001704D9">
        <w:rPr>
          <w:sz w:val="28"/>
        </w:rPr>
        <w:t>.</w:t>
      </w:r>
    </w:p>
    <w:p w14:paraId="39E4EBA5" w14:textId="494EA298" w:rsidR="00C62C7F" w:rsidRPr="001704D9" w:rsidRDefault="00EE48AB" w:rsidP="00C62C7F">
      <w:pPr>
        <w:ind w:firstLine="709"/>
        <w:jc w:val="both"/>
        <w:rPr>
          <w:sz w:val="28"/>
        </w:rPr>
      </w:pPr>
      <w:r w:rsidRPr="001704D9">
        <w:rPr>
          <w:sz w:val="28"/>
        </w:rPr>
        <w:t>9</w:t>
      </w:r>
      <w:r w:rsidR="00E71295" w:rsidRPr="001704D9">
        <w:rPr>
          <w:sz w:val="28"/>
        </w:rPr>
        <w:t>5</w:t>
      </w:r>
      <w:r w:rsidRPr="001704D9">
        <w:rPr>
          <w:sz w:val="28"/>
        </w:rPr>
        <w:t xml:space="preserve">. </w:t>
      </w:r>
      <w:r w:rsidR="00C62C7F" w:rsidRPr="001704D9">
        <w:rPr>
          <w:sz w:val="28"/>
        </w:rPr>
        <w:t xml:space="preserve">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w:t>
      </w:r>
      <w:r w:rsidRPr="001704D9">
        <w:rPr>
          <w:sz w:val="28"/>
        </w:rPr>
        <w:t xml:space="preserve">заявителя </w:t>
      </w:r>
      <w:r w:rsidR="00C62C7F" w:rsidRPr="001704D9">
        <w:rPr>
          <w:sz w:val="28"/>
        </w:rPr>
        <w:t>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58AD7F81" w14:textId="391B98B2" w:rsidR="00C62C7F" w:rsidRPr="001704D9" w:rsidRDefault="00D7006D" w:rsidP="00C62C7F">
      <w:pPr>
        <w:ind w:firstLine="709"/>
        <w:jc w:val="both"/>
        <w:rPr>
          <w:sz w:val="28"/>
        </w:rPr>
      </w:pPr>
      <w:r w:rsidRPr="001704D9">
        <w:rPr>
          <w:sz w:val="28"/>
        </w:rPr>
        <w:t>9</w:t>
      </w:r>
      <w:r w:rsidR="00E71295" w:rsidRPr="001704D9">
        <w:rPr>
          <w:sz w:val="28"/>
        </w:rPr>
        <w:t>6</w:t>
      </w:r>
      <w:r w:rsidR="00C62C7F" w:rsidRPr="001704D9">
        <w:rPr>
          <w:sz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Pr="001704D9">
        <w:rPr>
          <w:sz w:val="28"/>
        </w:rPr>
        <w:t xml:space="preserve">специалист по </w:t>
      </w:r>
      <w:r w:rsidR="007C1E3A" w:rsidRPr="001704D9">
        <w:rPr>
          <w:sz w:val="28"/>
        </w:rPr>
        <w:t>назначению</w:t>
      </w:r>
      <w:r w:rsidRPr="001704D9">
        <w:rPr>
          <w:sz w:val="28"/>
        </w:rPr>
        <w:t xml:space="preserve"> </w:t>
      </w:r>
      <w:r w:rsidR="00C62C7F" w:rsidRPr="001704D9">
        <w:rPr>
          <w:sz w:val="28"/>
        </w:rPr>
        <w:t xml:space="preserve">вносит в АИС «Адресная социальная помощь» в электронном виде персональные данные </w:t>
      </w:r>
      <w:r w:rsidR="00EE48AB" w:rsidRPr="001704D9">
        <w:rPr>
          <w:sz w:val="28"/>
        </w:rPr>
        <w:t xml:space="preserve">заявителя </w:t>
      </w:r>
      <w:r w:rsidR="00C62C7F" w:rsidRPr="001704D9">
        <w:rPr>
          <w:sz w:val="28"/>
        </w:rPr>
        <w:t>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w:t>
      </w:r>
      <w:r w:rsidR="00D95FBF" w:rsidRPr="001704D9">
        <w:rPr>
          <w:sz w:val="28"/>
        </w:rPr>
        <w:t xml:space="preserve"> и направляет для рассмотрения руководителем</w:t>
      </w:r>
      <w:r w:rsidR="00C62C7F" w:rsidRPr="001704D9">
        <w:rPr>
          <w:sz w:val="28"/>
        </w:rPr>
        <w:t>.</w:t>
      </w:r>
    </w:p>
    <w:p w14:paraId="13016C4E" w14:textId="77777777" w:rsidR="00D7006D" w:rsidRPr="001704D9" w:rsidRDefault="00D7006D" w:rsidP="00C62C7F">
      <w:pPr>
        <w:ind w:firstLine="709"/>
        <w:jc w:val="both"/>
        <w:rPr>
          <w:sz w:val="28"/>
        </w:rPr>
      </w:pPr>
    </w:p>
    <w:p w14:paraId="38A4AA27" w14:textId="77777777" w:rsidR="00D7006D" w:rsidRPr="001704D9" w:rsidRDefault="00D7006D" w:rsidP="00D7006D">
      <w:pPr>
        <w:jc w:val="center"/>
        <w:rPr>
          <w:sz w:val="28"/>
        </w:rPr>
      </w:pPr>
      <w:r w:rsidRPr="001704D9">
        <w:rPr>
          <w:sz w:val="28"/>
        </w:rPr>
        <w:t>Административная процедура по принятию решения</w:t>
      </w:r>
    </w:p>
    <w:p w14:paraId="20206E64" w14:textId="77777777" w:rsidR="00D7006D" w:rsidRPr="001704D9" w:rsidRDefault="00D7006D" w:rsidP="00D7006D">
      <w:pPr>
        <w:jc w:val="center"/>
        <w:rPr>
          <w:sz w:val="28"/>
        </w:rPr>
      </w:pPr>
    </w:p>
    <w:p w14:paraId="1737AC1A" w14:textId="70CCD45D" w:rsidR="007C1E3A" w:rsidRPr="001704D9" w:rsidRDefault="007C1E3A" w:rsidP="007C1E3A">
      <w:pPr>
        <w:ind w:firstLine="709"/>
        <w:jc w:val="both"/>
        <w:rPr>
          <w:sz w:val="28"/>
        </w:rPr>
      </w:pPr>
      <w:r w:rsidRPr="001704D9">
        <w:rPr>
          <w:sz w:val="28"/>
        </w:rPr>
        <w:t>9</w:t>
      </w:r>
      <w:r w:rsidR="00E71295" w:rsidRPr="001704D9">
        <w:rPr>
          <w:sz w:val="28"/>
        </w:rPr>
        <w:t>7</w:t>
      </w:r>
      <w:r w:rsidRPr="001704D9">
        <w:rPr>
          <w:sz w:val="28"/>
        </w:rPr>
        <w:t xml:space="preserve">. Основанием для начала административной процедуры по принятию решения является поступление руководителю </w:t>
      </w:r>
      <w:r w:rsidR="00175647" w:rsidRPr="001704D9">
        <w:rPr>
          <w:sz w:val="28"/>
        </w:rPr>
        <w:t xml:space="preserve">выплатного дела </w:t>
      </w:r>
      <w:r w:rsidR="00EE48AB" w:rsidRPr="001704D9">
        <w:rPr>
          <w:sz w:val="28"/>
        </w:rPr>
        <w:t>заявителя</w:t>
      </w:r>
      <w:r w:rsidR="00175647" w:rsidRPr="001704D9">
        <w:rPr>
          <w:sz w:val="28"/>
        </w:rPr>
        <w:t xml:space="preserve"> и </w:t>
      </w:r>
      <w:r w:rsidRPr="001704D9">
        <w:rPr>
          <w:sz w:val="28"/>
        </w:rPr>
        <w:t>проекта решения о предоставлении либо об отказе в предоставлении государственной услуги.</w:t>
      </w:r>
    </w:p>
    <w:p w14:paraId="4DD216A5" w14:textId="7EDAD901" w:rsidR="007C1E3A" w:rsidRPr="001704D9" w:rsidRDefault="00E71295" w:rsidP="007C1E3A">
      <w:pPr>
        <w:ind w:firstLine="709"/>
        <w:jc w:val="both"/>
        <w:rPr>
          <w:sz w:val="28"/>
        </w:rPr>
      </w:pPr>
      <w:r w:rsidRPr="001704D9">
        <w:rPr>
          <w:sz w:val="28"/>
        </w:rPr>
        <w:t>98</w:t>
      </w:r>
      <w:r w:rsidR="007C1E3A" w:rsidRPr="001704D9">
        <w:rPr>
          <w:sz w:val="28"/>
        </w:rPr>
        <w:t xml:space="preserve">. Руководитель в течение 1 рабочего дня после поступления </w:t>
      </w:r>
      <w:r w:rsidR="008B4B63" w:rsidRPr="001704D9">
        <w:rPr>
          <w:sz w:val="28"/>
        </w:rPr>
        <w:t xml:space="preserve">выплатного дела </w:t>
      </w:r>
      <w:r w:rsidR="003679A5" w:rsidRPr="001704D9">
        <w:rPr>
          <w:sz w:val="28"/>
        </w:rPr>
        <w:t>заявителя</w:t>
      </w:r>
      <w:r w:rsidR="008B4B63" w:rsidRPr="001704D9">
        <w:rPr>
          <w:sz w:val="28"/>
        </w:rPr>
        <w:t xml:space="preserve"> и проекта решения о предоставлении либо об отказе в предоставлении </w:t>
      </w:r>
      <w:r w:rsidR="007C1E3A" w:rsidRPr="001704D9">
        <w:rPr>
          <w:sz w:val="28"/>
        </w:rPr>
        <w:t xml:space="preserve">государственной услуги рассматривает представленные </w:t>
      </w:r>
      <w:r w:rsidR="008B4B63" w:rsidRPr="001704D9">
        <w:rPr>
          <w:sz w:val="28"/>
        </w:rPr>
        <w:t xml:space="preserve">документы и </w:t>
      </w:r>
      <w:r w:rsidR="007C1E3A" w:rsidRPr="001704D9">
        <w:rPr>
          <w:sz w:val="28"/>
        </w:rPr>
        <w:t xml:space="preserve">принимает решение о </w:t>
      </w:r>
      <w:r w:rsidR="009B1B69" w:rsidRPr="001704D9">
        <w:rPr>
          <w:sz w:val="28"/>
        </w:rPr>
        <w:t>предоставлении,</w:t>
      </w:r>
      <w:r w:rsidR="007C1E3A" w:rsidRPr="001704D9">
        <w:rPr>
          <w:sz w:val="28"/>
        </w:rPr>
        <w:t xml:space="preserve"> либо об отказе в предоставлении государственной услуги.</w:t>
      </w:r>
    </w:p>
    <w:p w14:paraId="0FBB906F" w14:textId="77777777" w:rsidR="007C1E3A" w:rsidRPr="001704D9" w:rsidRDefault="007C1E3A" w:rsidP="008B4B63">
      <w:pPr>
        <w:ind w:firstLine="709"/>
        <w:jc w:val="both"/>
        <w:rPr>
          <w:sz w:val="28"/>
        </w:rPr>
      </w:pPr>
      <w:r w:rsidRPr="001704D9">
        <w:rPr>
          <w:sz w:val="28"/>
        </w:rPr>
        <w:t xml:space="preserve">Срок выполнения административного действия до 20 минут на 1 </w:t>
      </w:r>
      <w:r w:rsidR="00F83DBA" w:rsidRPr="001704D9">
        <w:rPr>
          <w:sz w:val="28"/>
        </w:rPr>
        <w:t>заявление</w:t>
      </w:r>
      <w:r w:rsidRPr="001704D9">
        <w:rPr>
          <w:sz w:val="28"/>
        </w:rPr>
        <w:t>.</w:t>
      </w:r>
    </w:p>
    <w:p w14:paraId="33965A8B" w14:textId="347B5C31" w:rsidR="009B1B69" w:rsidRPr="001704D9" w:rsidRDefault="00E71295" w:rsidP="007C1E3A">
      <w:pPr>
        <w:ind w:firstLine="709"/>
        <w:jc w:val="both"/>
        <w:rPr>
          <w:sz w:val="28"/>
          <w:szCs w:val="28"/>
        </w:rPr>
      </w:pPr>
      <w:r w:rsidRPr="001704D9">
        <w:rPr>
          <w:sz w:val="28"/>
          <w:szCs w:val="28"/>
        </w:rPr>
        <w:lastRenderedPageBreak/>
        <w:t>99</w:t>
      </w:r>
      <w:r w:rsidR="007C1E3A" w:rsidRPr="001704D9">
        <w:rPr>
          <w:sz w:val="28"/>
          <w:szCs w:val="28"/>
        </w:rPr>
        <w:t xml:space="preserve">. </w:t>
      </w:r>
      <w:r w:rsidR="009B1B69" w:rsidRPr="001704D9">
        <w:rPr>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B35B0DA" w14:textId="56DD4EFB" w:rsidR="007C1E3A" w:rsidRPr="001704D9" w:rsidRDefault="009B1B69" w:rsidP="007C1E3A">
      <w:pPr>
        <w:ind w:firstLine="709"/>
        <w:jc w:val="both"/>
        <w:rPr>
          <w:sz w:val="28"/>
          <w:szCs w:val="28"/>
        </w:rPr>
      </w:pPr>
      <w:r w:rsidRPr="001704D9">
        <w:rPr>
          <w:sz w:val="28"/>
          <w:szCs w:val="28"/>
        </w:rPr>
        <w:t>10</w:t>
      </w:r>
      <w:r w:rsidR="00E71295" w:rsidRPr="001704D9">
        <w:rPr>
          <w:sz w:val="28"/>
          <w:szCs w:val="28"/>
        </w:rPr>
        <w:t>0</w:t>
      </w:r>
      <w:r w:rsidRPr="001704D9">
        <w:rPr>
          <w:sz w:val="28"/>
          <w:szCs w:val="28"/>
        </w:rPr>
        <w:t xml:space="preserve">. </w:t>
      </w:r>
      <w:r w:rsidR="007C1E3A" w:rsidRPr="001704D9">
        <w:rPr>
          <w:sz w:val="28"/>
          <w:szCs w:val="28"/>
        </w:rPr>
        <w:t xml:space="preserve">Результатом административной процедуры является принятие </w:t>
      </w:r>
      <w:r w:rsidR="000B02B7" w:rsidRPr="001704D9">
        <w:rPr>
          <w:sz w:val="28"/>
          <w:szCs w:val="28"/>
        </w:rPr>
        <w:t xml:space="preserve">руководителем </w:t>
      </w:r>
      <w:r w:rsidR="007C1E3A" w:rsidRPr="001704D9">
        <w:rPr>
          <w:sz w:val="28"/>
          <w:szCs w:val="28"/>
        </w:rPr>
        <w:t xml:space="preserve">решения о предоставлении </w:t>
      </w:r>
      <w:r w:rsidR="000B02B7" w:rsidRPr="001704D9">
        <w:rPr>
          <w:sz w:val="28"/>
          <w:szCs w:val="28"/>
        </w:rPr>
        <w:t xml:space="preserve">государственной услуги – при наличии оснований для назначения единовременной выплаты </w:t>
      </w:r>
      <w:r w:rsidR="007C1E3A" w:rsidRPr="001704D9">
        <w:rPr>
          <w:sz w:val="28"/>
          <w:szCs w:val="28"/>
        </w:rPr>
        <w:t>либо об отказе в предоставлении государственной услуги</w:t>
      </w:r>
      <w:r w:rsidR="000B02B7" w:rsidRPr="001704D9">
        <w:rPr>
          <w:sz w:val="28"/>
          <w:szCs w:val="28"/>
        </w:rPr>
        <w:t xml:space="preserve"> – в случае отсутствия оснований для назначения единовременной выплаты</w:t>
      </w:r>
      <w:r w:rsidR="007C1E3A" w:rsidRPr="001704D9">
        <w:rPr>
          <w:sz w:val="28"/>
          <w:szCs w:val="28"/>
        </w:rPr>
        <w:t>.</w:t>
      </w:r>
    </w:p>
    <w:p w14:paraId="73D016EB" w14:textId="06B5657C" w:rsidR="00701E90" w:rsidRPr="001704D9" w:rsidRDefault="009B1B69" w:rsidP="007C1E3A">
      <w:pPr>
        <w:ind w:firstLine="709"/>
        <w:jc w:val="both"/>
        <w:rPr>
          <w:sz w:val="28"/>
          <w:szCs w:val="28"/>
        </w:rPr>
      </w:pPr>
      <w:r w:rsidRPr="001704D9">
        <w:rPr>
          <w:sz w:val="28"/>
          <w:szCs w:val="28"/>
        </w:rPr>
        <w:t>10</w:t>
      </w:r>
      <w:r w:rsidR="00E71295" w:rsidRPr="001704D9">
        <w:rPr>
          <w:sz w:val="28"/>
          <w:szCs w:val="28"/>
        </w:rPr>
        <w:t>1</w:t>
      </w:r>
      <w:r w:rsidR="007C1E3A" w:rsidRPr="001704D9">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1" w:name="_Hlk86744642"/>
      <w:r w:rsidR="007C1E3A" w:rsidRPr="001704D9">
        <w:rPr>
          <w:sz w:val="28"/>
          <w:szCs w:val="28"/>
        </w:rPr>
        <w:t>о предоставлении либо об отказе в предоставлении государственной услуги</w:t>
      </w:r>
      <w:bookmarkEnd w:id="21"/>
      <w:r w:rsidR="007C1E3A" w:rsidRPr="001704D9">
        <w:rPr>
          <w:sz w:val="28"/>
          <w:szCs w:val="28"/>
        </w:rPr>
        <w:t>.</w:t>
      </w:r>
    </w:p>
    <w:p w14:paraId="110C21DF" w14:textId="77777777" w:rsidR="008B4B63" w:rsidRPr="001704D9" w:rsidRDefault="008B4B63" w:rsidP="007C1E3A">
      <w:pPr>
        <w:ind w:firstLine="709"/>
        <w:jc w:val="both"/>
        <w:rPr>
          <w:sz w:val="28"/>
          <w:szCs w:val="28"/>
        </w:rPr>
      </w:pPr>
    </w:p>
    <w:p w14:paraId="4ECCD828" w14:textId="77777777" w:rsidR="000B02B7" w:rsidRPr="001704D9" w:rsidRDefault="000B02B7" w:rsidP="000B02B7">
      <w:pPr>
        <w:jc w:val="center"/>
        <w:rPr>
          <w:sz w:val="28"/>
          <w:szCs w:val="28"/>
        </w:rPr>
      </w:pPr>
      <w:r w:rsidRPr="001704D9">
        <w:rPr>
          <w:sz w:val="28"/>
          <w:szCs w:val="28"/>
        </w:rPr>
        <w:t xml:space="preserve">Административная процедура по уведомлению заявителя </w:t>
      </w:r>
    </w:p>
    <w:p w14:paraId="7FF216F0" w14:textId="77777777" w:rsidR="000B02B7" w:rsidRPr="001704D9" w:rsidRDefault="000B02B7" w:rsidP="000B02B7">
      <w:pPr>
        <w:jc w:val="center"/>
        <w:rPr>
          <w:sz w:val="28"/>
          <w:szCs w:val="28"/>
        </w:rPr>
      </w:pPr>
      <w:r w:rsidRPr="001704D9">
        <w:rPr>
          <w:sz w:val="28"/>
          <w:szCs w:val="28"/>
        </w:rPr>
        <w:t xml:space="preserve">о назначении единовременной выплаты либо об отказе </w:t>
      </w:r>
    </w:p>
    <w:p w14:paraId="032BD62B" w14:textId="0566F458" w:rsidR="000B02B7" w:rsidRPr="001704D9" w:rsidRDefault="000B02B7" w:rsidP="000B02B7">
      <w:pPr>
        <w:jc w:val="center"/>
        <w:rPr>
          <w:sz w:val="28"/>
          <w:szCs w:val="28"/>
        </w:rPr>
      </w:pPr>
      <w:r w:rsidRPr="001704D9">
        <w:rPr>
          <w:sz w:val="28"/>
          <w:szCs w:val="28"/>
        </w:rPr>
        <w:t>в назначении</w:t>
      </w:r>
      <w:r w:rsidRPr="001704D9">
        <w:t xml:space="preserve"> </w:t>
      </w:r>
      <w:r w:rsidRPr="001704D9">
        <w:rPr>
          <w:sz w:val="28"/>
          <w:szCs w:val="28"/>
        </w:rPr>
        <w:t>единовременной выплаты</w:t>
      </w:r>
    </w:p>
    <w:p w14:paraId="0A3D99DB" w14:textId="77777777" w:rsidR="000B02B7" w:rsidRPr="001704D9" w:rsidRDefault="000B02B7" w:rsidP="000B02B7">
      <w:pPr>
        <w:jc w:val="center"/>
        <w:rPr>
          <w:sz w:val="28"/>
          <w:szCs w:val="28"/>
        </w:rPr>
      </w:pPr>
    </w:p>
    <w:p w14:paraId="43C3E113" w14:textId="19EF2462" w:rsidR="000B02B7" w:rsidRPr="001704D9" w:rsidRDefault="000B02B7" w:rsidP="00CC7B6D">
      <w:pPr>
        <w:ind w:firstLine="709"/>
        <w:jc w:val="both"/>
        <w:rPr>
          <w:sz w:val="28"/>
          <w:szCs w:val="28"/>
        </w:rPr>
      </w:pPr>
      <w:r w:rsidRPr="001704D9">
        <w:rPr>
          <w:sz w:val="28"/>
          <w:szCs w:val="28"/>
        </w:rPr>
        <w:t xml:space="preserve">102. Основанием для начала административной процедуры по уведомлению заявителя о назначении единовременной выплаты либо об отказе в назначении единовременной выплаты является подписание руководителем </w:t>
      </w:r>
      <w:r w:rsidR="00CC7B6D" w:rsidRPr="001704D9">
        <w:rPr>
          <w:sz w:val="28"/>
          <w:szCs w:val="28"/>
        </w:rPr>
        <w:t>решения о назначении единовременной выплаты либо об отказе в назначении единовременной выплаты.</w:t>
      </w:r>
    </w:p>
    <w:p w14:paraId="10FC49B3" w14:textId="5F531D2E" w:rsidR="00CC7B6D" w:rsidRPr="001704D9" w:rsidRDefault="00CC7B6D" w:rsidP="00CC7B6D">
      <w:pPr>
        <w:ind w:firstLine="709"/>
        <w:jc w:val="both"/>
        <w:rPr>
          <w:sz w:val="28"/>
          <w:szCs w:val="28"/>
        </w:rPr>
      </w:pPr>
      <w:r w:rsidRPr="001704D9">
        <w:rPr>
          <w:sz w:val="28"/>
          <w:szCs w:val="28"/>
        </w:rPr>
        <w:t xml:space="preserve">103. Уведомление </w:t>
      </w:r>
      <w:r w:rsidR="001E23AA" w:rsidRPr="001704D9">
        <w:rPr>
          <w:sz w:val="28"/>
          <w:szCs w:val="28"/>
        </w:rPr>
        <w:t xml:space="preserve">о назначении единовременной выплаты </w:t>
      </w:r>
      <w:r w:rsidRPr="001704D9">
        <w:rPr>
          <w:sz w:val="28"/>
          <w:szCs w:val="28"/>
        </w:rPr>
        <w:t>по форме, согласно приложению 2 к настоящему Административному регламенту, направляется заявителю в течение 3 календарных дней после принятия решения о назначении единовременной выплаты способом, указанным им в заявлении.</w:t>
      </w:r>
    </w:p>
    <w:p w14:paraId="01B69567" w14:textId="45E4C7CC" w:rsidR="00AF56CB" w:rsidRPr="001704D9" w:rsidRDefault="00CC7B6D" w:rsidP="00CC7B6D">
      <w:pPr>
        <w:ind w:firstLine="709"/>
        <w:jc w:val="both"/>
        <w:rPr>
          <w:sz w:val="28"/>
          <w:szCs w:val="28"/>
        </w:rPr>
      </w:pPr>
      <w:r w:rsidRPr="001704D9">
        <w:rPr>
          <w:sz w:val="28"/>
          <w:szCs w:val="28"/>
        </w:rPr>
        <w:t xml:space="preserve">104. В случае принятия решения об отказе в </w:t>
      </w:r>
      <w:r w:rsidR="001E23AA" w:rsidRPr="001704D9">
        <w:rPr>
          <w:sz w:val="28"/>
          <w:szCs w:val="28"/>
        </w:rPr>
        <w:t>назначении единовременной выплаты</w:t>
      </w:r>
      <w:r w:rsidR="00AF56CB" w:rsidRPr="001704D9">
        <w:rPr>
          <w:sz w:val="28"/>
          <w:szCs w:val="28"/>
        </w:rPr>
        <w:t xml:space="preserve"> соответствующее уведомление с приложением документов, представленных заявителем, направляется заявителю способом, позволяющим подтвердить факт и дату возврата документов. </w:t>
      </w:r>
    </w:p>
    <w:p w14:paraId="1B38189B" w14:textId="3C30D985" w:rsidR="00AF56CB" w:rsidRPr="001704D9" w:rsidRDefault="00AF56CB" w:rsidP="007C1E3A">
      <w:pPr>
        <w:ind w:firstLine="709"/>
        <w:jc w:val="both"/>
        <w:rPr>
          <w:sz w:val="28"/>
          <w:szCs w:val="28"/>
        </w:rPr>
      </w:pPr>
      <w:r w:rsidRPr="001704D9">
        <w:rPr>
          <w:sz w:val="28"/>
          <w:szCs w:val="28"/>
        </w:rPr>
        <w:t xml:space="preserve">105. В случае направления заявления в электронной форме с использованием </w:t>
      </w:r>
      <w:r w:rsidR="00495D23" w:rsidRPr="001704D9">
        <w:rPr>
          <w:sz w:val="28"/>
          <w:szCs w:val="28"/>
        </w:rPr>
        <w:t xml:space="preserve">ЕПГУ/РПГУ </w:t>
      </w:r>
      <w:r w:rsidRPr="001704D9">
        <w:rPr>
          <w:sz w:val="28"/>
          <w:szCs w:val="28"/>
        </w:rPr>
        <w:t xml:space="preserve">уведомление о </w:t>
      </w:r>
      <w:r w:rsidR="00495D23" w:rsidRPr="001704D9">
        <w:rPr>
          <w:sz w:val="28"/>
          <w:szCs w:val="28"/>
        </w:rPr>
        <w:t xml:space="preserve">назначении единовременной выплаты </w:t>
      </w:r>
      <w:r w:rsidRPr="001704D9">
        <w:rPr>
          <w:sz w:val="28"/>
          <w:szCs w:val="28"/>
        </w:rPr>
        <w:t xml:space="preserve">либо об отказе в назначении </w:t>
      </w:r>
      <w:r w:rsidR="00495D23" w:rsidRPr="001704D9">
        <w:rPr>
          <w:sz w:val="28"/>
          <w:szCs w:val="28"/>
        </w:rPr>
        <w:t xml:space="preserve">единовременной выплаты </w:t>
      </w:r>
      <w:r w:rsidRPr="001704D9">
        <w:rPr>
          <w:sz w:val="28"/>
          <w:szCs w:val="28"/>
        </w:rPr>
        <w:t xml:space="preserve">направляется заявителю в личный кабинет на </w:t>
      </w:r>
      <w:r w:rsidR="00495D23" w:rsidRPr="001704D9">
        <w:rPr>
          <w:sz w:val="28"/>
          <w:szCs w:val="28"/>
        </w:rPr>
        <w:t>ЕПГУ/РПГУ</w:t>
      </w:r>
      <w:r w:rsidRPr="001704D9">
        <w:rPr>
          <w:sz w:val="28"/>
          <w:szCs w:val="28"/>
        </w:rPr>
        <w:t>, а документы, представленные заявителем на бумажном носителе, направляются заявителю способом, позволяющим подтвердить факт и дату возврата документов.</w:t>
      </w:r>
    </w:p>
    <w:p w14:paraId="5DF8D433" w14:textId="037E0C80" w:rsidR="00495D23" w:rsidRPr="001704D9" w:rsidRDefault="00495D23" w:rsidP="00495D23">
      <w:pPr>
        <w:ind w:firstLine="709"/>
        <w:jc w:val="both"/>
        <w:rPr>
          <w:sz w:val="28"/>
          <w:szCs w:val="28"/>
        </w:rPr>
      </w:pPr>
      <w:r w:rsidRPr="001704D9">
        <w:rPr>
          <w:sz w:val="28"/>
          <w:szCs w:val="28"/>
        </w:rPr>
        <w:t>106. Результатом административной процедуры является принятие руководителем решения о предоставлении государственной услуги – при наличии оснований для назначения единовременной выплаты либо об отказе в предоставлении государственной услуги – в случае отсутствия оснований для назначения единовременной выплаты.</w:t>
      </w:r>
    </w:p>
    <w:p w14:paraId="143E97F3" w14:textId="77777777" w:rsidR="000B02B7" w:rsidRPr="001704D9" w:rsidRDefault="000B02B7" w:rsidP="007C1E3A">
      <w:pPr>
        <w:ind w:firstLine="709"/>
        <w:jc w:val="both"/>
        <w:rPr>
          <w:sz w:val="28"/>
          <w:szCs w:val="28"/>
        </w:rPr>
      </w:pPr>
    </w:p>
    <w:p w14:paraId="2EFC825F" w14:textId="77777777" w:rsidR="009B1B69" w:rsidRPr="001704D9" w:rsidRDefault="008B4B63" w:rsidP="009B1B69">
      <w:pPr>
        <w:autoSpaceDE w:val="0"/>
        <w:autoSpaceDN w:val="0"/>
        <w:adjustRightInd w:val="0"/>
        <w:jc w:val="center"/>
        <w:rPr>
          <w:sz w:val="28"/>
          <w:szCs w:val="28"/>
        </w:rPr>
      </w:pPr>
      <w:r w:rsidRPr="001704D9">
        <w:rPr>
          <w:sz w:val="28"/>
          <w:szCs w:val="28"/>
        </w:rPr>
        <w:t xml:space="preserve">Административная процедура по организации </w:t>
      </w:r>
      <w:r w:rsidR="009B1B69" w:rsidRPr="001704D9">
        <w:rPr>
          <w:sz w:val="28"/>
          <w:szCs w:val="28"/>
        </w:rPr>
        <w:t xml:space="preserve">выплаты денежных </w:t>
      </w:r>
    </w:p>
    <w:p w14:paraId="42E252E0" w14:textId="77777777" w:rsidR="009B1B69" w:rsidRPr="001704D9" w:rsidRDefault="009B1B69" w:rsidP="009B1B69">
      <w:pPr>
        <w:autoSpaceDE w:val="0"/>
        <w:autoSpaceDN w:val="0"/>
        <w:adjustRightInd w:val="0"/>
        <w:jc w:val="center"/>
        <w:rPr>
          <w:sz w:val="28"/>
          <w:szCs w:val="28"/>
        </w:rPr>
      </w:pPr>
      <w:r w:rsidRPr="001704D9">
        <w:rPr>
          <w:sz w:val="28"/>
          <w:szCs w:val="28"/>
        </w:rPr>
        <w:t xml:space="preserve">средств </w:t>
      </w:r>
      <w:bookmarkStart w:id="22" w:name="_Hlk86744545"/>
      <w:r w:rsidRPr="001704D9">
        <w:rPr>
          <w:sz w:val="28"/>
          <w:szCs w:val="28"/>
        </w:rPr>
        <w:t xml:space="preserve">заявителю либо направление уведомления об отказе </w:t>
      </w:r>
    </w:p>
    <w:p w14:paraId="5E07BA24" w14:textId="7F9225ED" w:rsidR="008B4B63" w:rsidRPr="001704D9" w:rsidRDefault="009B1B69" w:rsidP="009B1B69">
      <w:pPr>
        <w:autoSpaceDE w:val="0"/>
        <w:autoSpaceDN w:val="0"/>
        <w:adjustRightInd w:val="0"/>
        <w:jc w:val="center"/>
        <w:rPr>
          <w:sz w:val="28"/>
          <w:szCs w:val="28"/>
        </w:rPr>
      </w:pPr>
      <w:r w:rsidRPr="001704D9">
        <w:rPr>
          <w:sz w:val="28"/>
          <w:szCs w:val="28"/>
        </w:rPr>
        <w:t>в предоставлении государственной услуги</w:t>
      </w:r>
      <w:bookmarkEnd w:id="22"/>
    </w:p>
    <w:p w14:paraId="24C5EB09" w14:textId="77777777" w:rsidR="009B1B69" w:rsidRPr="001704D9" w:rsidRDefault="009B1B69" w:rsidP="009B1B69">
      <w:pPr>
        <w:autoSpaceDE w:val="0"/>
        <w:autoSpaceDN w:val="0"/>
        <w:adjustRightInd w:val="0"/>
        <w:jc w:val="center"/>
        <w:rPr>
          <w:sz w:val="28"/>
          <w:szCs w:val="28"/>
        </w:rPr>
      </w:pPr>
    </w:p>
    <w:p w14:paraId="697CEEA9" w14:textId="3A73786E" w:rsidR="008B4B63" w:rsidRPr="001704D9" w:rsidRDefault="009B1B69" w:rsidP="00AF5594">
      <w:pPr>
        <w:autoSpaceDE w:val="0"/>
        <w:autoSpaceDN w:val="0"/>
        <w:adjustRightInd w:val="0"/>
        <w:ind w:firstLine="709"/>
        <w:jc w:val="both"/>
        <w:rPr>
          <w:sz w:val="28"/>
          <w:szCs w:val="28"/>
        </w:rPr>
      </w:pPr>
      <w:r w:rsidRPr="001704D9">
        <w:rPr>
          <w:sz w:val="28"/>
          <w:szCs w:val="28"/>
        </w:rPr>
        <w:t>10</w:t>
      </w:r>
      <w:r w:rsidR="00D02D5B" w:rsidRPr="001704D9">
        <w:rPr>
          <w:sz w:val="28"/>
          <w:szCs w:val="28"/>
        </w:rPr>
        <w:t>7</w:t>
      </w:r>
      <w:r w:rsidR="008B4B63" w:rsidRPr="001704D9">
        <w:rPr>
          <w:sz w:val="28"/>
          <w:szCs w:val="28"/>
        </w:rPr>
        <w:t xml:space="preserve">. Основанием для начала административной процедуры по организации выплаты денежных средств </w:t>
      </w:r>
      <w:r w:rsidR="00AF5594" w:rsidRPr="001704D9">
        <w:rPr>
          <w:sz w:val="28"/>
          <w:szCs w:val="28"/>
        </w:rPr>
        <w:t xml:space="preserve">заявителю </w:t>
      </w:r>
      <w:r w:rsidR="008B4B63" w:rsidRPr="001704D9">
        <w:rPr>
          <w:sz w:val="28"/>
          <w:szCs w:val="28"/>
        </w:rPr>
        <w:t xml:space="preserve">является </w:t>
      </w:r>
      <w:r w:rsidR="00D02D5B" w:rsidRPr="001704D9">
        <w:rPr>
          <w:sz w:val="28"/>
          <w:szCs w:val="28"/>
        </w:rPr>
        <w:t>подписание</w:t>
      </w:r>
      <w:r w:rsidR="008B4B63" w:rsidRPr="001704D9">
        <w:rPr>
          <w:sz w:val="28"/>
          <w:szCs w:val="28"/>
        </w:rPr>
        <w:t xml:space="preserve"> </w:t>
      </w:r>
      <w:r w:rsidR="00AF5594" w:rsidRPr="001704D9">
        <w:rPr>
          <w:sz w:val="28"/>
          <w:szCs w:val="28"/>
        </w:rPr>
        <w:t xml:space="preserve">руководителем </w:t>
      </w:r>
      <w:r w:rsidR="008B4B63" w:rsidRPr="001704D9">
        <w:rPr>
          <w:sz w:val="28"/>
          <w:szCs w:val="28"/>
        </w:rPr>
        <w:t xml:space="preserve">решения </w:t>
      </w:r>
      <w:r w:rsidR="00AF5594" w:rsidRPr="001704D9">
        <w:rPr>
          <w:sz w:val="28"/>
          <w:szCs w:val="28"/>
        </w:rPr>
        <w:t>о предоставлении государственной услуги</w:t>
      </w:r>
      <w:r w:rsidR="008B4B63" w:rsidRPr="001704D9">
        <w:rPr>
          <w:sz w:val="28"/>
          <w:szCs w:val="28"/>
        </w:rPr>
        <w:t>.</w:t>
      </w:r>
    </w:p>
    <w:p w14:paraId="5A70EE5C" w14:textId="607B918A" w:rsidR="00C63B6E" w:rsidRPr="001704D9" w:rsidRDefault="009B1B69" w:rsidP="00C63B6E">
      <w:pPr>
        <w:autoSpaceDE w:val="0"/>
        <w:autoSpaceDN w:val="0"/>
        <w:adjustRightInd w:val="0"/>
        <w:ind w:firstLine="709"/>
        <w:jc w:val="both"/>
        <w:rPr>
          <w:sz w:val="28"/>
          <w:szCs w:val="28"/>
        </w:rPr>
      </w:pPr>
      <w:r w:rsidRPr="001704D9">
        <w:rPr>
          <w:sz w:val="28"/>
          <w:szCs w:val="28"/>
        </w:rPr>
        <w:t>10</w:t>
      </w:r>
      <w:r w:rsidR="00D02D5B" w:rsidRPr="001704D9">
        <w:rPr>
          <w:sz w:val="28"/>
          <w:szCs w:val="28"/>
        </w:rPr>
        <w:t>8</w:t>
      </w:r>
      <w:r w:rsidRPr="001704D9">
        <w:rPr>
          <w:sz w:val="28"/>
          <w:szCs w:val="28"/>
        </w:rPr>
        <w:t xml:space="preserve">. </w:t>
      </w:r>
      <w:r w:rsidR="00D02D5B" w:rsidRPr="001704D9">
        <w:rPr>
          <w:sz w:val="28"/>
          <w:szCs w:val="28"/>
        </w:rPr>
        <w:t>Д</w:t>
      </w:r>
      <w:r w:rsidR="00042A03" w:rsidRPr="001704D9">
        <w:rPr>
          <w:sz w:val="28"/>
          <w:szCs w:val="28"/>
        </w:rPr>
        <w:t>олжностное лицо КГКУ «Центр выплат»</w:t>
      </w:r>
      <w:r w:rsidR="00C63B6E" w:rsidRPr="001704D9">
        <w:rPr>
          <w:sz w:val="28"/>
          <w:szCs w:val="28"/>
        </w:rPr>
        <w:t xml:space="preserve"> не позднее 3 рабочих дней со дня </w:t>
      </w:r>
      <w:r w:rsidR="00D02D5B" w:rsidRPr="001704D9">
        <w:rPr>
          <w:sz w:val="28"/>
          <w:szCs w:val="28"/>
        </w:rPr>
        <w:t>подписание руководителем решения о предоставлении государственной услуги</w:t>
      </w:r>
      <w:r w:rsidR="00C63B6E" w:rsidRPr="001704D9">
        <w:rPr>
          <w:sz w:val="28"/>
          <w:szCs w:val="28"/>
        </w:rPr>
        <w:t>:</w:t>
      </w:r>
    </w:p>
    <w:p w14:paraId="39752660" w14:textId="77777777" w:rsidR="00C63B6E" w:rsidRPr="001704D9" w:rsidRDefault="00C63B6E" w:rsidP="00C63B6E">
      <w:pPr>
        <w:widowControl w:val="0"/>
        <w:autoSpaceDE w:val="0"/>
        <w:autoSpaceDN w:val="0"/>
        <w:adjustRightInd w:val="0"/>
        <w:ind w:firstLine="709"/>
        <w:jc w:val="both"/>
        <w:rPr>
          <w:sz w:val="28"/>
          <w:szCs w:val="28"/>
        </w:rPr>
      </w:pPr>
      <w:r w:rsidRPr="001704D9">
        <w:rPr>
          <w:sz w:val="28"/>
          <w:szCs w:val="28"/>
        </w:rPr>
        <w:t>1) осуществляет формирование реестров граждан, в соответствии с выбранными гражданами способами выплаты:</w:t>
      </w:r>
    </w:p>
    <w:p w14:paraId="5E4DFA61" w14:textId="77777777" w:rsidR="00C63B6E" w:rsidRPr="001704D9" w:rsidRDefault="00C63B6E" w:rsidP="00C63B6E">
      <w:pPr>
        <w:widowControl w:val="0"/>
        <w:autoSpaceDE w:val="0"/>
        <w:autoSpaceDN w:val="0"/>
        <w:adjustRightInd w:val="0"/>
        <w:ind w:firstLine="709"/>
        <w:jc w:val="both"/>
        <w:rPr>
          <w:sz w:val="28"/>
          <w:szCs w:val="28"/>
        </w:rPr>
      </w:pPr>
      <w:r w:rsidRPr="001704D9">
        <w:rPr>
          <w:sz w:val="28"/>
          <w:szCs w:val="28"/>
        </w:rPr>
        <w:t>2) формирует заявку на финансирование по способам выплаты;</w:t>
      </w:r>
    </w:p>
    <w:p w14:paraId="708B3C58" w14:textId="77777777" w:rsidR="00C63B6E" w:rsidRPr="001704D9" w:rsidRDefault="00C63B6E" w:rsidP="00C63B6E">
      <w:pPr>
        <w:widowControl w:val="0"/>
        <w:autoSpaceDE w:val="0"/>
        <w:autoSpaceDN w:val="0"/>
        <w:adjustRightInd w:val="0"/>
        <w:ind w:firstLine="709"/>
        <w:jc w:val="both"/>
        <w:rPr>
          <w:sz w:val="28"/>
          <w:szCs w:val="28"/>
        </w:rPr>
      </w:pPr>
      <w:r w:rsidRPr="001704D9">
        <w:rPr>
          <w:sz w:val="28"/>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 до 1 числа месяца, в котором будет осуществляться выплата.</w:t>
      </w:r>
    </w:p>
    <w:p w14:paraId="2896E565" w14:textId="1E199C7D" w:rsidR="00C63B6E" w:rsidRPr="001704D9" w:rsidRDefault="00C63B6E" w:rsidP="00C63B6E">
      <w:pPr>
        <w:widowControl w:val="0"/>
        <w:autoSpaceDE w:val="0"/>
        <w:autoSpaceDN w:val="0"/>
        <w:adjustRightInd w:val="0"/>
        <w:ind w:firstLine="709"/>
        <w:jc w:val="both"/>
        <w:rPr>
          <w:sz w:val="28"/>
          <w:szCs w:val="28"/>
        </w:rPr>
      </w:pPr>
      <w:r w:rsidRPr="001704D9">
        <w:rPr>
          <w:sz w:val="28"/>
          <w:szCs w:val="28"/>
        </w:rPr>
        <w:t>10</w:t>
      </w:r>
      <w:r w:rsidR="00D02D5B" w:rsidRPr="001704D9">
        <w:rPr>
          <w:sz w:val="28"/>
          <w:szCs w:val="28"/>
        </w:rPr>
        <w:t>9</w:t>
      </w:r>
      <w:r w:rsidRPr="001704D9">
        <w:rPr>
          <w:sz w:val="28"/>
          <w:szCs w:val="28"/>
        </w:rPr>
        <w:t>.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14:paraId="5A24D1BD" w14:textId="107FADC2" w:rsidR="00126FED" w:rsidRPr="001704D9" w:rsidRDefault="00126FED" w:rsidP="00126FED">
      <w:pPr>
        <w:autoSpaceDE w:val="0"/>
        <w:autoSpaceDN w:val="0"/>
        <w:adjustRightInd w:val="0"/>
        <w:ind w:firstLine="709"/>
        <w:jc w:val="both"/>
        <w:rPr>
          <w:sz w:val="28"/>
          <w:szCs w:val="28"/>
        </w:rPr>
      </w:pPr>
      <w:r w:rsidRPr="001704D9">
        <w:rPr>
          <w:sz w:val="28"/>
          <w:szCs w:val="28"/>
        </w:rPr>
        <w:t>1</w:t>
      </w:r>
      <w:r w:rsidR="00D02D5B" w:rsidRPr="001704D9">
        <w:rPr>
          <w:sz w:val="28"/>
          <w:szCs w:val="28"/>
        </w:rPr>
        <w:t>1</w:t>
      </w:r>
      <w:r w:rsidRPr="001704D9">
        <w:rPr>
          <w:sz w:val="28"/>
          <w:szCs w:val="28"/>
        </w:rPr>
        <w:t>0.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F7EF913" w14:textId="518F318D" w:rsidR="00126FED" w:rsidRPr="001704D9" w:rsidRDefault="00126FED" w:rsidP="00126FED">
      <w:pPr>
        <w:autoSpaceDE w:val="0"/>
        <w:autoSpaceDN w:val="0"/>
        <w:adjustRightInd w:val="0"/>
        <w:ind w:firstLine="709"/>
        <w:jc w:val="both"/>
        <w:rPr>
          <w:sz w:val="28"/>
          <w:szCs w:val="28"/>
        </w:rPr>
      </w:pPr>
      <w:r w:rsidRPr="001704D9">
        <w:rPr>
          <w:sz w:val="28"/>
          <w:szCs w:val="28"/>
        </w:rPr>
        <w:t>Срок выполнения административного действия до 10 минут на 1 заявление.</w:t>
      </w:r>
    </w:p>
    <w:p w14:paraId="0C183649" w14:textId="4FB617DE" w:rsidR="00126FED" w:rsidRPr="001704D9" w:rsidRDefault="008B4B63" w:rsidP="008B4B63">
      <w:pPr>
        <w:widowControl w:val="0"/>
        <w:autoSpaceDE w:val="0"/>
        <w:autoSpaceDN w:val="0"/>
        <w:adjustRightInd w:val="0"/>
        <w:ind w:firstLine="709"/>
        <w:jc w:val="both"/>
        <w:rPr>
          <w:sz w:val="28"/>
          <w:szCs w:val="28"/>
        </w:rPr>
      </w:pPr>
      <w:r w:rsidRPr="001704D9">
        <w:rPr>
          <w:sz w:val="28"/>
          <w:szCs w:val="28"/>
        </w:rPr>
        <w:t>1</w:t>
      </w:r>
      <w:r w:rsidR="00D02D5B" w:rsidRPr="001704D9">
        <w:rPr>
          <w:sz w:val="28"/>
          <w:szCs w:val="28"/>
        </w:rPr>
        <w:t>11</w:t>
      </w:r>
      <w:r w:rsidR="00126FED" w:rsidRPr="001704D9">
        <w:rPr>
          <w:sz w:val="28"/>
          <w:szCs w:val="28"/>
        </w:rPr>
        <w:t xml:space="preserve">. </w:t>
      </w:r>
      <w:r w:rsidR="000D0766" w:rsidRPr="001704D9">
        <w:rPr>
          <w:sz w:val="28"/>
          <w:szCs w:val="28"/>
        </w:rPr>
        <w:t>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r w:rsidR="00126FED" w:rsidRPr="001704D9">
        <w:rPr>
          <w:sz w:val="28"/>
          <w:szCs w:val="28"/>
        </w:rPr>
        <w:t>.</w:t>
      </w:r>
    </w:p>
    <w:p w14:paraId="056053C6" w14:textId="430C4A56" w:rsidR="008B4B63" w:rsidRPr="001704D9" w:rsidRDefault="00126FED" w:rsidP="008B4B63">
      <w:pPr>
        <w:widowControl w:val="0"/>
        <w:autoSpaceDE w:val="0"/>
        <w:autoSpaceDN w:val="0"/>
        <w:adjustRightInd w:val="0"/>
        <w:ind w:firstLine="709"/>
        <w:jc w:val="both"/>
        <w:rPr>
          <w:strike/>
          <w:sz w:val="28"/>
          <w:szCs w:val="28"/>
        </w:rPr>
      </w:pPr>
      <w:r w:rsidRPr="001704D9">
        <w:rPr>
          <w:sz w:val="28"/>
          <w:szCs w:val="28"/>
        </w:rPr>
        <w:t>1</w:t>
      </w:r>
      <w:r w:rsidR="00D02D5B" w:rsidRPr="001704D9">
        <w:rPr>
          <w:sz w:val="28"/>
          <w:szCs w:val="28"/>
        </w:rPr>
        <w:t>12</w:t>
      </w:r>
      <w:r w:rsidR="008B4B63" w:rsidRPr="001704D9">
        <w:rPr>
          <w:sz w:val="28"/>
          <w:szCs w:val="28"/>
        </w:rPr>
        <w:t xml:space="preserve">. </w:t>
      </w:r>
      <w:r w:rsidR="000D0766" w:rsidRPr="001704D9">
        <w:rPr>
          <w:sz w:val="28"/>
          <w:szCs w:val="28"/>
        </w:rPr>
        <w:t>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r w:rsidR="00DF2118" w:rsidRPr="001704D9">
        <w:rPr>
          <w:sz w:val="28"/>
          <w:szCs w:val="28"/>
        </w:rPr>
        <w:t xml:space="preserve"> для выплаты заявителю</w:t>
      </w:r>
      <w:r w:rsidR="008B4B63" w:rsidRPr="001704D9">
        <w:rPr>
          <w:rFonts w:cs="Arial"/>
          <w:sz w:val="28"/>
          <w:szCs w:val="28"/>
        </w:rPr>
        <w:t>.</w:t>
      </w:r>
    </w:p>
    <w:p w14:paraId="1AD8D5EB" w14:textId="1FE22E05" w:rsidR="008B4B63" w:rsidRPr="001704D9" w:rsidRDefault="008B4B63" w:rsidP="008B4B63">
      <w:pPr>
        <w:autoSpaceDE w:val="0"/>
        <w:autoSpaceDN w:val="0"/>
        <w:adjustRightInd w:val="0"/>
        <w:ind w:firstLine="709"/>
        <w:jc w:val="both"/>
        <w:rPr>
          <w:sz w:val="28"/>
          <w:szCs w:val="28"/>
        </w:rPr>
      </w:pPr>
      <w:r w:rsidRPr="001704D9">
        <w:rPr>
          <w:sz w:val="28"/>
          <w:szCs w:val="28"/>
        </w:rPr>
        <w:t>1</w:t>
      </w:r>
      <w:r w:rsidR="00D02D5B" w:rsidRPr="001704D9">
        <w:rPr>
          <w:sz w:val="28"/>
          <w:szCs w:val="28"/>
        </w:rPr>
        <w:t>13</w:t>
      </w:r>
      <w:r w:rsidRPr="001704D9">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00DF2118" w:rsidRPr="001704D9">
        <w:rPr>
          <w:sz w:val="28"/>
          <w:szCs w:val="28"/>
        </w:rPr>
        <w:t>проведенный платеж</w:t>
      </w:r>
      <w:r w:rsidRPr="001704D9">
        <w:rPr>
          <w:sz w:val="28"/>
          <w:szCs w:val="28"/>
        </w:rPr>
        <w:t xml:space="preserve">. </w:t>
      </w:r>
    </w:p>
    <w:p w14:paraId="0B9366F9" w14:textId="77777777" w:rsidR="008B4B63" w:rsidRPr="001704D9" w:rsidRDefault="008B4B63" w:rsidP="007C1E3A">
      <w:pPr>
        <w:ind w:firstLine="709"/>
        <w:jc w:val="both"/>
        <w:rPr>
          <w:sz w:val="28"/>
          <w:szCs w:val="28"/>
        </w:rPr>
      </w:pPr>
    </w:p>
    <w:p w14:paraId="30E226B0" w14:textId="77777777" w:rsidR="00042A03" w:rsidRPr="001704D9" w:rsidRDefault="00042A03" w:rsidP="00042A03">
      <w:pPr>
        <w:widowControl w:val="0"/>
        <w:autoSpaceDE w:val="0"/>
        <w:autoSpaceDN w:val="0"/>
        <w:adjustRightInd w:val="0"/>
        <w:jc w:val="center"/>
        <w:outlineLvl w:val="2"/>
        <w:rPr>
          <w:bCs/>
          <w:sz w:val="28"/>
          <w:szCs w:val="28"/>
        </w:rPr>
      </w:pPr>
      <w:r w:rsidRPr="001704D9">
        <w:rPr>
          <w:bCs/>
          <w:sz w:val="28"/>
          <w:szCs w:val="28"/>
        </w:rPr>
        <w:t xml:space="preserve">Перечень административных процедур, </w:t>
      </w:r>
    </w:p>
    <w:p w14:paraId="6EF30BAC" w14:textId="77777777" w:rsidR="00042A03" w:rsidRPr="001704D9" w:rsidRDefault="00042A03" w:rsidP="00042A03">
      <w:pPr>
        <w:widowControl w:val="0"/>
        <w:autoSpaceDE w:val="0"/>
        <w:autoSpaceDN w:val="0"/>
        <w:adjustRightInd w:val="0"/>
        <w:jc w:val="center"/>
        <w:outlineLvl w:val="2"/>
        <w:rPr>
          <w:bCs/>
          <w:sz w:val="28"/>
          <w:szCs w:val="28"/>
        </w:rPr>
      </w:pPr>
      <w:r w:rsidRPr="001704D9">
        <w:rPr>
          <w:bCs/>
          <w:sz w:val="28"/>
          <w:szCs w:val="28"/>
        </w:rPr>
        <w:t>при предоставлении государственной услуги в электронной форме</w:t>
      </w:r>
    </w:p>
    <w:p w14:paraId="7D13A83D" w14:textId="77777777" w:rsidR="00042A03" w:rsidRPr="001704D9" w:rsidRDefault="00042A03" w:rsidP="00042A03">
      <w:pPr>
        <w:widowControl w:val="0"/>
        <w:autoSpaceDE w:val="0"/>
        <w:autoSpaceDN w:val="0"/>
        <w:adjustRightInd w:val="0"/>
        <w:ind w:firstLine="540"/>
        <w:jc w:val="both"/>
        <w:rPr>
          <w:sz w:val="28"/>
          <w:szCs w:val="28"/>
        </w:rPr>
      </w:pPr>
    </w:p>
    <w:p w14:paraId="762A1595" w14:textId="618ADFD8" w:rsidR="00042A03" w:rsidRPr="001704D9" w:rsidRDefault="00042A03" w:rsidP="00042A03">
      <w:pPr>
        <w:widowControl w:val="0"/>
        <w:autoSpaceDE w:val="0"/>
        <w:autoSpaceDN w:val="0"/>
        <w:adjustRightInd w:val="0"/>
        <w:ind w:firstLine="709"/>
        <w:jc w:val="both"/>
        <w:rPr>
          <w:sz w:val="28"/>
          <w:szCs w:val="28"/>
        </w:rPr>
      </w:pPr>
      <w:r w:rsidRPr="001704D9">
        <w:rPr>
          <w:sz w:val="28"/>
          <w:szCs w:val="28"/>
        </w:rPr>
        <w:t>1</w:t>
      </w:r>
      <w:r w:rsidR="00126FED" w:rsidRPr="001704D9">
        <w:rPr>
          <w:sz w:val="28"/>
          <w:szCs w:val="28"/>
        </w:rPr>
        <w:t>1</w:t>
      </w:r>
      <w:r w:rsidR="00645791" w:rsidRPr="001704D9">
        <w:rPr>
          <w:sz w:val="28"/>
          <w:szCs w:val="28"/>
        </w:rPr>
        <w:t>4</w:t>
      </w:r>
      <w:r w:rsidRPr="001704D9">
        <w:rPr>
          <w:sz w:val="28"/>
          <w:szCs w:val="28"/>
        </w:rPr>
        <w:t>. При предоставлении государственной услуги в электронной форме с использованием ЕПГУ</w:t>
      </w:r>
      <w:r w:rsidR="00D95FBF" w:rsidRPr="001704D9">
        <w:rPr>
          <w:sz w:val="28"/>
          <w:szCs w:val="28"/>
        </w:rPr>
        <w:t>/РПГУ</w:t>
      </w:r>
      <w:r w:rsidRPr="001704D9">
        <w:rPr>
          <w:sz w:val="28"/>
          <w:szCs w:val="28"/>
        </w:rPr>
        <w:t>, осуществляется:</w:t>
      </w:r>
    </w:p>
    <w:p w14:paraId="478AE4D9" w14:textId="5590D986" w:rsidR="00042A03" w:rsidRPr="001704D9" w:rsidRDefault="00042A03" w:rsidP="00042A03">
      <w:pPr>
        <w:widowControl w:val="0"/>
        <w:autoSpaceDE w:val="0"/>
        <w:autoSpaceDN w:val="0"/>
        <w:adjustRightInd w:val="0"/>
        <w:ind w:firstLine="709"/>
        <w:jc w:val="both"/>
        <w:rPr>
          <w:sz w:val="28"/>
          <w:szCs w:val="28"/>
        </w:rPr>
      </w:pPr>
      <w:r w:rsidRPr="001704D9">
        <w:rPr>
          <w:sz w:val="28"/>
          <w:szCs w:val="28"/>
        </w:rPr>
        <w:t xml:space="preserve">1) предоставление </w:t>
      </w:r>
      <w:r w:rsidR="00BD5930" w:rsidRPr="001704D9">
        <w:rPr>
          <w:sz w:val="28"/>
          <w:szCs w:val="28"/>
        </w:rPr>
        <w:t>заявителям</w:t>
      </w:r>
      <w:r w:rsidRPr="001704D9">
        <w:rPr>
          <w:sz w:val="28"/>
          <w:szCs w:val="28"/>
        </w:rPr>
        <w:t xml:space="preserve"> информации о порядке и сроках </w:t>
      </w:r>
      <w:r w:rsidRPr="001704D9">
        <w:rPr>
          <w:sz w:val="28"/>
          <w:szCs w:val="28"/>
        </w:rPr>
        <w:lastRenderedPageBreak/>
        <w:t>предоставления государственной услуги;</w:t>
      </w:r>
    </w:p>
    <w:p w14:paraId="367A2C14" w14:textId="77777777" w:rsidR="00042A03" w:rsidRPr="001704D9" w:rsidRDefault="00042A03" w:rsidP="00042A03">
      <w:pPr>
        <w:widowControl w:val="0"/>
        <w:autoSpaceDE w:val="0"/>
        <w:autoSpaceDN w:val="0"/>
        <w:adjustRightInd w:val="0"/>
        <w:ind w:firstLine="709"/>
        <w:jc w:val="both"/>
        <w:rPr>
          <w:sz w:val="28"/>
          <w:szCs w:val="28"/>
        </w:rPr>
      </w:pPr>
      <w:r w:rsidRPr="001704D9">
        <w:rPr>
          <w:sz w:val="28"/>
          <w:szCs w:val="28"/>
        </w:rPr>
        <w:t>2) формирование заявления о предоставлении государственной услуги;</w:t>
      </w:r>
    </w:p>
    <w:p w14:paraId="07F9CD8A" w14:textId="77777777" w:rsidR="00042A03" w:rsidRPr="001704D9" w:rsidRDefault="00042A03" w:rsidP="00042A03">
      <w:pPr>
        <w:widowControl w:val="0"/>
        <w:autoSpaceDE w:val="0"/>
        <w:autoSpaceDN w:val="0"/>
        <w:adjustRightInd w:val="0"/>
        <w:ind w:firstLine="709"/>
        <w:jc w:val="both"/>
        <w:rPr>
          <w:sz w:val="28"/>
          <w:szCs w:val="28"/>
        </w:rPr>
      </w:pPr>
      <w:r w:rsidRPr="001704D9">
        <w:rPr>
          <w:sz w:val="28"/>
          <w:szCs w:val="28"/>
        </w:rPr>
        <w:t>3) прием и регистрация КГКУ «Центр выплат» заявления и иных документов, необходимых для предоставления государственной услуги;</w:t>
      </w:r>
    </w:p>
    <w:p w14:paraId="638D0371" w14:textId="392B20ED" w:rsidR="00DF2118" w:rsidRPr="001704D9" w:rsidRDefault="000D0766" w:rsidP="00042A03">
      <w:pPr>
        <w:widowControl w:val="0"/>
        <w:autoSpaceDE w:val="0"/>
        <w:autoSpaceDN w:val="0"/>
        <w:adjustRightInd w:val="0"/>
        <w:ind w:firstLine="709"/>
        <w:jc w:val="both"/>
        <w:rPr>
          <w:sz w:val="28"/>
          <w:szCs w:val="28"/>
        </w:rPr>
      </w:pPr>
      <w:r w:rsidRPr="001704D9">
        <w:rPr>
          <w:sz w:val="28"/>
          <w:szCs w:val="28"/>
        </w:rPr>
        <w:t>4</w:t>
      </w:r>
      <w:r w:rsidR="00042A03" w:rsidRPr="001704D9">
        <w:rPr>
          <w:sz w:val="28"/>
          <w:szCs w:val="28"/>
        </w:rPr>
        <w:t xml:space="preserve">) </w:t>
      </w:r>
      <w:r w:rsidR="00645791" w:rsidRPr="001704D9">
        <w:rPr>
          <w:sz w:val="28"/>
          <w:szCs w:val="28"/>
        </w:rPr>
        <w:t xml:space="preserve">предоставление заявителю </w:t>
      </w:r>
      <w:r w:rsidR="00DF2118" w:rsidRPr="001704D9">
        <w:rPr>
          <w:sz w:val="28"/>
          <w:szCs w:val="28"/>
        </w:rPr>
        <w:t>результата предоставления государственной усл</w:t>
      </w:r>
      <w:r w:rsidR="00645791" w:rsidRPr="001704D9">
        <w:rPr>
          <w:sz w:val="28"/>
          <w:szCs w:val="28"/>
        </w:rPr>
        <w:t>уги;</w:t>
      </w:r>
    </w:p>
    <w:p w14:paraId="154EEB8C" w14:textId="567B292D" w:rsidR="00042A03" w:rsidRPr="001704D9" w:rsidRDefault="00645791" w:rsidP="00042A03">
      <w:pPr>
        <w:widowControl w:val="0"/>
        <w:autoSpaceDE w:val="0"/>
        <w:autoSpaceDN w:val="0"/>
        <w:adjustRightInd w:val="0"/>
        <w:ind w:firstLine="709"/>
        <w:jc w:val="both"/>
        <w:rPr>
          <w:sz w:val="28"/>
          <w:szCs w:val="28"/>
        </w:rPr>
      </w:pPr>
      <w:r w:rsidRPr="001704D9">
        <w:rPr>
          <w:sz w:val="28"/>
          <w:szCs w:val="28"/>
        </w:rPr>
        <w:t xml:space="preserve">5) </w:t>
      </w:r>
      <w:r w:rsidR="00042A03" w:rsidRPr="001704D9">
        <w:rPr>
          <w:sz w:val="28"/>
          <w:szCs w:val="28"/>
        </w:rPr>
        <w:t xml:space="preserve">предоставление </w:t>
      </w:r>
      <w:r w:rsidR="00BD5930" w:rsidRPr="001704D9">
        <w:rPr>
          <w:sz w:val="28"/>
          <w:szCs w:val="28"/>
        </w:rPr>
        <w:t>заявителю</w:t>
      </w:r>
      <w:r w:rsidR="00042A03" w:rsidRPr="001704D9">
        <w:rPr>
          <w:sz w:val="28"/>
          <w:szCs w:val="28"/>
        </w:rPr>
        <w:t xml:space="preserve"> сведений о ходе предоставления государственной услуги;</w:t>
      </w:r>
    </w:p>
    <w:p w14:paraId="0FAF071F" w14:textId="467AD7EF" w:rsidR="00042A03" w:rsidRPr="001704D9" w:rsidRDefault="00645791" w:rsidP="00042A03">
      <w:pPr>
        <w:widowControl w:val="0"/>
        <w:autoSpaceDE w:val="0"/>
        <w:autoSpaceDN w:val="0"/>
        <w:adjustRightInd w:val="0"/>
        <w:ind w:firstLine="709"/>
        <w:jc w:val="both"/>
        <w:rPr>
          <w:sz w:val="28"/>
          <w:szCs w:val="28"/>
        </w:rPr>
      </w:pPr>
      <w:r w:rsidRPr="001704D9">
        <w:rPr>
          <w:sz w:val="28"/>
          <w:szCs w:val="28"/>
        </w:rPr>
        <w:t>6</w:t>
      </w:r>
      <w:r w:rsidR="00042A03" w:rsidRPr="001704D9">
        <w:rPr>
          <w:sz w:val="28"/>
          <w:szCs w:val="28"/>
        </w:rPr>
        <w:t>) осуществление оценки качества предоставления государственной услуги при наличии технической возможности;</w:t>
      </w:r>
    </w:p>
    <w:p w14:paraId="48B0D8A6" w14:textId="26910D2C" w:rsidR="00042A03" w:rsidRPr="001704D9" w:rsidRDefault="00645791" w:rsidP="00042A03">
      <w:pPr>
        <w:widowControl w:val="0"/>
        <w:autoSpaceDE w:val="0"/>
        <w:autoSpaceDN w:val="0"/>
        <w:adjustRightInd w:val="0"/>
        <w:ind w:firstLine="709"/>
        <w:jc w:val="both"/>
        <w:rPr>
          <w:sz w:val="28"/>
          <w:szCs w:val="28"/>
        </w:rPr>
      </w:pPr>
      <w:r w:rsidRPr="001704D9">
        <w:rPr>
          <w:sz w:val="28"/>
          <w:szCs w:val="28"/>
        </w:rPr>
        <w:t>7</w:t>
      </w:r>
      <w:r w:rsidR="00042A03" w:rsidRPr="001704D9">
        <w:rPr>
          <w:sz w:val="28"/>
          <w:szCs w:val="28"/>
        </w:rPr>
        <w:t xml:space="preserve">) </w:t>
      </w:r>
      <w:r w:rsidR="00BD5930" w:rsidRPr="001704D9">
        <w:rPr>
          <w:sz w:val="28"/>
          <w:szCs w:val="28"/>
        </w:rPr>
        <w:t xml:space="preserve">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w:t>
      </w:r>
      <w:r w:rsidR="00042A03" w:rsidRPr="001704D9">
        <w:rPr>
          <w:sz w:val="28"/>
          <w:szCs w:val="28"/>
        </w:rPr>
        <w:t>при предоставлении государственной услуги.</w:t>
      </w:r>
    </w:p>
    <w:p w14:paraId="43742E79" w14:textId="77777777" w:rsidR="00042A03" w:rsidRPr="001704D9" w:rsidRDefault="00042A03" w:rsidP="00042A03">
      <w:pPr>
        <w:widowControl w:val="0"/>
        <w:autoSpaceDE w:val="0"/>
        <w:autoSpaceDN w:val="0"/>
        <w:adjustRightInd w:val="0"/>
        <w:outlineLvl w:val="2"/>
        <w:rPr>
          <w:bCs/>
          <w:sz w:val="28"/>
          <w:szCs w:val="28"/>
        </w:rPr>
      </w:pPr>
    </w:p>
    <w:p w14:paraId="5B27AD73" w14:textId="77777777" w:rsidR="004277C8" w:rsidRPr="001704D9" w:rsidRDefault="00042A03" w:rsidP="00042A03">
      <w:pPr>
        <w:widowControl w:val="0"/>
        <w:autoSpaceDE w:val="0"/>
        <w:autoSpaceDN w:val="0"/>
        <w:adjustRightInd w:val="0"/>
        <w:jc w:val="center"/>
        <w:outlineLvl w:val="2"/>
        <w:rPr>
          <w:bCs/>
          <w:sz w:val="28"/>
          <w:szCs w:val="28"/>
        </w:rPr>
      </w:pPr>
      <w:r w:rsidRPr="001704D9">
        <w:rPr>
          <w:bCs/>
          <w:sz w:val="28"/>
          <w:szCs w:val="28"/>
        </w:rPr>
        <w:t xml:space="preserve">Порядок осуществления административных процедур </w:t>
      </w:r>
    </w:p>
    <w:p w14:paraId="1C35F849" w14:textId="77777777" w:rsidR="00042A03" w:rsidRPr="001704D9" w:rsidRDefault="00042A03" w:rsidP="00042A03">
      <w:pPr>
        <w:widowControl w:val="0"/>
        <w:autoSpaceDE w:val="0"/>
        <w:autoSpaceDN w:val="0"/>
        <w:adjustRightInd w:val="0"/>
        <w:jc w:val="center"/>
        <w:outlineLvl w:val="2"/>
        <w:rPr>
          <w:bCs/>
          <w:sz w:val="28"/>
          <w:szCs w:val="28"/>
        </w:rPr>
      </w:pPr>
      <w:r w:rsidRPr="001704D9">
        <w:rPr>
          <w:bCs/>
          <w:sz w:val="28"/>
          <w:szCs w:val="28"/>
        </w:rPr>
        <w:t>в электронной форме, в том числе с использованием ЕПГУ/РПГУ</w:t>
      </w:r>
    </w:p>
    <w:p w14:paraId="5D82C463" w14:textId="77777777" w:rsidR="00042A03" w:rsidRPr="001704D9" w:rsidRDefault="00042A03" w:rsidP="00042A03">
      <w:pPr>
        <w:widowControl w:val="0"/>
        <w:autoSpaceDE w:val="0"/>
        <w:autoSpaceDN w:val="0"/>
        <w:adjustRightInd w:val="0"/>
        <w:ind w:firstLine="720"/>
        <w:jc w:val="both"/>
        <w:rPr>
          <w:sz w:val="28"/>
          <w:szCs w:val="28"/>
        </w:rPr>
      </w:pPr>
    </w:p>
    <w:p w14:paraId="7CB4E8D2" w14:textId="331CA259" w:rsidR="00D95FBF" w:rsidRPr="001704D9" w:rsidRDefault="00042A03" w:rsidP="00D95FBF">
      <w:pPr>
        <w:widowControl w:val="0"/>
        <w:autoSpaceDE w:val="0"/>
        <w:autoSpaceDN w:val="0"/>
        <w:adjustRightInd w:val="0"/>
        <w:ind w:firstLine="709"/>
        <w:jc w:val="both"/>
        <w:rPr>
          <w:sz w:val="28"/>
          <w:szCs w:val="28"/>
        </w:rPr>
      </w:pPr>
      <w:r w:rsidRPr="001704D9">
        <w:rPr>
          <w:sz w:val="28"/>
          <w:szCs w:val="28"/>
        </w:rPr>
        <w:t>1</w:t>
      </w:r>
      <w:r w:rsidR="00BD5930" w:rsidRPr="001704D9">
        <w:rPr>
          <w:sz w:val="28"/>
          <w:szCs w:val="28"/>
        </w:rPr>
        <w:t>1</w:t>
      </w:r>
      <w:r w:rsidR="00645791" w:rsidRPr="001704D9">
        <w:rPr>
          <w:sz w:val="28"/>
          <w:szCs w:val="28"/>
        </w:rPr>
        <w:t>5</w:t>
      </w:r>
      <w:r w:rsidRPr="001704D9">
        <w:rPr>
          <w:sz w:val="28"/>
          <w:szCs w:val="28"/>
        </w:rPr>
        <w:t xml:space="preserve">. </w:t>
      </w:r>
      <w:r w:rsidR="00D95FBF" w:rsidRPr="001704D9">
        <w:rPr>
          <w:sz w:val="28"/>
          <w:szCs w:val="28"/>
        </w:rPr>
        <w:t xml:space="preserve">При предоставлении государственной услуги в электронной форме с использованием ЕПГУ/РПГУ </w:t>
      </w:r>
      <w:r w:rsidR="00BD5930" w:rsidRPr="001704D9">
        <w:rPr>
          <w:sz w:val="28"/>
          <w:szCs w:val="28"/>
        </w:rPr>
        <w:t>заявителю</w:t>
      </w:r>
      <w:r w:rsidR="00D95FBF" w:rsidRPr="001704D9">
        <w:rPr>
          <w:sz w:val="28"/>
          <w:szCs w:val="28"/>
        </w:rPr>
        <w:t xml:space="preserve"> обеспечивается получение информации о порядке и сроках предоставления государственной услуги</w:t>
      </w:r>
      <w:r w:rsidR="0009558F" w:rsidRPr="001704D9">
        <w:rPr>
          <w:sz w:val="28"/>
          <w:szCs w:val="28"/>
        </w:rPr>
        <w:t>.</w:t>
      </w:r>
    </w:p>
    <w:p w14:paraId="4354BED8" w14:textId="797B8F46" w:rsidR="00042A03" w:rsidRPr="001704D9" w:rsidRDefault="00042A03" w:rsidP="00042A03">
      <w:pPr>
        <w:widowControl w:val="0"/>
        <w:autoSpaceDE w:val="0"/>
        <w:autoSpaceDN w:val="0"/>
        <w:adjustRightInd w:val="0"/>
        <w:ind w:firstLine="709"/>
        <w:jc w:val="both"/>
        <w:rPr>
          <w:sz w:val="28"/>
          <w:szCs w:val="28"/>
        </w:rPr>
      </w:pPr>
      <w:r w:rsidRPr="001704D9">
        <w:rPr>
          <w:sz w:val="28"/>
          <w:szCs w:val="28"/>
        </w:rPr>
        <w:t>1</w:t>
      </w:r>
      <w:r w:rsidR="00BD5930" w:rsidRPr="001704D9">
        <w:rPr>
          <w:sz w:val="28"/>
          <w:szCs w:val="28"/>
        </w:rPr>
        <w:t>1</w:t>
      </w:r>
      <w:r w:rsidR="00645791" w:rsidRPr="001704D9">
        <w:rPr>
          <w:sz w:val="28"/>
          <w:szCs w:val="28"/>
        </w:rPr>
        <w:t>6</w:t>
      </w:r>
      <w:r w:rsidRPr="001704D9">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52A365E" w14:textId="3AD1C899" w:rsidR="004277C8" w:rsidRPr="001704D9" w:rsidRDefault="001C1A1A" w:rsidP="00042A03">
      <w:pPr>
        <w:widowControl w:val="0"/>
        <w:autoSpaceDE w:val="0"/>
        <w:autoSpaceDN w:val="0"/>
        <w:adjustRightInd w:val="0"/>
        <w:ind w:firstLine="709"/>
        <w:jc w:val="both"/>
        <w:rPr>
          <w:sz w:val="28"/>
          <w:szCs w:val="28"/>
        </w:rPr>
      </w:pPr>
      <w:r w:rsidRPr="001704D9">
        <w:rPr>
          <w:sz w:val="28"/>
          <w:szCs w:val="28"/>
        </w:rPr>
        <w:t>1</w:t>
      </w:r>
      <w:r w:rsidR="00CD0325" w:rsidRPr="001704D9">
        <w:rPr>
          <w:sz w:val="28"/>
          <w:szCs w:val="28"/>
        </w:rPr>
        <w:t>1</w:t>
      </w:r>
      <w:r w:rsidR="00645791" w:rsidRPr="001704D9">
        <w:rPr>
          <w:sz w:val="28"/>
          <w:szCs w:val="28"/>
        </w:rPr>
        <w:t>7</w:t>
      </w:r>
      <w:r w:rsidRPr="001704D9">
        <w:rPr>
          <w:sz w:val="28"/>
          <w:szCs w:val="28"/>
        </w:rPr>
        <w:t xml:space="preserve">. </w:t>
      </w:r>
      <w:r w:rsidR="004277C8" w:rsidRPr="001704D9">
        <w:rPr>
          <w:sz w:val="28"/>
          <w:szCs w:val="28"/>
        </w:rPr>
        <w:t xml:space="preserve">Форматно-логическая проверка сформированного заявления осуществляется после заполнения </w:t>
      </w:r>
      <w:r w:rsidR="00CD0325" w:rsidRPr="001704D9">
        <w:rPr>
          <w:sz w:val="28"/>
          <w:szCs w:val="28"/>
        </w:rPr>
        <w:t>заявителем</w:t>
      </w:r>
      <w:r w:rsidR="004277C8" w:rsidRPr="001704D9">
        <w:rPr>
          <w:sz w:val="28"/>
          <w:szCs w:val="28"/>
        </w:rPr>
        <w:t xml:space="preserve"> каждого из полей электронной формы заявления. При выявлении некорректно заполненного поля электронной формы заявления </w:t>
      </w:r>
      <w:r w:rsidR="00CD0325" w:rsidRPr="001704D9">
        <w:rPr>
          <w:sz w:val="28"/>
          <w:szCs w:val="28"/>
        </w:rPr>
        <w:t>заявитель</w:t>
      </w:r>
      <w:r w:rsidR="004277C8" w:rsidRPr="001704D9">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D0325" w:rsidRPr="001704D9">
        <w:rPr>
          <w:sz w:val="28"/>
          <w:szCs w:val="28"/>
        </w:rPr>
        <w:t>.</w:t>
      </w:r>
    </w:p>
    <w:p w14:paraId="5F747C14" w14:textId="736FF73A" w:rsidR="00042A03" w:rsidRPr="001704D9" w:rsidRDefault="004277C8" w:rsidP="00042A03">
      <w:pPr>
        <w:widowControl w:val="0"/>
        <w:autoSpaceDE w:val="0"/>
        <w:autoSpaceDN w:val="0"/>
        <w:adjustRightInd w:val="0"/>
        <w:ind w:firstLine="709"/>
        <w:jc w:val="both"/>
        <w:rPr>
          <w:sz w:val="28"/>
          <w:szCs w:val="28"/>
        </w:rPr>
      </w:pPr>
      <w:r w:rsidRPr="001704D9">
        <w:rPr>
          <w:sz w:val="28"/>
          <w:szCs w:val="28"/>
        </w:rPr>
        <w:t>11</w:t>
      </w:r>
      <w:r w:rsidR="00645791" w:rsidRPr="001704D9">
        <w:rPr>
          <w:sz w:val="28"/>
          <w:szCs w:val="28"/>
        </w:rPr>
        <w:t>8</w:t>
      </w:r>
      <w:r w:rsidRPr="001704D9">
        <w:rPr>
          <w:sz w:val="28"/>
          <w:szCs w:val="28"/>
        </w:rPr>
        <w:t xml:space="preserve">. </w:t>
      </w:r>
      <w:r w:rsidR="00042A03" w:rsidRPr="001704D9">
        <w:rPr>
          <w:sz w:val="28"/>
          <w:szCs w:val="28"/>
        </w:rPr>
        <w:t xml:space="preserve">При формировании заявления </w:t>
      </w:r>
      <w:r w:rsidR="00CD0325" w:rsidRPr="001704D9">
        <w:rPr>
          <w:sz w:val="28"/>
          <w:szCs w:val="28"/>
        </w:rPr>
        <w:t>заявителю</w:t>
      </w:r>
      <w:r w:rsidR="00042A03" w:rsidRPr="001704D9">
        <w:rPr>
          <w:sz w:val="28"/>
          <w:szCs w:val="28"/>
        </w:rPr>
        <w:t xml:space="preserve"> обеспечивается:</w:t>
      </w:r>
    </w:p>
    <w:p w14:paraId="12C8F37E" w14:textId="2505EAF9" w:rsidR="004277C8" w:rsidRPr="001704D9" w:rsidRDefault="00042A03" w:rsidP="00042A03">
      <w:pPr>
        <w:widowControl w:val="0"/>
        <w:autoSpaceDE w:val="0"/>
        <w:autoSpaceDN w:val="0"/>
        <w:adjustRightInd w:val="0"/>
        <w:ind w:firstLine="709"/>
        <w:jc w:val="both"/>
        <w:rPr>
          <w:sz w:val="28"/>
          <w:szCs w:val="28"/>
        </w:rPr>
      </w:pPr>
      <w:r w:rsidRPr="001704D9">
        <w:rPr>
          <w:sz w:val="28"/>
          <w:szCs w:val="28"/>
        </w:rPr>
        <w:t xml:space="preserve">1) </w:t>
      </w:r>
      <w:r w:rsidR="004277C8" w:rsidRPr="001704D9">
        <w:rPr>
          <w:sz w:val="28"/>
          <w:szCs w:val="28"/>
        </w:rPr>
        <w:t>возможность копирования и сохранения заявления и иных документов, указанных в частях 2</w:t>
      </w:r>
      <w:r w:rsidR="00645791" w:rsidRPr="001704D9">
        <w:rPr>
          <w:sz w:val="28"/>
          <w:szCs w:val="28"/>
        </w:rPr>
        <w:t>5</w:t>
      </w:r>
      <w:r w:rsidR="004277C8" w:rsidRPr="001704D9">
        <w:rPr>
          <w:sz w:val="28"/>
          <w:szCs w:val="28"/>
        </w:rPr>
        <w:t xml:space="preserve"> и </w:t>
      </w:r>
      <w:r w:rsidR="00645791" w:rsidRPr="001704D9">
        <w:rPr>
          <w:sz w:val="28"/>
          <w:szCs w:val="28"/>
        </w:rPr>
        <w:t>27</w:t>
      </w:r>
      <w:r w:rsidR="004277C8" w:rsidRPr="001704D9">
        <w:rPr>
          <w:sz w:val="28"/>
          <w:szCs w:val="28"/>
        </w:rPr>
        <w:t xml:space="preserve"> настоящего Административного регламента, необходимых для предоставления государственной услуги;</w:t>
      </w:r>
    </w:p>
    <w:p w14:paraId="4231F5A6" w14:textId="77777777" w:rsidR="00042A03" w:rsidRPr="001704D9" w:rsidRDefault="004277C8" w:rsidP="00042A03">
      <w:pPr>
        <w:widowControl w:val="0"/>
        <w:autoSpaceDE w:val="0"/>
        <w:autoSpaceDN w:val="0"/>
        <w:adjustRightInd w:val="0"/>
        <w:ind w:firstLine="709"/>
        <w:jc w:val="both"/>
        <w:rPr>
          <w:sz w:val="28"/>
          <w:szCs w:val="28"/>
        </w:rPr>
      </w:pPr>
      <w:r w:rsidRPr="001704D9">
        <w:rPr>
          <w:sz w:val="28"/>
          <w:szCs w:val="28"/>
        </w:rPr>
        <w:t xml:space="preserve">2) </w:t>
      </w:r>
      <w:r w:rsidR="00042A03" w:rsidRPr="001704D9">
        <w:rPr>
          <w:sz w:val="28"/>
          <w:szCs w:val="28"/>
        </w:rPr>
        <w:t>возможность печати на бумажном носителе копии электронной формы заявления;</w:t>
      </w:r>
    </w:p>
    <w:p w14:paraId="11A9C915" w14:textId="3979D2A1" w:rsidR="00042A03" w:rsidRPr="001704D9" w:rsidRDefault="00CD0325" w:rsidP="00042A03">
      <w:pPr>
        <w:widowControl w:val="0"/>
        <w:autoSpaceDE w:val="0"/>
        <w:autoSpaceDN w:val="0"/>
        <w:adjustRightInd w:val="0"/>
        <w:ind w:firstLine="709"/>
        <w:jc w:val="both"/>
        <w:rPr>
          <w:sz w:val="28"/>
          <w:szCs w:val="28"/>
        </w:rPr>
      </w:pPr>
      <w:r w:rsidRPr="001704D9">
        <w:rPr>
          <w:sz w:val="28"/>
          <w:szCs w:val="28"/>
        </w:rPr>
        <w:t>3</w:t>
      </w:r>
      <w:r w:rsidR="00042A03" w:rsidRPr="001704D9">
        <w:rPr>
          <w:sz w:val="28"/>
          <w:szCs w:val="28"/>
        </w:rPr>
        <w:t xml:space="preserve">) сохранение ранее введенных в электронную форму заявления значений в любой момент по желанию </w:t>
      </w:r>
      <w:r w:rsidRPr="001704D9">
        <w:rPr>
          <w:sz w:val="28"/>
          <w:szCs w:val="28"/>
        </w:rPr>
        <w:t>заявителя</w:t>
      </w:r>
      <w:r w:rsidR="00042A03" w:rsidRPr="001704D9">
        <w:rPr>
          <w:sz w:val="28"/>
          <w:szCs w:val="28"/>
        </w:rPr>
        <w:t>, в том числе при возникновении ошибок ввода и возврате для повторного ввода значений в электронную форму заявления;</w:t>
      </w:r>
    </w:p>
    <w:p w14:paraId="3993F40F" w14:textId="32F82054" w:rsidR="00042A03" w:rsidRPr="001704D9" w:rsidRDefault="00CD0325" w:rsidP="00042A03">
      <w:pPr>
        <w:widowControl w:val="0"/>
        <w:autoSpaceDE w:val="0"/>
        <w:autoSpaceDN w:val="0"/>
        <w:adjustRightInd w:val="0"/>
        <w:ind w:firstLine="709"/>
        <w:jc w:val="both"/>
        <w:rPr>
          <w:sz w:val="28"/>
          <w:szCs w:val="28"/>
        </w:rPr>
      </w:pPr>
      <w:r w:rsidRPr="001704D9">
        <w:rPr>
          <w:sz w:val="28"/>
          <w:szCs w:val="28"/>
        </w:rPr>
        <w:t>4</w:t>
      </w:r>
      <w:r w:rsidR="00042A03" w:rsidRPr="001704D9">
        <w:rPr>
          <w:sz w:val="28"/>
          <w:szCs w:val="28"/>
        </w:rPr>
        <w:t xml:space="preserve">) заполнение полей электронной формы заявления до начала ввода сведений </w:t>
      </w:r>
      <w:r w:rsidRPr="001704D9">
        <w:rPr>
          <w:sz w:val="28"/>
          <w:szCs w:val="28"/>
        </w:rPr>
        <w:t>заявителем</w:t>
      </w:r>
      <w:r w:rsidR="00042A03" w:rsidRPr="001704D9">
        <w:rPr>
          <w:sz w:val="28"/>
          <w:szCs w:val="28"/>
        </w:rPr>
        <w:t xml:space="preserve"> с использованием сведений, размещенных в </w:t>
      </w:r>
      <w:r w:rsidR="006A204B" w:rsidRPr="001704D9">
        <w:rPr>
          <w:sz w:val="28"/>
          <w:szCs w:val="28"/>
        </w:rPr>
        <w:t xml:space="preserve">ЕСИА, и </w:t>
      </w:r>
      <w:r w:rsidR="00042A03" w:rsidRPr="001704D9">
        <w:rPr>
          <w:sz w:val="28"/>
          <w:szCs w:val="28"/>
        </w:rPr>
        <w:t>сведений</w:t>
      </w:r>
      <w:r w:rsidR="00995E0E" w:rsidRPr="001704D9">
        <w:rPr>
          <w:sz w:val="28"/>
          <w:szCs w:val="28"/>
        </w:rPr>
        <w:t>,</w:t>
      </w:r>
      <w:r w:rsidR="006A204B" w:rsidRPr="001704D9">
        <w:rPr>
          <w:sz w:val="28"/>
          <w:szCs w:val="28"/>
        </w:rPr>
        <w:t xml:space="preserve"> опубликованных </w:t>
      </w:r>
      <w:r w:rsidR="00042A03" w:rsidRPr="001704D9">
        <w:rPr>
          <w:sz w:val="28"/>
          <w:szCs w:val="28"/>
        </w:rPr>
        <w:t xml:space="preserve">на ЕПГУ/РПГУ, в части, касающейся сведений, отсутствующих в </w:t>
      </w:r>
      <w:r w:rsidR="006A204B" w:rsidRPr="001704D9">
        <w:rPr>
          <w:sz w:val="28"/>
          <w:szCs w:val="28"/>
        </w:rPr>
        <w:t>ЕСИА</w:t>
      </w:r>
      <w:r w:rsidR="00042A03" w:rsidRPr="001704D9">
        <w:rPr>
          <w:sz w:val="28"/>
          <w:szCs w:val="28"/>
        </w:rPr>
        <w:t>;</w:t>
      </w:r>
    </w:p>
    <w:p w14:paraId="7C06BD96" w14:textId="4724B7E1" w:rsidR="00042A03" w:rsidRPr="001704D9" w:rsidRDefault="00CD0325" w:rsidP="00042A03">
      <w:pPr>
        <w:widowControl w:val="0"/>
        <w:autoSpaceDE w:val="0"/>
        <w:autoSpaceDN w:val="0"/>
        <w:adjustRightInd w:val="0"/>
        <w:ind w:firstLine="709"/>
        <w:jc w:val="both"/>
        <w:rPr>
          <w:sz w:val="28"/>
          <w:szCs w:val="28"/>
        </w:rPr>
      </w:pPr>
      <w:r w:rsidRPr="001704D9">
        <w:rPr>
          <w:sz w:val="28"/>
          <w:szCs w:val="28"/>
        </w:rPr>
        <w:t>5</w:t>
      </w:r>
      <w:r w:rsidR="00042A03" w:rsidRPr="001704D9">
        <w:rPr>
          <w:sz w:val="28"/>
          <w:szCs w:val="28"/>
        </w:rPr>
        <w:t xml:space="preserve">) возможность вернуться на любой из этапов заполнения электронной </w:t>
      </w:r>
      <w:r w:rsidR="00042A03" w:rsidRPr="001704D9">
        <w:rPr>
          <w:sz w:val="28"/>
          <w:szCs w:val="28"/>
        </w:rPr>
        <w:lastRenderedPageBreak/>
        <w:t>формы заявления без потери ранее введенной информации;</w:t>
      </w:r>
    </w:p>
    <w:p w14:paraId="29A4110A" w14:textId="5CB190A7" w:rsidR="00042A03" w:rsidRPr="001704D9" w:rsidRDefault="00CD0325" w:rsidP="00042A03">
      <w:pPr>
        <w:widowControl w:val="0"/>
        <w:autoSpaceDE w:val="0"/>
        <w:autoSpaceDN w:val="0"/>
        <w:adjustRightInd w:val="0"/>
        <w:ind w:firstLine="709"/>
        <w:jc w:val="both"/>
        <w:rPr>
          <w:sz w:val="28"/>
          <w:szCs w:val="28"/>
        </w:rPr>
      </w:pPr>
      <w:r w:rsidRPr="001704D9">
        <w:rPr>
          <w:sz w:val="28"/>
          <w:szCs w:val="28"/>
        </w:rPr>
        <w:t>6</w:t>
      </w:r>
      <w:r w:rsidR="00042A03" w:rsidRPr="001704D9">
        <w:rPr>
          <w:sz w:val="28"/>
          <w:szCs w:val="28"/>
        </w:rPr>
        <w:t xml:space="preserve">) возможность доступа </w:t>
      </w:r>
      <w:r w:rsidR="00995E0E" w:rsidRPr="001704D9">
        <w:rPr>
          <w:sz w:val="28"/>
          <w:szCs w:val="28"/>
        </w:rPr>
        <w:t>заявителя</w:t>
      </w:r>
      <w:r w:rsidR="00042A03" w:rsidRPr="001704D9">
        <w:rPr>
          <w:sz w:val="28"/>
          <w:szCs w:val="28"/>
        </w:rPr>
        <w:t xml:space="preserve"> на ЕПГУ/РПГУ к ранее поданным им заявлениям в течение не менее одного года, а также частично сформированным заявлениям</w:t>
      </w:r>
      <w:r w:rsidR="004E4D03" w:rsidRPr="001704D9">
        <w:rPr>
          <w:sz w:val="28"/>
          <w:szCs w:val="28"/>
        </w:rPr>
        <w:t xml:space="preserve"> – </w:t>
      </w:r>
      <w:r w:rsidR="00042A03" w:rsidRPr="001704D9">
        <w:rPr>
          <w:sz w:val="28"/>
          <w:szCs w:val="28"/>
        </w:rPr>
        <w:t>в течение не менее 3 месяцев.</w:t>
      </w:r>
    </w:p>
    <w:p w14:paraId="162E75B1" w14:textId="3F1B0FD5" w:rsidR="00042A03" w:rsidRPr="001704D9" w:rsidRDefault="006A204B" w:rsidP="00042A03">
      <w:pPr>
        <w:widowControl w:val="0"/>
        <w:autoSpaceDE w:val="0"/>
        <w:autoSpaceDN w:val="0"/>
        <w:adjustRightInd w:val="0"/>
        <w:ind w:firstLine="709"/>
        <w:jc w:val="both"/>
        <w:rPr>
          <w:sz w:val="28"/>
          <w:szCs w:val="28"/>
        </w:rPr>
      </w:pPr>
      <w:r w:rsidRPr="001704D9">
        <w:rPr>
          <w:sz w:val="28"/>
          <w:szCs w:val="28"/>
        </w:rPr>
        <w:t>11</w:t>
      </w:r>
      <w:r w:rsidR="00645791" w:rsidRPr="001704D9">
        <w:rPr>
          <w:sz w:val="28"/>
          <w:szCs w:val="28"/>
        </w:rPr>
        <w:t>9</w:t>
      </w:r>
      <w:r w:rsidRPr="001704D9">
        <w:rPr>
          <w:sz w:val="28"/>
          <w:szCs w:val="28"/>
        </w:rPr>
        <w:t xml:space="preserve">. </w:t>
      </w:r>
      <w:r w:rsidR="00042A03" w:rsidRPr="001704D9">
        <w:rPr>
          <w:sz w:val="28"/>
          <w:szCs w:val="28"/>
        </w:rPr>
        <w:t xml:space="preserve">Сформированное </w:t>
      </w:r>
      <w:r w:rsidR="00D95FBF" w:rsidRPr="001704D9">
        <w:rPr>
          <w:sz w:val="28"/>
          <w:szCs w:val="28"/>
        </w:rPr>
        <w:t xml:space="preserve">и подписанное </w:t>
      </w:r>
      <w:r w:rsidR="00042A03" w:rsidRPr="001704D9">
        <w:rPr>
          <w:sz w:val="28"/>
          <w:szCs w:val="28"/>
        </w:rPr>
        <w:t>заявление</w:t>
      </w:r>
      <w:r w:rsidR="00D95FBF" w:rsidRPr="001704D9">
        <w:rPr>
          <w:sz w:val="28"/>
          <w:szCs w:val="28"/>
        </w:rPr>
        <w:t xml:space="preserve"> и иные документы</w:t>
      </w:r>
      <w:r w:rsidR="00A44157" w:rsidRPr="001704D9">
        <w:rPr>
          <w:sz w:val="28"/>
          <w:szCs w:val="28"/>
        </w:rPr>
        <w:t>, необходимые для предоставления государственной услуги</w:t>
      </w:r>
      <w:r w:rsidR="00D95FBF" w:rsidRPr="001704D9">
        <w:rPr>
          <w:sz w:val="28"/>
          <w:szCs w:val="28"/>
        </w:rPr>
        <w:t xml:space="preserve"> </w:t>
      </w:r>
      <w:r w:rsidR="00042A03" w:rsidRPr="001704D9">
        <w:rPr>
          <w:sz w:val="28"/>
          <w:szCs w:val="28"/>
        </w:rPr>
        <w:t>направляется в КГКУ «Центр выплат» посредством ЕПГУ/РПГУ.</w:t>
      </w:r>
    </w:p>
    <w:p w14:paraId="3144FFC2" w14:textId="0C13088D" w:rsidR="00A44157" w:rsidRPr="001704D9" w:rsidRDefault="00042A03" w:rsidP="00A44157">
      <w:pPr>
        <w:widowControl w:val="0"/>
        <w:autoSpaceDE w:val="0"/>
        <w:autoSpaceDN w:val="0"/>
        <w:adjustRightInd w:val="0"/>
        <w:ind w:firstLine="709"/>
        <w:jc w:val="both"/>
        <w:rPr>
          <w:sz w:val="28"/>
          <w:szCs w:val="28"/>
        </w:rPr>
      </w:pPr>
      <w:r w:rsidRPr="001704D9">
        <w:rPr>
          <w:sz w:val="28"/>
          <w:szCs w:val="28"/>
        </w:rPr>
        <w:t>1</w:t>
      </w:r>
      <w:r w:rsidR="00645791" w:rsidRPr="001704D9">
        <w:rPr>
          <w:sz w:val="28"/>
          <w:szCs w:val="28"/>
        </w:rPr>
        <w:t>20</w:t>
      </w:r>
      <w:r w:rsidR="006A204B" w:rsidRPr="001704D9">
        <w:rPr>
          <w:sz w:val="28"/>
          <w:szCs w:val="28"/>
        </w:rPr>
        <w:t>.</w:t>
      </w:r>
      <w:r w:rsidRPr="001704D9">
        <w:rPr>
          <w:sz w:val="28"/>
          <w:szCs w:val="28"/>
        </w:rPr>
        <w:t xml:space="preserve"> </w:t>
      </w:r>
      <w:r w:rsidR="00A44157" w:rsidRPr="001704D9">
        <w:rPr>
          <w:sz w:val="28"/>
          <w:szCs w:val="28"/>
        </w:rPr>
        <w:t>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3F14813B" w14:textId="4B1C2AC0"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 xml:space="preserve">1) прием документов, необходимых для предоставления государственной услуги, и направление </w:t>
      </w:r>
      <w:bookmarkStart w:id="23" w:name="_Hlk86762618"/>
      <w:r w:rsidR="00995E0E" w:rsidRPr="001704D9">
        <w:rPr>
          <w:sz w:val="28"/>
          <w:szCs w:val="28"/>
        </w:rPr>
        <w:t>заявителю</w:t>
      </w:r>
      <w:r w:rsidRPr="001704D9">
        <w:rPr>
          <w:sz w:val="28"/>
          <w:szCs w:val="28"/>
        </w:rPr>
        <w:t xml:space="preserve"> </w:t>
      </w:r>
      <w:bookmarkEnd w:id="23"/>
      <w:r w:rsidRPr="001704D9">
        <w:rPr>
          <w:sz w:val="28"/>
          <w:szCs w:val="28"/>
        </w:rPr>
        <w:t>электронного сообщения о поступлении заявления;</w:t>
      </w:r>
    </w:p>
    <w:p w14:paraId="10AE806A" w14:textId="444289C4"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 xml:space="preserve">2) регистрацию заявления и направление </w:t>
      </w:r>
      <w:r w:rsidR="00995E0E" w:rsidRPr="001704D9">
        <w:rPr>
          <w:sz w:val="28"/>
          <w:szCs w:val="28"/>
        </w:rPr>
        <w:t xml:space="preserve">заявителю </w:t>
      </w:r>
      <w:r w:rsidRPr="001704D9">
        <w:rPr>
          <w:sz w:val="28"/>
          <w:szCs w:val="28"/>
        </w:rPr>
        <w:t xml:space="preserve">уведомления о регистрации заявления либо об отказе в приеме документов, необходимых для предоставления государственной услуги. </w:t>
      </w:r>
    </w:p>
    <w:p w14:paraId="11811D08" w14:textId="7B1F1811"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1</w:t>
      </w:r>
      <w:r w:rsidR="00645791" w:rsidRPr="001704D9">
        <w:rPr>
          <w:sz w:val="28"/>
          <w:szCs w:val="28"/>
        </w:rPr>
        <w:t>2</w:t>
      </w:r>
      <w:r w:rsidRPr="001704D9">
        <w:rPr>
          <w:sz w:val="28"/>
          <w:szCs w:val="28"/>
        </w:rPr>
        <w:t>1.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21436A10" w14:textId="77777777"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Специалист по приему обращений КГКУ «Центр выплат»:</w:t>
      </w:r>
    </w:p>
    <w:p w14:paraId="3248BD75" w14:textId="77777777"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1) проверяет наличие электронных заявлений, поступивших с ЕПГУ/РПГУ, с периодом не реже 2 раз в день;</w:t>
      </w:r>
    </w:p>
    <w:p w14:paraId="2B98FC95" w14:textId="77777777"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2) рассматривает поступившие заявления и приложенные образы документов;</w:t>
      </w:r>
    </w:p>
    <w:p w14:paraId="271EBA1F" w14:textId="746A27B9"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3) производит действия в соответствии с частью 118 настоящего Административного регламента.</w:t>
      </w:r>
    </w:p>
    <w:p w14:paraId="60D6F081" w14:textId="39156DE1"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1</w:t>
      </w:r>
      <w:r w:rsidR="00645791" w:rsidRPr="001704D9">
        <w:rPr>
          <w:sz w:val="28"/>
          <w:szCs w:val="28"/>
        </w:rPr>
        <w:t>22</w:t>
      </w:r>
      <w:r w:rsidRPr="001704D9">
        <w:rPr>
          <w:sz w:val="28"/>
          <w:szCs w:val="28"/>
        </w:rPr>
        <w:t xml:space="preserve">. </w:t>
      </w:r>
      <w:r w:rsidR="0046303F" w:rsidRPr="001704D9">
        <w:rPr>
          <w:sz w:val="28"/>
          <w:szCs w:val="28"/>
        </w:rPr>
        <w:t xml:space="preserve">Заявителю </w:t>
      </w:r>
      <w:r w:rsidRPr="001704D9">
        <w:rPr>
          <w:sz w:val="28"/>
          <w:szCs w:val="28"/>
        </w:rPr>
        <w:t>в качестве информации о результат</w:t>
      </w:r>
      <w:r w:rsidR="0046303F" w:rsidRPr="001704D9">
        <w:rPr>
          <w:sz w:val="28"/>
          <w:szCs w:val="28"/>
        </w:rPr>
        <w:t>е</w:t>
      </w:r>
      <w:r w:rsidRPr="001704D9">
        <w:rPr>
          <w:sz w:val="28"/>
          <w:szCs w:val="28"/>
        </w:rPr>
        <w:t xml:space="preserve"> предоставления государственной услуги обеспечивается возможность получения</w:t>
      </w:r>
      <w:r w:rsidR="0046303F" w:rsidRPr="001704D9">
        <w:rPr>
          <w:sz w:val="28"/>
          <w:szCs w:val="28"/>
        </w:rPr>
        <w:t xml:space="preserve"> документа</w:t>
      </w:r>
      <w:r w:rsidRPr="001704D9">
        <w:rPr>
          <w:sz w:val="28"/>
          <w:szCs w:val="28"/>
        </w:rPr>
        <w:t xml:space="preserve">: </w:t>
      </w:r>
    </w:p>
    <w:p w14:paraId="30D57C60" w14:textId="274DB17C"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 xml:space="preserve">1) в форме электронного документа, подписанного усиленной квалифицированной электронной подписью руководителя, направленного </w:t>
      </w:r>
      <w:r w:rsidR="0046303F" w:rsidRPr="001704D9">
        <w:rPr>
          <w:sz w:val="28"/>
          <w:szCs w:val="28"/>
        </w:rPr>
        <w:t>заявителю</w:t>
      </w:r>
      <w:r w:rsidRPr="001704D9">
        <w:rPr>
          <w:sz w:val="28"/>
          <w:szCs w:val="28"/>
        </w:rPr>
        <w:t xml:space="preserve"> в личный кабинет на ЕПГУ/РПГУ;</w:t>
      </w:r>
    </w:p>
    <w:p w14:paraId="09113DDA" w14:textId="4645E3B9"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 xml:space="preserve">2) </w:t>
      </w:r>
      <w:r w:rsidR="0046303F" w:rsidRPr="001704D9">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1704D9">
        <w:rPr>
          <w:sz w:val="28"/>
          <w:szCs w:val="28"/>
        </w:rPr>
        <w:t>МФЦ.</w:t>
      </w:r>
    </w:p>
    <w:p w14:paraId="757E98E7" w14:textId="4460B4AD"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1</w:t>
      </w:r>
      <w:r w:rsidR="00645791" w:rsidRPr="001704D9">
        <w:rPr>
          <w:sz w:val="28"/>
          <w:szCs w:val="28"/>
        </w:rPr>
        <w:t>23</w:t>
      </w:r>
      <w:r w:rsidRPr="001704D9">
        <w:rPr>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w:t>
      </w:r>
      <w:r w:rsidR="00A544A6" w:rsidRPr="001704D9">
        <w:rPr>
          <w:sz w:val="28"/>
          <w:szCs w:val="28"/>
        </w:rPr>
        <w:t>Заявитель</w:t>
      </w:r>
      <w:r w:rsidRPr="001704D9">
        <w:rPr>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C56A" w14:textId="1ADAF224"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 xml:space="preserve">При предоставлении государственной услуги в электронной форме </w:t>
      </w:r>
      <w:r w:rsidR="00A544A6" w:rsidRPr="001704D9">
        <w:rPr>
          <w:sz w:val="28"/>
          <w:szCs w:val="28"/>
        </w:rPr>
        <w:t>заявителю</w:t>
      </w:r>
      <w:r w:rsidRPr="001704D9">
        <w:rPr>
          <w:sz w:val="28"/>
          <w:szCs w:val="28"/>
        </w:rPr>
        <w:t xml:space="preserve"> направляется:</w:t>
      </w:r>
    </w:p>
    <w:p w14:paraId="28EE31C6" w14:textId="77777777"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w:t>
      </w:r>
      <w:r w:rsidRPr="001704D9">
        <w:rPr>
          <w:sz w:val="28"/>
          <w:szCs w:val="28"/>
        </w:rPr>
        <w:lastRenderedPageBreak/>
        <w:t>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F85098" w14:textId="77777777"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538C4FD" w14:textId="19BA7BE4"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12</w:t>
      </w:r>
      <w:r w:rsidR="00645791" w:rsidRPr="001704D9">
        <w:rPr>
          <w:sz w:val="28"/>
          <w:szCs w:val="28"/>
        </w:rPr>
        <w:t>4</w:t>
      </w:r>
      <w:r w:rsidRPr="001704D9">
        <w:rPr>
          <w:sz w:val="28"/>
          <w:szCs w:val="28"/>
        </w:rPr>
        <w:t xml:space="preserve">. При наличии технической возможности, </w:t>
      </w:r>
      <w:r w:rsidR="00A544A6" w:rsidRPr="001704D9">
        <w:rPr>
          <w:sz w:val="28"/>
          <w:szCs w:val="28"/>
        </w:rPr>
        <w:t>заявителю</w:t>
      </w:r>
      <w:r w:rsidRPr="001704D9">
        <w:rPr>
          <w:sz w:val="28"/>
          <w:szCs w:val="28"/>
        </w:rPr>
        <w:t xml:space="preserve"> предоставляется возможность оценить доступность и качество предоставления государственной услуги на ЕПГУ/РПГУ.</w:t>
      </w:r>
    </w:p>
    <w:p w14:paraId="734765C1" w14:textId="14838410" w:rsidR="00A44157" w:rsidRPr="001704D9" w:rsidRDefault="00A44157" w:rsidP="00A44157">
      <w:pPr>
        <w:widowControl w:val="0"/>
        <w:autoSpaceDE w:val="0"/>
        <w:autoSpaceDN w:val="0"/>
        <w:adjustRightInd w:val="0"/>
        <w:ind w:firstLine="709"/>
        <w:jc w:val="both"/>
        <w:rPr>
          <w:sz w:val="28"/>
          <w:szCs w:val="28"/>
        </w:rPr>
      </w:pPr>
      <w:r w:rsidRPr="001704D9">
        <w:rPr>
          <w:sz w:val="28"/>
          <w:szCs w:val="28"/>
        </w:rPr>
        <w:t>12</w:t>
      </w:r>
      <w:r w:rsidR="00645791" w:rsidRPr="001704D9">
        <w:rPr>
          <w:sz w:val="28"/>
          <w:szCs w:val="28"/>
        </w:rPr>
        <w:t>5</w:t>
      </w:r>
      <w:r w:rsidRPr="001704D9">
        <w:rPr>
          <w:sz w:val="28"/>
          <w:szCs w:val="28"/>
        </w:rPr>
        <w:t xml:space="preserve">. </w:t>
      </w:r>
      <w:r w:rsidR="00A544A6" w:rsidRPr="001704D9">
        <w:rPr>
          <w:sz w:val="28"/>
          <w:szCs w:val="28"/>
        </w:rPr>
        <w:t>Заявителю</w:t>
      </w:r>
      <w:r w:rsidRPr="001704D9">
        <w:rPr>
          <w:sz w:val="28"/>
          <w:szCs w:val="28"/>
        </w:rPr>
        <w:t xml:space="preserve">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1704D9">
        <w:rPr>
          <w:sz w:val="28"/>
          <w:szCs w:val="28"/>
          <w:vertAlign w:val="superscript"/>
        </w:rPr>
        <w:t>2</w:t>
      </w:r>
      <w:r w:rsidRPr="001704D9">
        <w:rPr>
          <w:sz w:val="28"/>
          <w:szCs w:val="28"/>
        </w:rPr>
        <w:t xml:space="preserve"> Федерального закона </w:t>
      </w:r>
      <w:r w:rsidR="008E3650" w:rsidRPr="001704D9">
        <w:rPr>
          <w:sz w:val="28"/>
          <w:szCs w:val="28"/>
        </w:rPr>
        <w:t xml:space="preserve">от 27.07.2010 </w:t>
      </w:r>
      <w:r w:rsidRPr="001704D9">
        <w:rPr>
          <w:sz w:val="28"/>
          <w:szCs w:val="28"/>
        </w:rPr>
        <w:t>№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FE098E" w14:textId="77777777" w:rsidR="00A44157" w:rsidRPr="001704D9" w:rsidRDefault="00A44157" w:rsidP="00042A03">
      <w:pPr>
        <w:widowControl w:val="0"/>
        <w:autoSpaceDE w:val="0"/>
        <w:autoSpaceDN w:val="0"/>
        <w:adjustRightInd w:val="0"/>
        <w:ind w:firstLine="709"/>
        <w:jc w:val="both"/>
        <w:rPr>
          <w:sz w:val="28"/>
          <w:szCs w:val="28"/>
        </w:rPr>
      </w:pPr>
    </w:p>
    <w:p w14:paraId="31B3B6CE" w14:textId="77777777" w:rsidR="00AA276D" w:rsidRPr="001704D9" w:rsidRDefault="00AA276D" w:rsidP="00AA276D">
      <w:pPr>
        <w:widowControl w:val="0"/>
        <w:autoSpaceDE w:val="0"/>
        <w:autoSpaceDN w:val="0"/>
        <w:adjustRightInd w:val="0"/>
        <w:jc w:val="center"/>
        <w:rPr>
          <w:sz w:val="28"/>
          <w:szCs w:val="28"/>
        </w:rPr>
      </w:pPr>
      <w:r w:rsidRPr="001704D9">
        <w:rPr>
          <w:sz w:val="28"/>
          <w:szCs w:val="28"/>
        </w:rPr>
        <w:t>Порядок исправления допущенных опечаток и ошибок</w:t>
      </w:r>
    </w:p>
    <w:p w14:paraId="5678CCA2" w14:textId="77777777" w:rsidR="00AA276D" w:rsidRPr="001704D9" w:rsidRDefault="00AA276D" w:rsidP="00AA276D">
      <w:pPr>
        <w:widowControl w:val="0"/>
        <w:autoSpaceDE w:val="0"/>
        <w:autoSpaceDN w:val="0"/>
        <w:adjustRightInd w:val="0"/>
        <w:jc w:val="center"/>
        <w:rPr>
          <w:sz w:val="28"/>
          <w:szCs w:val="28"/>
        </w:rPr>
      </w:pPr>
      <w:r w:rsidRPr="001704D9">
        <w:rPr>
          <w:sz w:val="28"/>
          <w:szCs w:val="28"/>
        </w:rPr>
        <w:t>в выданных в результате предоставления</w:t>
      </w:r>
    </w:p>
    <w:p w14:paraId="734F4DD9" w14:textId="77777777" w:rsidR="00AA276D" w:rsidRPr="001704D9" w:rsidRDefault="00AA276D" w:rsidP="00AA276D">
      <w:pPr>
        <w:widowControl w:val="0"/>
        <w:autoSpaceDE w:val="0"/>
        <w:autoSpaceDN w:val="0"/>
        <w:adjustRightInd w:val="0"/>
        <w:jc w:val="center"/>
        <w:rPr>
          <w:sz w:val="28"/>
          <w:szCs w:val="28"/>
        </w:rPr>
      </w:pPr>
      <w:r w:rsidRPr="001704D9">
        <w:rPr>
          <w:sz w:val="28"/>
          <w:szCs w:val="28"/>
        </w:rPr>
        <w:t>государственной услуги документах</w:t>
      </w:r>
    </w:p>
    <w:p w14:paraId="446A665B" w14:textId="77777777" w:rsidR="00AA276D" w:rsidRPr="001704D9" w:rsidRDefault="00AA276D" w:rsidP="00AA276D">
      <w:pPr>
        <w:widowControl w:val="0"/>
        <w:autoSpaceDE w:val="0"/>
        <w:autoSpaceDN w:val="0"/>
        <w:adjustRightInd w:val="0"/>
        <w:ind w:firstLine="709"/>
        <w:jc w:val="both"/>
        <w:rPr>
          <w:sz w:val="28"/>
          <w:szCs w:val="28"/>
        </w:rPr>
      </w:pPr>
    </w:p>
    <w:p w14:paraId="40E599E2" w14:textId="5FEBFFEE" w:rsidR="00AA276D" w:rsidRPr="001704D9" w:rsidRDefault="00AA276D" w:rsidP="00AA276D">
      <w:pPr>
        <w:widowControl w:val="0"/>
        <w:autoSpaceDE w:val="0"/>
        <w:autoSpaceDN w:val="0"/>
        <w:adjustRightInd w:val="0"/>
        <w:ind w:firstLine="709"/>
        <w:jc w:val="both"/>
        <w:rPr>
          <w:sz w:val="28"/>
          <w:szCs w:val="28"/>
        </w:rPr>
      </w:pPr>
      <w:r w:rsidRPr="001704D9">
        <w:rPr>
          <w:sz w:val="28"/>
          <w:szCs w:val="28"/>
        </w:rPr>
        <w:t>12</w:t>
      </w:r>
      <w:r w:rsidR="00645791" w:rsidRPr="001704D9">
        <w:rPr>
          <w:sz w:val="28"/>
          <w:szCs w:val="28"/>
        </w:rPr>
        <w:t>6</w:t>
      </w:r>
      <w:r w:rsidRPr="001704D9">
        <w:rPr>
          <w:sz w:val="28"/>
          <w:szCs w:val="28"/>
        </w:rPr>
        <w:t xml:space="preserve">.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 </w:t>
      </w:r>
    </w:p>
    <w:p w14:paraId="434D515D" w14:textId="7C34C2C3" w:rsidR="00AA276D" w:rsidRPr="001704D9" w:rsidRDefault="00AA276D" w:rsidP="00AA276D">
      <w:pPr>
        <w:widowControl w:val="0"/>
        <w:autoSpaceDE w:val="0"/>
        <w:autoSpaceDN w:val="0"/>
        <w:adjustRightInd w:val="0"/>
        <w:ind w:firstLine="709"/>
        <w:jc w:val="both"/>
        <w:rPr>
          <w:sz w:val="28"/>
          <w:szCs w:val="28"/>
        </w:rPr>
      </w:pPr>
      <w:r w:rsidRPr="001704D9">
        <w:rPr>
          <w:sz w:val="28"/>
          <w:szCs w:val="28"/>
        </w:rPr>
        <w:t>12</w:t>
      </w:r>
      <w:r w:rsidR="00645791" w:rsidRPr="001704D9">
        <w:rPr>
          <w:sz w:val="28"/>
          <w:szCs w:val="28"/>
        </w:rPr>
        <w:t>7</w:t>
      </w:r>
      <w:r w:rsidRPr="001704D9">
        <w:rPr>
          <w:sz w:val="28"/>
          <w:szCs w:val="28"/>
        </w:rPr>
        <w:t>. Исправление допущенных опечаток и ошибок в документах,</w:t>
      </w:r>
      <w:r w:rsidRPr="001704D9">
        <w:t xml:space="preserve"> </w:t>
      </w:r>
      <w:r w:rsidRPr="001704D9">
        <w:rPr>
          <w:sz w:val="28"/>
          <w:szCs w:val="28"/>
        </w:rPr>
        <w:t>выданных в результате предоставления государственной услуги, осуществляется в следующем порядке:</w:t>
      </w:r>
    </w:p>
    <w:p w14:paraId="08372399" w14:textId="77777777" w:rsidR="00AA276D" w:rsidRPr="001704D9" w:rsidRDefault="00AA276D" w:rsidP="00AA276D">
      <w:pPr>
        <w:widowControl w:val="0"/>
        <w:autoSpaceDE w:val="0"/>
        <w:autoSpaceDN w:val="0"/>
        <w:adjustRightInd w:val="0"/>
        <w:ind w:firstLine="709"/>
        <w:jc w:val="both"/>
        <w:rPr>
          <w:sz w:val="28"/>
          <w:szCs w:val="28"/>
        </w:rPr>
      </w:pPr>
      <w:r w:rsidRPr="001704D9">
        <w:rPr>
          <w:sz w:val="28"/>
          <w:szCs w:val="28"/>
        </w:rP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14:paraId="465D4AA5" w14:textId="77777777" w:rsidR="00AA276D" w:rsidRPr="001704D9" w:rsidRDefault="00AA276D" w:rsidP="00AA276D">
      <w:pPr>
        <w:widowControl w:val="0"/>
        <w:autoSpaceDE w:val="0"/>
        <w:autoSpaceDN w:val="0"/>
        <w:adjustRightInd w:val="0"/>
        <w:ind w:firstLine="709"/>
        <w:jc w:val="both"/>
        <w:rPr>
          <w:sz w:val="28"/>
          <w:szCs w:val="28"/>
        </w:rPr>
      </w:pPr>
      <w:r w:rsidRPr="001704D9">
        <w:rPr>
          <w:sz w:val="28"/>
          <w:szCs w:val="28"/>
        </w:rPr>
        <w:t>2) КГКУ «Центр выплат» при получении заявления, указанного в пункте 1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14:paraId="04058046" w14:textId="77777777" w:rsidR="00AA276D" w:rsidRPr="001704D9" w:rsidRDefault="00AA276D" w:rsidP="00AA276D">
      <w:pPr>
        <w:widowControl w:val="0"/>
        <w:autoSpaceDE w:val="0"/>
        <w:autoSpaceDN w:val="0"/>
        <w:adjustRightInd w:val="0"/>
        <w:ind w:firstLine="709"/>
        <w:jc w:val="both"/>
        <w:rPr>
          <w:sz w:val="28"/>
          <w:szCs w:val="28"/>
        </w:rPr>
      </w:pPr>
      <w:r w:rsidRPr="001704D9">
        <w:rPr>
          <w:sz w:val="28"/>
          <w:szCs w:val="28"/>
        </w:rPr>
        <w:t>3) КГКУ «Центр выплат» обеспечивает устранение опечаток и ошибок в документах, выданных в результате предоставления государственной услуги.</w:t>
      </w:r>
    </w:p>
    <w:p w14:paraId="6216B939" w14:textId="77777777" w:rsidR="00AA276D" w:rsidRPr="001704D9" w:rsidRDefault="00AA276D" w:rsidP="00AA276D">
      <w:pPr>
        <w:widowControl w:val="0"/>
        <w:autoSpaceDE w:val="0"/>
        <w:autoSpaceDN w:val="0"/>
        <w:adjustRightInd w:val="0"/>
        <w:ind w:firstLine="709"/>
        <w:jc w:val="both"/>
        <w:rPr>
          <w:sz w:val="28"/>
          <w:szCs w:val="28"/>
        </w:rPr>
      </w:pPr>
      <w:r w:rsidRPr="001704D9">
        <w:rPr>
          <w:sz w:val="28"/>
          <w:szCs w:val="28"/>
        </w:rPr>
        <w:t xml:space="preserve">Срок устранения опечаток и ошибок не должен превышать 3 рабочих дней </w:t>
      </w:r>
      <w:r w:rsidRPr="001704D9">
        <w:rPr>
          <w:sz w:val="28"/>
          <w:szCs w:val="28"/>
        </w:rPr>
        <w:lastRenderedPageBreak/>
        <w:t>с даты регистрации заявления, указанного в пункте 1 настоящей части.</w:t>
      </w:r>
    </w:p>
    <w:p w14:paraId="72473B1D" w14:textId="77777777" w:rsidR="00AA276D" w:rsidRPr="001704D9" w:rsidRDefault="00AA276D" w:rsidP="00042A03">
      <w:pPr>
        <w:widowControl w:val="0"/>
        <w:autoSpaceDE w:val="0"/>
        <w:autoSpaceDN w:val="0"/>
        <w:adjustRightInd w:val="0"/>
        <w:ind w:firstLine="709"/>
        <w:jc w:val="both"/>
        <w:rPr>
          <w:sz w:val="28"/>
          <w:szCs w:val="28"/>
        </w:rPr>
      </w:pPr>
    </w:p>
    <w:p w14:paraId="162D6A80" w14:textId="77777777" w:rsidR="004C1A9E" w:rsidRPr="001704D9" w:rsidRDefault="004C1A9E" w:rsidP="00042A03">
      <w:pPr>
        <w:autoSpaceDE w:val="0"/>
        <w:autoSpaceDN w:val="0"/>
        <w:adjustRightInd w:val="0"/>
        <w:jc w:val="both"/>
        <w:rPr>
          <w:sz w:val="28"/>
          <w:szCs w:val="28"/>
        </w:rPr>
      </w:pPr>
    </w:p>
    <w:p w14:paraId="4A9C5A5F" w14:textId="77777777" w:rsidR="00A544A6" w:rsidRPr="001704D9" w:rsidRDefault="00A544A6" w:rsidP="00A544A6">
      <w:pPr>
        <w:jc w:val="center"/>
        <w:rPr>
          <w:bCs/>
          <w:sz w:val="28"/>
        </w:rPr>
      </w:pPr>
      <w:r w:rsidRPr="001704D9">
        <w:rPr>
          <w:bCs/>
          <w:sz w:val="28"/>
        </w:rPr>
        <w:t>4. Контроль за предоставлением государственной услуги</w:t>
      </w:r>
    </w:p>
    <w:p w14:paraId="5B278370" w14:textId="77777777" w:rsidR="00D16C76" w:rsidRPr="001704D9" w:rsidRDefault="00D16C76" w:rsidP="00A544A6">
      <w:pPr>
        <w:jc w:val="center"/>
        <w:rPr>
          <w:sz w:val="28"/>
        </w:rPr>
      </w:pPr>
    </w:p>
    <w:p w14:paraId="2286B513" w14:textId="2836D8CA" w:rsidR="00A544A6" w:rsidRPr="001704D9" w:rsidRDefault="00A544A6" w:rsidP="00A544A6">
      <w:pPr>
        <w:jc w:val="center"/>
        <w:rPr>
          <w:sz w:val="28"/>
        </w:rPr>
      </w:pPr>
      <w:r w:rsidRPr="001704D9">
        <w:rPr>
          <w:sz w:val="28"/>
        </w:rPr>
        <w:t>Порядок осуществления текущего контроля за соблюдением</w:t>
      </w:r>
    </w:p>
    <w:p w14:paraId="24DD7072" w14:textId="77777777" w:rsidR="00A544A6" w:rsidRPr="001704D9" w:rsidRDefault="00A544A6" w:rsidP="00A544A6">
      <w:pPr>
        <w:jc w:val="center"/>
        <w:rPr>
          <w:sz w:val="28"/>
        </w:rPr>
      </w:pPr>
      <w:r w:rsidRPr="001704D9">
        <w:rPr>
          <w:sz w:val="28"/>
        </w:rPr>
        <w:t>и исполнением ответственными должностными лицами</w:t>
      </w:r>
    </w:p>
    <w:p w14:paraId="5E2F9762" w14:textId="77777777" w:rsidR="00A544A6" w:rsidRPr="001704D9" w:rsidRDefault="00A544A6" w:rsidP="00A544A6">
      <w:pPr>
        <w:jc w:val="center"/>
        <w:rPr>
          <w:sz w:val="28"/>
        </w:rPr>
      </w:pPr>
      <w:r w:rsidRPr="001704D9">
        <w:rPr>
          <w:sz w:val="28"/>
        </w:rPr>
        <w:t>Министерства, КГКУ «Центр выплат» положений</w:t>
      </w:r>
    </w:p>
    <w:p w14:paraId="62CF7FDD" w14:textId="77777777" w:rsidR="00A544A6" w:rsidRPr="001704D9" w:rsidRDefault="00A544A6" w:rsidP="00A544A6">
      <w:pPr>
        <w:jc w:val="center"/>
        <w:rPr>
          <w:sz w:val="28"/>
        </w:rPr>
      </w:pPr>
      <w:r w:rsidRPr="001704D9">
        <w:rPr>
          <w:sz w:val="28"/>
        </w:rPr>
        <w:t>Административного регламента и иных нормативных</w:t>
      </w:r>
    </w:p>
    <w:p w14:paraId="4D692564" w14:textId="77777777" w:rsidR="00A544A6" w:rsidRPr="001704D9" w:rsidRDefault="00A544A6" w:rsidP="00A544A6">
      <w:pPr>
        <w:jc w:val="center"/>
        <w:rPr>
          <w:sz w:val="28"/>
        </w:rPr>
      </w:pPr>
      <w:r w:rsidRPr="001704D9">
        <w:rPr>
          <w:sz w:val="28"/>
        </w:rPr>
        <w:t xml:space="preserve">правовых актов, устанавливающих требования к предоставлению государственной услуги, а также принятием ими решений </w:t>
      </w:r>
    </w:p>
    <w:p w14:paraId="55CC3A94" w14:textId="77777777" w:rsidR="00A544A6" w:rsidRPr="001704D9" w:rsidRDefault="00A544A6" w:rsidP="00A544A6">
      <w:pPr>
        <w:ind w:firstLine="709"/>
        <w:jc w:val="both"/>
        <w:rPr>
          <w:sz w:val="28"/>
        </w:rPr>
      </w:pPr>
    </w:p>
    <w:p w14:paraId="16F02406" w14:textId="73288E42" w:rsidR="00A544A6" w:rsidRPr="001704D9" w:rsidRDefault="00A544A6" w:rsidP="00A544A6">
      <w:pPr>
        <w:ind w:firstLine="709"/>
        <w:jc w:val="both"/>
        <w:rPr>
          <w:sz w:val="28"/>
        </w:rPr>
      </w:pPr>
      <w:r w:rsidRPr="001704D9">
        <w:rPr>
          <w:sz w:val="28"/>
        </w:rPr>
        <w:t>1</w:t>
      </w:r>
      <w:r w:rsidR="00D16C76" w:rsidRPr="001704D9">
        <w:rPr>
          <w:sz w:val="28"/>
        </w:rPr>
        <w:t>2</w:t>
      </w:r>
      <w:r w:rsidR="00645791" w:rsidRPr="001704D9">
        <w:rPr>
          <w:sz w:val="28"/>
        </w:rPr>
        <w:t>8</w:t>
      </w:r>
      <w:r w:rsidRPr="001704D9">
        <w:rPr>
          <w:sz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15A2AF02" w14:textId="77777777" w:rsidR="00A544A6" w:rsidRPr="001704D9" w:rsidRDefault="00A544A6" w:rsidP="00A544A6">
      <w:pPr>
        <w:ind w:firstLine="709"/>
        <w:jc w:val="both"/>
        <w:rPr>
          <w:sz w:val="28"/>
        </w:rPr>
      </w:pPr>
      <w:r w:rsidRPr="001704D9">
        <w:rPr>
          <w:sz w:val="28"/>
        </w:rPr>
        <w:t>Перечень должностных лиц, осуществляющих текущий контроль, устанавливается приказом КГКУ «Центр выплат».</w:t>
      </w:r>
    </w:p>
    <w:p w14:paraId="1D209561" w14:textId="26432487" w:rsidR="00A544A6" w:rsidRPr="001704D9" w:rsidRDefault="00A544A6" w:rsidP="00A544A6">
      <w:pPr>
        <w:ind w:firstLine="709"/>
        <w:jc w:val="both"/>
        <w:rPr>
          <w:sz w:val="28"/>
        </w:rPr>
      </w:pPr>
      <w:r w:rsidRPr="001704D9">
        <w:rPr>
          <w:sz w:val="28"/>
        </w:rPr>
        <w:t>1</w:t>
      </w:r>
      <w:r w:rsidR="00D16C76" w:rsidRPr="001704D9">
        <w:rPr>
          <w:sz w:val="28"/>
        </w:rPr>
        <w:t>2</w:t>
      </w:r>
      <w:r w:rsidR="00645791" w:rsidRPr="001704D9">
        <w:rPr>
          <w:sz w:val="28"/>
        </w:rPr>
        <w:t>9</w:t>
      </w:r>
      <w:r w:rsidRPr="001704D9">
        <w:rPr>
          <w:sz w:val="28"/>
        </w:rPr>
        <w:t>.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060F5FD1" w14:textId="77777777" w:rsidR="00A544A6" w:rsidRPr="001704D9" w:rsidRDefault="00A544A6" w:rsidP="00A544A6">
      <w:pPr>
        <w:ind w:firstLine="709"/>
        <w:jc w:val="both"/>
        <w:rPr>
          <w:sz w:val="28"/>
        </w:rPr>
      </w:pPr>
      <w:r w:rsidRPr="001704D9">
        <w:rPr>
          <w:sz w:val="28"/>
        </w:rPr>
        <w:t>По результатам текущего контроля руководителем даются указания по устранению выявленных нарушений и контролируется их выполнение.</w:t>
      </w:r>
    </w:p>
    <w:p w14:paraId="16DB8389" w14:textId="0BBFAF24" w:rsidR="00A544A6" w:rsidRPr="001704D9" w:rsidRDefault="00A544A6" w:rsidP="00A544A6">
      <w:pPr>
        <w:ind w:firstLine="709"/>
        <w:jc w:val="both"/>
        <w:rPr>
          <w:sz w:val="28"/>
        </w:rPr>
      </w:pPr>
      <w:r w:rsidRPr="001704D9">
        <w:rPr>
          <w:sz w:val="28"/>
        </w:rPr>
        <w:t>1</w:t>
      </w:r>
      <w:r w:rsidR="00645791" w:rsidRPr="001704D9">
        <w:rPr>
          <w:sz w:val="28"/>
        </w:rPr>
        <w:t>30</w:t>
      </w:r>
      <w:r w:rsidRPr="001704D9">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490BE0" w:rsidRPr="001704D9">
        <w:rPr>
          <w:sz w:val="28"/>
        </w:rPr>
        <w:t>граждан</w:t>
      </w:r>
      <w:r w:rsidRPr="001704D9">
        <w:rPr>
          <w:sz w:val="28"/>
        </w:rPr>
        <w:t xml:space="preserve">, рассмотрение заявлений </w:t>
      </w:r>
      <w:r w:rsidR="00490BE0" w:rsidRPr="001704D9">
        <w:rPr>
          <w:sz w:val="28"/>
        </w:rPr>
        <w:t>граждан</w:t>
      </w:r>
      <w:r w:rsidRPr="001704D9">
        <w:rPr>
          <w:sz w:val="28"/>
        </w:rPr>
        <w:t>, содержащих жалобы на решения, действия (бездействие) должностных лиц КГКУ «Центр выплат», принятие по ним решений и подготовку ответов.</w:t>
      </w:r>
    </w:p>
    <w:p w14:paraId="7E51D17E" w14:textId="00A10A8B" w:rsidR="00A544A6" w:rsidRPr="001704D9" w:rsidRDefault="00A544A6" w:rsidP="00A544A6">
      <w:pPr>
        <w:ind w:firstLine="709"/>
        <w:jc w:val="both"/>
        <w:rPr>
          <w:sz w:val="28"/>
        </w:rPr>
      </w:pPr>
      <w:r w:rsidRPr="001704D9">
        <w:rPr>
          <w:sz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23DECDDB" w14:textId="77777777" w:rsidR="00A544A6" w:rsidRPr="001704D9" w:rsidRDefault="00A544A6" w:rsidP="00A544A6">
      <w:pPr>
        <w:ind w:firstLine="709"/>
        <w:jc w:val="both"/>
        <w:rPr>
          <w:sz w:val="28"/>
        </w:rPr>
      </w:pPr>
    </w:p>
    <w:p w14:paraId="358C006F" w14:textId="77777777" w:rsidR="00A544A6" w:rsidRPr="001704D9" w:rsidRDefault="00A544A6" w:rsidP="00A544A6">
      <w:pPr>
        <w:jc w:val="center"/>
        <w:rPr>
          <w:sz w:val="28"/>
        </w:rPr>
      </w:pPr>
      <w:r w:rsidRPr="001704D9">
        <w:rPr>
          <w:sz w:val="28"/>
        </w:rPr>
        <w:t>Порядок и периодичность осуществления плановых и</w:t>
      </w:r>
    </w:p>
    <w:p w14:paraId="56F96CCD" w14:textId="77777777" w:rsidR="00A544A6" w:rsidRPr="001704D9" w:rsidRDefault="00A544A6" w:rsidP="00A544A6">
      <w:pPr>
        <w:jc w:val="center"/>
        <w:rPr>
          <w:sz w:val="28"/>
        </w:rPr>
      </w:pPr>
      <w:r w:rsidRPr="001704D9">
        <w:rPr>
          <w:sz w:val="28"/>
        </w:rPr>
        <w:t>внеплановых проверок полноты и качества предоставления</w:t>
      </w:r>
    </w:p>
    <w:p w14:paraId="39CFE371" w14:textId="77777777" w:rsidR="00A544A6" w:rsidRPr="001704D9" w:rsidRDefault="00A544A6" w:rsidP="00A544A6">
      <w:pPr>
        <w:jc w:val="center"/>
        <w:rPr>
          <w:sz w:val="28"/>
        </w:rPr>
      </w:pPr>
      <w:r w:rsidRPr="001704D9">
        <w:rPr>
          <w:sz w:val="28"/>
        </w:rPr>
        <w:t>государственной услуги, в том числе порядок и формы</w:t>
      </w:r>
    </w:p>
    <w:p w14:paraId="77554043" w14:textId="77777777" w:rsidR="00A544A6" w:rsidRPr="001704D9" w:rsidRDefault="00A544A6" w:rsidP="00A544A6">
      <w:pPr>
        <w:jc w:val="center"/>
        <w:rPr>
          <w:sz w:val="28"/>
        </w:rPr>
      </w:pPr>
      <w:r w:rsidRPr="001704D9">
        <w:rPr>
          <w:sz w:val="28"/>
        </w:rPr>
        <w:t>контроля за полнотой и качеством предоставления</w:t>
      </w:r>
    </w:p>
    <w:p w14:paraId="1C8F3EDB" w14:textId="77777777" w:rsidR="00A544A6" w:rsidRPr="001704D9" w:rsidRDefault="00A544A6" w:rsidP="00A544A6">
      <w:pPr>
        <w:jc w:val="center"/>
        <w:rPr>
          <w:sz w:val="28"/>
        </w:rPr>
      </w:pPr>
      <w:r w:rsidRPr="001704D9">
        <w:rPr>
          <w:sz w:val="28"/>
        </w:rPr>
        <w:t>государственной услуги</w:t>
      </w:r>
    </w:p>
    <w:p w14:paraId="3E6B1C6B" w14:textId="77777777" w:rsidR="00A544A6" w:rsidRPr="001704D9" w:rsidRDefault="00A544A6" w:rsidP="00A544A6">
      <w:pPr>
        <w:ind w:firstLine="709"/>
        <w:jc w:val="both"/>
        <w:rPr>
          <w:sz w:val="28"/>
        </w:rPr>
      </w:pPr>
    </w:p>
    <w:p w14:paraId="2E2E0BF0" w14:textId="769AB96A" w:rsidR="00A544A6" w:rsidRPr="001704D9" w:rsidRDefault="00A544A6" w:rsidP="00A544A6">
      <w:pPr>
        <w:ind w:firstLine="709"/>
        <w:jc w:val="both"/>
        <w:rPr>
          <w:sz w:val="28"/>
        </w:rPr>
      </w:pPr>
      <w:r w:rsidRPr="001704D9">
        <w:rPr>
          <w:sz w:val="28"/>
        </w:rPr>
        <w:t>1</w:t>
      </w:r>
      <w:r w:rsidR="00645791" w:rsidRPr="001704D9">
        <w:rPr>
          <w:sz w:val="28"/>
        </w:rPr>
        <w:t>31</w:t>
      </w:r>
      <w:r w:rsidRPr="001704D9">
        <w:rPr>
          <w:sz w:val="28"/>
        </w:rPr>
        <w:t>. Проверка полноты и качества предоставления государственной услуги осуществляются на основании приказа Министерства.</w:t>
      </w:r>
    </w:p>
    <w:p w14:paraId="378CD293" w14:textId="77777777" w:rsidR="00A544A6" w:rsidRPr="001704D9" w:rsidRDefault="00A544A6" w:rsidP="00A544A6">
      <w:pPr>
        <w:ind w:firstLine="709"/>
        <w:jc w:val="both"/>
        <w:rPr>
          <w:sz w:val="28"/>
        </w:rPr>
      </w:pPr>
      <w:r w:rsidRPr="001704D9">
        <w:rPr>
          <w:sz w:val="28"/>
        </w:rPr>
        <w:lastRenderedPageBreak/>
        <w:t xml:space="preserve">Проверки могут быть плановыми и внеплановыми. </w:t>
      </w:r>
    </w:p>
    <w:p w14:paraId="307729D2" w14:textId="77777777" w:rsidR="00A544A6" w:rsidRPr="001704D9" w:rsidRDefault="00A544A6" w:rsidP="00A544A6">
      <w:pPr>
        <w:ind w:firstLine="709"/>
        <w:jc w:val="both"/>
        <w:rPr>
          <w:sz w:val="28"/>
        </w:rPr>
      </w:pPr>
      <w:r w:rsidRPr="001704D9">
        <w:rPr>
          <w:sz w:val="28"/>
        </w:rPr>
        <w:t>Плановые проверки осуществляются один раз в полугодие.</w:t>
      </w:r>
    </w:p>
    <w:p w14:paraId="668C1DA7" w14:textId="77777777" w:rsidR="00A544A6" w:rsidRPr="001704D9" w:rsidRDefault="00A544A6" w:rsidP="00A544A6">
      <w:pPr>
        <w:ind w:firstLine="709"/>
        <w:jc w:val="both"/>
        <w:rPr>
          <w:sz w:val="28"/>
        </w:rPr>
      </w:pPr>
      <w:r w:rsidRPr="001704D9">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85A6AA2" w14:textId="77777777" w:rsidR="00A544A6" w:rsidRPr="001704D9" w:rsidRDefault="00A544A6" w:rsidP="00A544A6">
      <w:pPr>
        <w:ind w:firstLine="709"/>
        <w:jc w:val="both"/>
        <w:rPr>
          <w:sz w:val="28"/>
        </w:rPr>
      </w:pPr>
      <w:r w:rsidRPr="001704D9">
        <w:rPr>
          <w:sz w:val="28"/>
        </w:rPr>
        <w:t>Внеплановые проверки проводятся по обращению гражданина.</w:t>
      </w:r>
    </w:p>
    <w:p w14:paraId="2FB98FF6" w14:textId="1CE10E49" w:rsidR="00A544A6" w:rsidRPr="001704D9" w:rsidRDefault="00A544A6" w:rsidP="00A544A6">
      <w:pPr>
        <w:ind w:firstLine="709"/>
        <w:jc w:val="both"/>
        <w:rPr>
          <w:sz w:val="28"/>
        </w:rPr>
      </w:pPr>
      <w:r w:rsidRPr="001704D9">
        <w:rPr>
          <w:sz w:val="28"/>
        </w:rPr>
        <w:t>1</w:t>
      </w:r>
      <w:r w:rsidR="00645791" w:rsidRPr="001704D9">
        <w:rPr>
          <w:sz w:val="28"/>
        </w:rPr>
        <w:t>3</w:t>
      </w:r>
      <w:r w:rsidR="00D16C76" w:rsidRPr="001704D9">
        <w:rPr>
          <w:sz w:val="28"/>
        </w:rPr>
        <w:t>2</w:t>
      </w:r>
      <w:r w:rsidRPr="001704D9">
        <w:rPr>
          <w:sz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CD4924D" w14:textId="77777777" w:rsidR="00A544A6" w:rsidRPr="001704D9" w:rsidRDefault="00A544A6" w:rsidP="00A544A6">
      <w:pPr>
        <w:ind w:firstLine="709"/>
        <w:jc w:val="both"/>
        <w:rPr>
          <w:sz w:val="28"/>
        </w:rPr>
      </w:pPr>
      <w:r w:rsidRPr="001704D9">
        <w:rPr>
          <w:sz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14:paraId="01FD8E2F" w14:textId="77777777" w:rsidR="00A544A6" w:rsidRPr="001704D9" w:rsidRDefault="00A544A6" w:rsidP="00A544A6">
      <w:pPr>
        <w:ind w:firstLine="709"/>
        <w:jc w:val="both"/>
        <w:rPr>
          <w:sz w:val="28"/>
        </w:rPr>
      </w:pPr>
    </w:p>
    <w:p w14:paraId="77445E70" w14:textId="77777777" w:rsidR="00A544A6" w:rsidRPr="001704D9" w:rsidRDefault="00A544A6" w:rsidP="00A544A6">
      <w:pPr>
        <w:jc w:val="center"/>
        <w:rPr>
          <w:sz w:val="28"/>
        </w:rPr>
      </w:pPr>
      <w:r w:rsidRPr="001704D9">
        <w:rPr>
          <w:sz w:val="28"/>
        </w:rPr>
        <w:t>Ответственность должностных лиц Министерства,</w:t>
      </w:r>
    </w:p>
    <w:p w14:paraId="14E7E5D4" w14:textId="77777777" w:rsidR="00A544A6" w:rsidRPr="001704D9" w:rsidRDefault="00A544A6" w:rsidP="00A544A6">
      <w:pPr>
        <w:jc w:val="center"/>
        <w:rPr>
          <w:sz w:val="28"/>
        </w:rPr>
      </w:pPr>
      <w:r w:rsidRPr="001704D9">
        <w:rPr>
          <w:sz w:val="28"/>
        </w:rPr>
        <w:t>КГКУ «Центр выплат» за решения и действия (бездействие),</w:t>
      </w:r>
    </w:p>
    <w:p w14:paraId="1F68B93B" w14:textId="77777777" w:rsidR="00A544A6" w:rsidRPr="001704D9" w:rsidRDefault="00A544A6" w:rsidP="00A544A6">
      <w:pPr>
        <w:jc w:val="center"/>
        <w:rPr>
          <w:sz w:val="28"/>
        </w:rPr>
      </w:pPr>
      <w:r w:rsidRPr="001704D9">
        <w:rPr>
          <w:sz w:val="28"/>
        </w:rPr>
        <w:t>принимаемые (осуществляемые) ими в ходе предоставления</w:t>
      </w:r>
    </w:p>
    <w:p w14:paraId="0F96BD4A" w14:textId="77777777" w:rsidR="00A544A6" w:rsidRPr="001704D9" w:rsidRDefault="00A544A6" w:rsidP="00A544A6">
      <w:pPr>
        <w:jc w:val="center"/>
        <w:rPr>
          <w:sz w:val="28"/>
        </w:rPr>
      </w:pPr>
      <w:r w:rsidRPr="001704D9">
        <w:rPr>
          <w:sz w:val="28"/>
        </w:rPr>
        <w:t>государственной услуги</w:t>
      </w:r>
    </w:p>
    <w:p w14:paraId="24E883D8" w14:textId="77777777" w:rsidR="00A544A6" w:rsidRPr="001704D9" w:rsidRDefault="00A544A6" w:rsidP="00A544A6">
      <w:pPr>
        <w:ind w:firstLine="709"/>
        <w:jc w:val="both"/>
        <w:rPr>
          <w:sz w:val="28"/>
        </w:rPr>
      </w:pPr>
    </w:p>
    <w:p w14:paraId="0716C5A5" w14:textId="5513DA42" w:rsidR="00A544A6" w:rsidRPr="001704D9" w:rsidRDefault="00A544A6" w:rsidP="00A544A6">
      <w:pPr>
        <w:ind w:firstLine="709"/>
        <w:jc w:val="both"/>
        <w:rPr>
          <w:sz w:val="28"/>
        </w:rPr>
      </w:pPr>
      <w:r w:rsidRPr="001704D9">
        <w:rPr>
          <w:sz w:val="28"/>
        </w:rPr>
        <w:t>1</w:t>
      </w:r>
      <w:r w:rsidR="00645791" w:rsidRPr="001704D9">
        <w:rPr>
          <w:sz w:val="28"/>
        </w:rPr>
        <w:t>33</w:t>
      </w:r>
      <w:r w:rsidRPr="001704D9">
        <w:rPr>
          <w:sz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0FA90C0F" w14:textId="77777777" w:rsidR="00A544A6" w:rsidRPr="001704D9" w:rsidRDefault="00A544A6" w:rsidP="00A544A6">
      <w:pPr>
        <w:ind w:firstLine="709"/>
        <w:jc w:val="both"/>
        <w:rPr>
          <w:sz w:val="28"/>
        </w:rPr>
      </w:pPr>
      <w:r w:rsidRPr="001704D9">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63404901" w14:textId="77777777" w:rsidR="00A544A6" w:rsidRPr="001704D9" w:rsidRDefault="00A544A6" w:rsidP="00A544A6">
      <w:pPr>
        <w:ind w:firstLine="709"/>
        <w:jc w:val="both"/>
        <w:rPr>
          <w:sz w:val="28"/>
        </w:rPr>
      </w:pPr>
    </w:p>
    <w:p w14:paraId="343D95FD" w14:textId="77777777" w:rsidR="00A544A6" w:rsidRPr="001704D9" w:rsidRDefault="00A544A6" w:rsidP="00A544A6">
      <w:pPr>
        <w:jc w:val="center"/>
        <w:rPr>
          <w:sz w:val="28"/>
        </w:rPr>
      </w:pPr>
      <w:r w:rsidRPr="001704D9">
        <w:rPr>
          <w:sz w:val="28"/>
        </w:rPr>
        <w:t xml:space="preserve">Требования к порядку и формам контроля за предоставлением государственной услуги, в том числе со стороны граждан, </w:t>
      </w:r>
    </w:p>
    <w:p w14:paraId="39AFD098" w14:textId="77777777" w:rsidR="00A544A6" w:rsidRPr="001704D9" w:rsidRDefault="00A544A6" w:rsidP="00A544A6">
      <w:pPr>
        <w:jc w:val="center"/>
        <w:rPr>
          <w:sz w:val="28"/>
        </w:rPr>
      </w:pPr>
      <w:r w:rsidRPr="001704D9">
        <w:rPr>
          <w:sz w:val="28"/>
        </w:rPr>
        <w:t>их объединений и организаций</w:t>
      </w:r>
    </w:p>
    <w:p w14:paraId="28E22E36" w14:textId="77777777" w:rsidR="00A544A6" w:rsidRPr="001704D9" w:rsidRDefault="00A544A6" w:rsidP="00A544A6">
      <w:pPr>
        <w:ind w:firstLine="709"/>
        <w:jc w:val="both"/>
        <w:rPr>
          <w:sz w:val="28"/>
        </w:rPr>
      </w:pPr>
    </w:p>
    <w:p w14:paraId="0813A30A" w14:textId="711E2764" w:rsidR="00A544A6" w:rsidRPr="001704D9" w:rsidRDefault="00A544A6" w:rsidP="00A544A6">
      <w:pPr>
        <w:ind w:firstLine="709"/>
        <w:jc w:val="both"/>
        <w:rPr>
          <w:sz w:val="28"/>
        </w:rPr>
      </w:pPr>
      <w:r w:rsidRPr="001704D9">
        <w:rPr>
          <w:sz w:val="28"/>
        </w:rPr>
        <w:t>1</w:t>
      </w:r>
      <w:r w:rsidR="00AA276D" w:rsidRPr="001704D9">
        <w:rPr>
          <w:sz w:val="28"/>
        </w:rPr>
        <w:t>3</w:t>
      </w:r>
      <w:r w:rsidR="00645791" w:rsidRPr="001704D9">
        <w:rPr>
          <w:sz w:val="28"/>
        </w:rPr>
        <w:t>4</w:t>
      </w:r>
      <w:r w:rsidRPr="001704D9">
        <w:rPr>
          <w:sz w:val="28"/>
        </w:rPr>
        <w:t>. Министерство осуществляет постоянный контроль за предоставлением государственной услуги.</w:t>
      </w:r>
    </w:p>
    <w:p w14:paraId="74626CCE" w14:textId="77777777" w:rsidR="00A544A6" w:rsidRPr="001704D9" w:rsidRDefault="00A544A6" w:rsidP="00A544A6">
      <w:pPr>
        <w:ind w:firstLine="709"/>
        <w:jc w:val="both"/>
        <w:rPr>
          <w:sz w:val="28"/>
        </w:rPr>
      </w:pPr>
      <w:r w:rsidRPr="001704D9">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EF5012F" w14:textId="46E96CA3" w:rsidR="00A544A6" w:rsidRPr="001704D9" w:rsidRDefault="00A544A6" w:rsidP="00A544A6">
      <w:pPr>
        <w:ind w:firstLine="709"/>
        <w:jc w:val="both"/>
        <w:rPr>
          <w:sz w:val="28"/>
        </w:rPr>
      </w:pPr>
      <w:r w:rsidRPr="001704D9">
        <w:rPr>
          <w:sz w:val="28"/>
        </w:rPr>
        <w:t>1</w:t>
      </w:r>
      <w:r w:rsidR="00AA276D" w:rsidRPr="001704D9">
        <w:rPr>
          <w:sz w:val="28"/>
        </w:rPr>
        <w:t>3</w:t>
      </w:r>
      <w:r w:rsidR="00645791" w:rsidRPr="001704D9">
        <w:rPr>
          <w:sz w:val="28"/>
        </w:rPr>
        <w:t>5</w:t>
      </w:r>
      <w:r w:rsidRPr="001704D9">
        <w:rPr>
          <w:sz w:val="28"/>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w:t>
      </w:r>
      <w:r w:rsidRPr="001704D9">
        <w:rPr>
          <w:sz w:val="28"/>
        </w:rPr>
        <w:lastRenderedPageBreak/>
        <w:t>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183B6D13" w14:textId="174D9471" w:rsidR="00A544A6" w:rsidRPr="001704D9" w:rsidRDefault="00A544A6" w:rsidP="00A544A6">
      <w:pPr>
        <w:ind w:firstLine="709"/>
        <w:jc w:val="both"/>
        <w:rPr>
          <w:sz w:val="28"/>
        </w:rPr>
      </w:pPr>
      <w:r w:rsidRPr="001704D9">
        <w:rPr>
          <w:sz w:val="28"/>
        </w:rPr>
        <w:t>13</w:t>
      </w:r>
      <w:r w:rsidR="00645791" w:rsidRPr="001704D9">
        <w:rPr>
          <w:sz w:val="28"/>
        </w:rPr>
        <w:t>6</w:t>
      </w:r>
      <w:r w:rsidRPr="001704D9">
        <w:rPr>
          <w:sz w:val="28"/>
        </w:rPr>
        <w:t>.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3AD43543" w14:textId="4B20413F" w:rsidR="00A544A6" w:rsidRPr="001704D9" w:rsidRDefault="00A544A6" w:rsidP="00A544A6">
      <w:pPr>
        <w:ind w:firstLine="709"/>
        <w:jc w:val="both"/>
        <w:rPr>
          <w:sz w:val="28"/>
        </w:rPr>
      </w:pPr>
      <w:r w:rsidRPr="001704D9">
        <w:rPr>
          <w:sz w:val="28"/>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7A0C307D" w14:textId="3840C546" w:rsidR="00A544A6" w:rsidRPr="001704D9" w:rsidRDefault="00A544A6" w:rsidP="00A544A6">
      <w:pPr>
        <w:ind w:firstLine="709"/>
        <w:jc w:val="both"/>
        <w:rPr>
          <w:sz w:val="28"/>
        </w:rPr>
      </w:pPr>
      <w:r w:rsidRPr="001704D9">
        <w:rPr>
          <w:sz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40AD33DB" w14:textId="77777777" w:rsidR="00A544A6" w:rsidRPr="001704D9" w:rsidRDefault="00A544A6" w:rsidP="00A544A6">
      <w:pPr>
        <w:ind w:firstLine="709"/>
        <w:jc w:val="both"/>
        <w:rPr>
          <w:sz w:val="28"/>
        </w:rPr>
      </w:pPr>
    </w:p>
    <w:p w14:paraId="4FAB298E" w14:textId="77777777" w:rsidR="00A544A6" w:rsidRPr="001704D9" w:rsidRDefault="00A544A6" w:rsidP="00A544A6">
      <w:pPr>
        <w:ind w:firstLine="709"/>
        <w:jc w:val="both"/>
        <w:rPr>
          <w:sz w:val="28"/>
        </w:rPr>
      </w:pPr>
    </w:p>
    <w:p w14:paraId="746613FC" w14:textId="77777777" w:rsidR="00A544A6" w:rsidRPr="001704D9" w:rsidRDefault="00A544A6" w:rsidP="00A544A6">
      <w:pPr>
        <w:jc w:val="center"/>
        <w:rPr>
          <w:sz w:val="28"/>
        </w:rPr>
      </w:pPr>
      <w:r w:rsidRPr="001704D9">
        <w:rPr>
          <w:sz w:val="28"/>
        </w:rPr>
        <w:t>5. Досудебный (внесудебный) порядок обжалования решений</w:t>
      </w:r>
    </w:p>
    <w:p w14:paraId="0B199DDD" w14:textId="77777777" w:rsidR="00A544A6" w:rsidRPr="001704D9" w:rsidRDefault="00A544A6" w:rsidP="00A544A6">
      <w:pPr>
        <w:jc w:val="center"/>
        <w:rPr>
          <w:sz w:val="28"/>
        </w:rPr>
      </w:pPr>
      <w:r w:rsidRPr="001704D9">
        <w:rPr>
          <w:sz w:val="28"/>
        </w:rPr>
        <w:t>и действий (бездействия) Министерства, КГКУ «Центр выплат», МФЦ,</w:t>
      </w:r>
    </w:p>
    <w:p w14:paraId="70C9EFBD" w14:textId="77777777" w:rsidR="00A544A6" w:rsidRPr="001704D9" w:rsidRDefault="00A544A6" w:rsidP="00A544A6">
      <w:pPr>
        <w:jc w:val="center"/>
        <w:rPr>
          <w:sz w:val="28"/>
        </w:rPr>
      </w:pPr>
      <w:r w:rsidRPr="001704D9">
        <w:rPr>
          <w:sz w:val="28"/>
        </w:rPr>
        <w:t>а также их должностных лиц</w:t>
      </w:r>
    </w:p>
    <w:p w14:paraId="0DFF184E" w14:textId="77777777" w:rsidR="00A544A6" w:rsidRPr="001704D9" w:rsidRDefault="00A544A6" w:rsidP="00A544A6">
      <w:pPr>
        <w:jc w:val="center"/>
        <w:rPr>
          <w:sz w:val="28"/>
        </w:rPr>
      </w:pPr>
    </w:p>
    <w:p w14:paraId="0E541885" w14:textId="77777777" w:rsidR="00A544A6" w:rsidRPr="001704D9" w:rsidRDefault="00A544A6" w:rsidP="00A544A6">
      <w:pPr>
        <w:jc w:val="center"/>
        <w:rPr>
          <w:sz w:val="28"/>
        </w:rPr>
      </w:pPr>
      <w:r w:rsidRPr="001704D9">
        <w:rPr>
          <w:sz w:val="28"/>
        </w:rPr>
        <w:t>Предмет досудебного (внесудебного обжалования)</w:t>
      </w:r>
    </w:p>
    <w:p w14:paraId="4B3D51ED" w14:textId="77777777" w:rsidR="00A544A6" w:rsidRPr="001704D9" w:rsidRDefault="00A544A6" w:rsidP="00A544A6">
      <w:pPr>
        <w:ind w:firstLine="709"/>
        <w:jc w:val="both"/>
        <w:rPr>
          <w:sz w:val="28"/>
        </w:rPr>
      </w:pPr>
    </w:p>
    <w:p w14:paraId="0A7CC000" w14:textId="58ADFFC2" w:rsidR="00A544A6" w:rsidRPr="001704D9" w:rsidRDefault="00A544A6" w:rsidP="00A544A6">
      <w:pPr>
        <w:ind w:firstLine="709"/>
        <w:jc w:val="both"/>
        <w:rPr>
          <w:sz w:val="28"/>
        </w:rPr>
      </w:pPr>
      <w:r w:rsidRPr="001704D9">
        <w:rPr>
          <w:sz w:val="28"/>
        </w:rPr>
        <w:t>13</w:t>
      </w:r>
      <w:r w:rsidR="00645791" w:rsidRPr="001704D9">
        <w:rPr>
          <w:sz w:val="28"/>
        </w:rPr>
        <w:t>7</w:t>
      </w:r>
      <w:r w:rsidRPr="001704D9">
        <w:rPr>
          <w:sz w:val="28"/>
        </w:rPr>
        <w:t xml:space="preserve"> </w:t>
      </w:r>
      <w:r w:rsidR="00AA276D" w:rsidRPr="001704D9">
        <w:rPr>
          <w:sz w:val="28"/>
        </w:rPr>
        <w:t>Заявитель</w:t>
      </w:r>
      <w:r w:rsidRPr="001704D9">
        <w:rPr>
          <w:sz w:val="28"/>
        </w:rPr>
        <w:t xml:space="preserve"> может обратиться с жалобой, в том числе в следующих случаях:</w:t>
      </w:r>
    </w:p>
    <w:p w14:paraId="6EDE7DBD" w14:textId="77777777" w:rsidR="00A544A6" w:rsidRPr="001704D9" w:rsidRDefault="00A544A6" w:rsidP="00A544A6">
      <w:pPr>
        <w:ind w:firstLine="709"/>
        <w:jc w:val="both"/>
        <w:rPr>
          <w:sz w:val="28"/>
        </w:rPr>
      </w:pPr>
      <w:r w:rsidRPr="001704D9">
        <w:rPr>
          <w:sz w:val="28"/>
        </w:rPr>
        <w:t>1) нарушения срока регистрации заявления о предоставлении государственной услуги;</w:t>
      </w:r>
    </w:p>
    <w:p w14:paraId="688AAF46" w14:textId="77777777" w:rsidR="00A544A6" w:rsidRPr="001704D9" w:rsidRDefault="00A544A6" w:rsidP="00A544A6">
      <w:pPr>
        <w:ind w:firstLine="709"/>
        <w:jc w:val="both"/>
        <w:rPr>
          <w:sz w:val="28"/>
        </w:rPr>
      </w:pPr>
      <w:r w:rsidRPr="001704D9">
        <w:rPr>
          <w:sz w:val="28"/>
        </w:rPr>
        <w:t>2) нарушения срока предоставления государственной услуги;</w:t>
      </w:r>
    </w:p>
    <w:p w14:paraId="2B72F4C3" w14:textId="77777777" w:rsidR="00A544A6" w:rsidRPr="001704D9" w:rsidRDefault="00A544A6" w:rsidP="00A544A6">
      <w:pPr>
        <w:ind w:firstLine="709"/>
        <w:jc w:val="both"/>
        <w:rPr>
          <w:sz w:val="28"/>
        </w:rPr>
      </w:pPr>
      <w:r w:rsidRPr="001704D9">
        <w:rPr>
          <w:sz w:val="28"/>
        </w:rPr>
        <w:t>3) нарушения срока или порядка выдачи документов по результатам предоставления государственной услуги;</w:t>
      </w:r>
    </w:p>
    <w:p w14:paraId="742498A1" w14:textId="382F10E7" w:rsidR="00A544A6" w:rsidRPr="001704D9" w:rsidRDefault="00A544A6" w:rsidP="00A544A6">
      <w:pPr>
        <w:ind w:firstLine="709"/>
        <w:jc w:val="both"/>
        <w:rPr>
          <w:sz w:val="28"/>
        </w:rPr>
      </w:pPr>
      <w:r w:rsidRPr="001704D9">
        <w:rPr>
          <w:sz w:val="28"/>
        </w:rPr>
        <w:lastRenderedPageBreak/>
        <w:t xml:space="preserve">4) требования у </w:t>
      </w:r>
      <w:r w:rsidR="00AA276D" w:rsidRPr="001704D9">
        <w:rPr>
          <w:sz w:val="28"/>
        </w:rPr>
        <w:t>заявителя</w:t>
      </w:r>
      <w:r w:rsidRPr="001704D9">
        <w:rPr>
          <w:sz w:val="28"/>
        </w:rPr>
        <w:t xml:space="preserve"> документов</w:t>
      </w:r>
      <w:r w:rsidRPr="001704D9">
        <w:t xml:space="preserve"> </w:t>
      </w:r>
      <w:r w:rsidRPr="001704D9">
        <w:rPr>
          <w:sz w:val="28"/>
        </w:rPr>
        <w:t>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3B0056BE" w14:textId="33A56C8A" w:rsidR="00A544A6" w:rsidRPr="001704D9" w:rsidRDefault="00A544A6" w:rsidP="00A544A6">
      <w:pPr>
        <w:ind w:firstLine="709"/>
        <w:jc w:val="both"/>
        <w:rPr>
          <w:sz w:val="28"/>
        </w:rPr>
      </w:pPr>
      <w:r w:rsidRPr="001704D9">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w:t>
      </w:r>
      <w:r w:rsidR="00AA276D" w:rsidRPr="001704D9">
        <w:rPr>
          <w:sz w:val="28"/>
        </w:rPr>
        <w:t>ения государственной услуги, у заявителя</w:t>
      </w:r>
      <w:r w:rsidRPr="001704D9">
        <w:rPr>
          <w:sz w:val="28"/>
        </w:rPr>
        <w:t>;</w:t>
      </w:r>
    </w:p>
    <w:p w14:paraId="170C936A" w14:textId="77777777" w:rsidR="00A544A6" w:rsidRPr="001704D9" w:rsidRDefault="00A544A6" w:rsidP="00A544A6">
      <w:pPr>
        <w:ind w:firstLine="709"/>
        <w:jc w:val="both"/>
        <w:rPr>
          <w:sz w:val="28"/>
        </w:rPr>
      </w:pPr>
      <w:r w:rsidRPr="001704D9">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587FFB8F" w14:textId="66FAFBF6" w:rsidR="00A544A6" w:rsidRPr="001704D9" w:rsidRDefault="00A544A6" w:rsidP="00A544A6">
      <w:pPr>
        <w:ind w:firstLine="709"/>
        <w:jc w:val="both"/>
        <w:rPr>
          <w:sz w:val="28"/>
        </w:rPr>
      </w:pPr>
      <w:r w:rsidRPr="001704D9">
        <w:rPr>
          <w:sz w:val="28"/>
        </w:rPr>
        <w:t xml:space="preserve">7) затребования с </w:t>
      </w:r>
      <w:r w:rsidR="00DF3FB8" w:rsidRPr="001704D9">
        <w:rPr>
          <w:sz w:val="28"/>
        </w:rPr>
        <w:t>заявителя</w:t>
      </w:r>
      <w:r w:rsidRPr="001704D9">
        <w:rPr>
          <w:sz w:val="28"/>
        </w:rPr>
        <w:t xml:space="preserve">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0E283AD" w14:textId="77777777" w:rsidR="00A544A6" w:rsidRPr="001704D9" w:rsidRDefault="00A544A6" w:rsidP="00A544A6">
      <w:pPr>
        <w:ind w:firstLine="709"/>
        <w:jc w:val="both"/>
        <w:rPr>
          <w:sz w:val="28"/>
        </w:rPr>
      </w:pPr>
      <w:r w:rsidRPr="001704D9">
        <w:rPr>
          <w:sz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4CE25ECF" w14:textId="77777777" w:rsidR="00A544A6" w:rsidRPr="001704D9" w:rsidRDefault="00A544A6" w:rsidP="00A544A6">
      <w:pPr>
        <w:ind w:firstLine="709"/>
        <w:jc w:val="both"/>
        <w:rPr>
          <w:sz w:val="28"/>
        </w:rPr>
      </w:pPr>
      <w:r w:rsidRPr="001704D9">
        <w:rPr>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35C18AC" w14:textId="4872D753" w:rsidR="00A544A6" w:rsidRPr="001704D9" w:rsidRDefault="00A544A6" w:rsidP="00A544A6">
      <w:pPr>
        <w:ind w:firstLine="709"/>
        <w:jc w:val="both"/>
        <w:rPr>
          <w:sz w:val="28"/>
        </w:rPr>
      </w:pPr>
      <w:r w:rsidRPr="001704D9">
        <w:rPr>
          <w:sz w:val="28"/>
        </w:rPr>
        <w:t xml:space="preserve">10) требования у </w:t>
      </w:r>
      <w:r w:rsidR="00DF3FB8" w:rsidRPr="001704D9">
        <w:rPr>
          <w:sz w:val="28"/>
        </w:rPr>
        <w:t>заявителя</w:t>
      </w:r>
      <w:r w:rsidRPr="001704D9">
        <w:rPr>
          <w:sz w:val="28"/>
        </w:rPr>
        <w:t xml:space="preserve">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F2B406C" w14:textId="77777777" w:rsidR="00A544A6" w:rsidRPr="001704D9" w:rsidRDefault="00A544A6" w:rsidP="00A544A6">
      <w:pPr>
        <w:ind w:firstLine="709"/>
        <w:jc w:val="both"/>
        <w:rPr>
          <w:sz w:val="28"/>
        </w:rPr>
      </w:pPr>
    </w:p>
    <w:p w14:paraId="59534314" w14:textId="77777777" w:rsidR="00A544A6" w:rsidRPr="001704D9" w:rsidRDefault="00A544A6" w:rsidP="00A544A6">
      <w:pPr>
        <w:jc w:val="center"/>
        <w:rPr>
          <w:sz w:val="28"/>
        </w:rPr>
      </w:pPr>
      <w:r w:rsidRPr="001704D9">
        <w:rPr>
          <w:sz w:val="28"/>
        </w:rPr>
        <w:t xml:space="preserve">Особенности подачи жалоб на нарушение порядка </w:t>
      </w:r>
    </w:p>
    <w:p w14:paraId="6A4139EB" w14:textId="77777777" w:rsidR="00A544A6" w:rsidRPr="001704D9" w:rsidRDefault="00A544A6" w:rsidP="00A544A6">
      <w:pPr>
        <w:jc w:val="center"/>
        <w:rPr>
          <w:sz w:val="28"/>
        </w:rPr>
      </w:pPr>
      <w:r w:rsidRPr="001704D9">
        <w:rPr>
          <w:sz w:val="28"/>
        </w:rPr>
        <w:t>предоставления государственной услуги</w:t>
      </w:r>
    </w:p>
    <w:p w14:paraId="6357DC89" w14:textId="77777777" w:rsidR="00A544A6" w:rsidRPr="001704D9" w:rsidRDefault="00A544A6" w:rsidP="00A544A6">
      <w:pPr>
        <w:ind w:firstLine="709"/>
        <w:jc w:val="both"/>
        <w:rPr>
          <w:sz w:val="28"/>
        </w:rPr>
      </w:pPr>
    </w:p>
    <w:p w14:paraId="3CB470C0" w14:textId="0A417C55" w:rsidR="00A544A6" w:rsidRPr="001704D9" w:rsidRDefault="00A544A6" w:rsidP="00A544A6">
      <w:pPr>
        <w:ind w:firstLine="709"/>
        <w:jc w:val="both"/>
        <w:rPr>
          <w:sz w:val="28"/>
        </w:rPr>
      </w:pPr>
      <w:r w:rsidRPr="001704D9">
        <w:rPr>
          <w:sz w:val="28"/>
        </w:rPr>
        <w:t>1</w:t>
      </w:r>
      <w:r w:rsidR="00D16C76" w:rsidRPr="001704D9">
        <w:rPr>
          <w:sz w:val="28"/>
        </w:rPr>
        <w:t>3</w:t>
      </w:r>
      <w:r w:rsidR="00645791" w:rsidRPr="001704D9">
        <w:rPr>
          <w:sz w:val="28"/>
        </w:rPr>
        <w:t>8</w:t>
      </w:r>
      <w:r w:rsidRPr="001704D9">
        <w:rPr>
          <w:sz w:val="28"/>
        </w:rPr>
        <w:t>. Особенности подачи жалоб на нарушение порядка предоставления государственной услуги действующим законодательством не установлены.</w:t>
      </w:r>
    </w:p>
    <w:p w14:paraId="71564EB0" w14:textId="77777777" w:rsidR="00A544A6" w:rsidRPr="001704D9" w:rsidRDefault="00A544A6" w:rsidP="00A544A6">
      <w:pPr>
        <w:ind w:firstLine="709"/>
        <w:jc w:val="both"/>
        <w:rPr>
          <w:sz w:val="28"/>
        </w:rPr>
      </w:pPr>
    </w:p>
    <w:p w14:paraId="1715A715" w14:textId="77777777" w:rsidR="00A544A6" w:rsidRPr="001704D9" w:rsidRDefault="00A544A6" w:rsidP="00A544A6">
      <w:pPr>
        <w:jc w:val="center"/>
        <w:rPr>
          <w:sz w:val="28"/>
        </w:rPr>
      </w:pPr>
      <w:r w:rsidRPr="001704D9">
        <w:rPr>
          <w:sz w:val="28"/>
        </w:rPr>
        <w:t>Требования к порядку рассмотрения жалобы</w:t>
      </w:r>
    </w:p>
    <w:p w14:paraId="34B78EE5" w14:textId="77777777" w:rsidR="00A544A6" w:rsidRPr="001704D9" w:rsidRDefault="00A544A6" w:rsidP="00A544A6">
      <w:pPr>
        <w:ind w:firstLine="709"/>
        <w:jc w:val="both"/>
        <w:rPr>
          <w:sz w:val="28"/>
        </w:rPr>
      </w:pPr>
    </w:p>
    <w:p w14:paraId="00F1BEDD" w14:textId="2527D2A3" w:rsidR="00A544A6" w:rsidRPr="001704D9" w:rsidRDefault="00A544A6" w:rsidP="00A544A6">
      <w:pPr>
        <w:ind w:firstLine="709"/>
        <w:jc w:val="both"/>
        <w:rPr>
          <w:sz w:val="28"/>
        </w:rPr>
      </w:pPr>
      <w:r w:rsidRPr="001704D9">
        <w:rPr>
          <w:sz w:val="28"/>
        </w:rPr>
        <w:lastRenderedPageBreak/>
        <w:t>1</w:t>
      </w:r>
      <w:r w:rsidR="00D16C76" w:rsidRPr="001704D9">
        <w:rPr>
          <w:sz w:val="28"/>
        </w:rPr>
        <w:t>3</w:t>
      </w:r>
      <w:r w:rsidR="00645791" w:rsidRPr="001704D9">
        <w:rPr>
          <w:sz w:val="28"/>
        </w:rPr>
        <w:t>9</w:t>
      </w:r>
      <w:r w:rsidRPr="001704D9">
        <w:rPr>
          <w:sz w:val="28"/>
        </w:rPr>
        <w:t>. Рассмотрения жалобы осуществляется в порядке, определенном главой 2</w:t>
      </w:r>
      <w:r w:rsidRPr="001704D9">
        <w:rPr>
          <w:sz w:val="28"/>
          <w:vertAlign w:val="superscript"/>
        </w:rPr>
        <w:t>1</w:t>
      </w:r>
      <w:r w:rsidRPr="001704D9">
        <w:rPr>
          <w:sz w:val="28"/>
        </w:rPr>
        <w:t xml:space="preserve"> Федерального закона от 27.07.2010 № 210-ФЗ.</w:t>
      </w:r>
    </w:p>
    <w:p w14:paraId="5533C554" w14:textId="77777777" w:rsidR="00A544A6" w:rsidRPr="001704D9" w:rsidRDefault="00A544A6" w:rsidP="00A544A6">
      <w:pPr>
        <w:ind w:firstLine="709"/>
        <w:jc w:val="both"/>
        <w:rPr>
          <w:sz w:val="28"/>
        </w:rPr>
      </w:pPr>
    </w:p>
    <w:p w14:paraId="3E260554" w14:textId="77777777" w:rsidR="00A544A6" w:rsidRPr="001704D9" w:rsidRDefault="00A544A6" w:rsidP="00A544A6">
      <w:pPr>
        <w:jc w:val="center"/>
        <w:rPr>
          <w:sz w:val="28"/>
        </w:rPr>
      </w:pPr>
      <w:r w:rsidRPr="001704D9">
        <w:rPr>
          <w:sz w:val="28"/>
        </w:rPr>
        <w:t xml:space="preserve">Требования к порядку рассмотрения жалобы на решение </w:t>
      </w:r>
    </w:p>
    <w:p w14:paraId="53A73657" w14:textId="77777777" w:rsidR="00A544A6" w:rsidRPr="001704D9" w:rsidRDefault="00A544A6" w:rsidP="00A544A6">
      <w:pPr>
        <w:jc w:val="center"/>
        <w:rPr>
          <w:sz w:val="28"/>
        </w:rPr>
      </w:pPr>
      <w:r w:rsidRPr="001704D9">
        <w:rPr>
          <w:sz w:val="28"/>
        </w:rPr>
        <w:t xml:space="preserve">руководителя органа, предоставляющего государственную услугу, </w:t>
      </w:r>
    </w:p>
    <w:p w14:paraId="50DC84BE" w14:textId="77777777" w:rsidR="00A544A6" w:rsidRPr="001704D9" w:rsidRDefault="00A544A6" w:rsidP="00A544A6">
      <w:pPr>
        <w:jc w:val="center"/>
        <w:rPr>
          <w:sz w:val="28"/>
        </w:rPr>
      </w:pPr>
      <w:r w:rsidRPr="001704D9">
        <w:rPr>
          <w:sz w:val="28"/>
        </w:rPr>
        <w:t>либо руководителя КГКУ МФЦ</w:t>
      </w:r>
    </w:p>
    <w:p w14:paraId="36DD3E65" w14:textId="77777777" w:rsidR="00A544A6" w:rsidRPr="001704D9" w:rsidRDefault="00A544A6" w:rsidP="00A544A6">
      <w:pPr>
        <w:jc w:val="center"/>
        <w:rPr>
          <w:sz w:val="28"/>
        </w:rPr>
      </w:pPr>
    </w:p>
    <w:p w14:paraId="60AF8C92" w14:textId="6D592535" w:rsidR="00A544A6" w:rsidRPr="001704D9" w:rsidRDefault="00A544A6" w:rsidP="00A544A6">
      <w:pPr>
        <w:ind w:firstLine="709"/>
        <w:jc w:val="both"/>
        <w:rPr>
          <w:sz w:val="28"/>
        </w:rPr>
      </w:pPr>
      <w:r w:rsidRPr="001704D9">
        <w:rPr>
          <w:sz w:val="28"/>
        </w:rPr>
        <w:t>1</w:t>
      </w:r>
      <w:r w:rsidR="00645791" w:rsidRPr="001704D9">
        <w:rPr>
          <w:sz w:val="28"/>
        </w:rPr>
        <w:t>40</w:t>
      </w:r>
      <w:r w:rsidRPr="001704D9">
        <w:rPr>
          <w:sz w:val="28"/>
        </w:rPr>
        <w:t>.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2032D62F" w14:textId="77777777" w:rsidR="00DF3FB8" w:rsidRPr="001704D9" w:rsidRDefault="00DF3FB8" w:rsidP="00A544A6">
      <w:pPr>
        <w:ind w:firstLine="709"/>
        <w:jc w:val="both"/>
        <w:rPr>
          <w:sz w:val="28"/>
        </w:rPr>
      </w:pPr>
    </w:p>
    <w:p w14:paraId="1C810F56" w14:textId="77777777" w:rsidR="004277C8" w:rsidRPr="001704D9" w:rsidRDefault="004277C8" w:rsidP="00042A03">
      <w:pPr>
        <w:autoSpaceDE w:val="0"/>
        <w:autoSpaceDN w:val="0"/>
        <w:adjustRightInd w:val="0"/>
        <w:jc w:val="both"/>
        <w:rPr>
          <w:sz w:val="28"/>
          <w:szCs w:val="28"/>
        </w:rPr>
      </w:pPr>
    </w:p>
    <w:p w14:paraId="1E361928" w14:textId="77777777" w:rsidR="00BA5895" w:rsidRPr="001704D9" w:rsidRDefault="00BA5895" w:rsidP="007C1E3A">
      <w:pPr>
        <w:ind w:firstLine="709"/>
        <w:jc w:val="both"/>
        <w:rPr>
          <w:sz w:val="28"/>
          <w:szCs w:val="28"/>
        </w:rPr>
        <w:sectPr w:rsidR="00BA5895" w:rsidRPr="001704D9" w:rsidSect="00DF2369">
          <w:pgSz w:w="11906" w:h="16838"/>
          <w:pgMar w:top="1134" w:right="851" w:bottom="1134" w:left="1418" w:header="454" w:footer="0" w:gutter="0"/>
          <w:pgNumType w:start="3"/>
          <w:cols w:space="720"/>
          <w:formProt w:val="0"/>
          <w:docGrid w:linePitch="360"/>
        </w:sectPr>
      </w:pPr>
    </w:p>
    <w:p w14:paraId="1C6FCEE1" w14:textId="77777777" w:rsidR="00BA5895" w:rsidRPr="001704D9" w:rsidRDefault="00BA5895" w:rsidP="00DA3044">
      <w:pPr>
        <w:widowControl w:val="0"/>
        <w:autoSpaceDE w:val="0"/>
        <w:autoSpaceDN w:val="0"/>
        <w:adjustRightInd w:val="0"/>
        <w:ind w:left="4536"/>
        <w:outlineLvl w:val="1"/>
        <w:rPr>
          <w:sz w:val="28"/>
          <w:szCs w:val="28"/>
        </w:rPr>
      </w:pPr>
      <w:r w:rsidRPr="001704D9">
        <w:rPr>
          <w:sz w:val="28"/>
          <w:szCs w:val="28"/>
        </w:rPr>
        <w:lastRenderedPageBreak/>
        <w:t>Приложение 1</w:t>
      </w:r>
    </w:p>
    <w:p w14:paraId="08603BD3" w14:textId="214E0B8A" w:rsidR="00BA5895" w:rsidRPr="001704D9" w:rsidRDefault="00BA5895" w:rsidP="00DA3044">
      <w:pPr>
        <w:widowControl w:val="0"/>
        <w:autoSpaceDE w:val="0"/>
        <w:autoSpaceDN w:val="0"/>
        <w:adjustRightInd w:val="0"/>
        <w:ind w:left="4536"/>
        <w:jc w:val="both"/>
        <w:rPr>
          <w:sz w:val="28"/>
          <w:szCs w:val="28"/>
        </w:rPr>
      </w:pPr>
      <w:r w:rsidRPr="001704D9">
        <w:rPr>
          <w:sz w:val="28"/>
          <w:szCs w:val="28"/>
        </w:rPr>
        <w:t xml:space="preserve">к Административному регламенту </w:t>
      </w:r>
      <w:r w:rsidR="00EA27B4" w:rsidRPr="001704D9">
        <w:rPr>
          <w:sz w:val="28"/>
          <w:szCs w:val="28"/>
        </w:rPr>
        <w:t>Министерства социального благополучия и семейной политики Камчатского края по предоставлению государственной услуги «</w:t>
      </w:r>
      <w:r w:rsidR="00C63B6E" w:rsidRPr="001704D9">
        <w:rPr>
          <w:sz w:val="28"/>
          <w:szCs w:val="28"/>
        </w:rPr>
        <w:t xml:space="preserve">Предоставление единовременной выплаты при рождении ребенка (детей) в малообеспеченных семьях, проживающих в Корякском округе и </w:t>
      </w:r>
      <w:r w:rsidR="00315B11" w:rsidRPr="001704D9">
        <w:rPr>
          <w:sz w:val="28"/>
          <w:szCs w:val="28"/>
        </w:rPr>
        <w:t>Алеутском муниципальном округе в Камчатском крае</w:t>
      </w:r>
      <w:r w:rsidR="00EA27B4" w:rsidRPr="001704D9">
        <w:rPr>
          <w:sz w:val="28"/>
          <w:szCs w:val="28"/>
        </w:rPr>
        <w:t>»</w:t>
      </w:r>
    </w:p>
    <w:p w14:paraId="07FFA258" w14:textId="7503B20D" w:rsidR="00EA27B4" w:rsidRPr="001704D9" w:rsidRDefault="00EA27B4" w:rsidP="00BA5895">
      <w:pPr>
        <w:widowControl w:val="0"/>
        <w:autoSpaceDE w:val="0"/>
        <w:autoSpaceDN w:val="0"/>
        <w:adjustRightInd w:val="0"/>
        <w:ind w:left="5103"/>
        <w:jc w:val="both"/>
        <w:rPr>
          <w:sz w:val="28"/>
          <w:szCs w:val="28"/>
        </w:rPr>
      </w:pPr>
    </w:p>
    <w:p w14:paraId="29D2A3BF" w14:textId="77777777" w:rsidR="00EA27B4" w:rsidRPr="001704D9" w:rsidRDefault="00EA27B4" w:rsidP="00BA5895">
      <w:pPr>
        <w:widowControl w:val="0"/>
        <w:autoSpaceDE w:val="0"/>
        <w:autoSpaceDN w:val="0"/>
        <w:adjustRightInd w:val="0"/>
        <w:ind w:left="5103"/>
        <w:jc w:val="both"/>
        <w:rPr>
          <w:sz w:val="28"/>
          <w:szCs w:val="28"/>
        </w:rPr>
      </w:pPr>
    </w:p>
    <w:p w14:paraId="10F46A0D" w14:textId="49C8ECC0" w:rsidR="00C63B6E" w:rsidRPr="001704D9" w:rsidRDefault="00C63B6E" w:rsidP="00C63B6E">
      <w:pPr>
        <w:widowControl w:val="0"/>
        <w:autoSpaceDE w:val="0"/>
        <w:autoSpaceDN w:val="0"/>
        <w:ind w:left="3969"/>
        <w:jc w:val="both"/>
      </w:pPr>
      <w:r w:rsidRPr="001704D9">
        <w:t>Руководителю КГКУ «Центр выплат»</w:t>
      </w:r>
    </w:p>
    <w:p w14:paraId="0B953829" w14:textId="77777777" w:rsidR="00C63B6E" w:rsidRPr="001704D9" w:rsidRDefault="00C63B6E" w:rsidP="00C63B6E">
      <w:pPr>
        <w:widowControl w:val="0"/>
        <w:autoSpaceDE w:val="0"/>
        <w:autoSpaceDN w:val="0"/>
        <w:ind w:left="3969"/>
        <w:jc w:val="both"/>
      </w:pPr>
      <w:r w:rsidRPr="001704D9">
        <w:t>от __________________________________________</w:t>
      </w:r>
    </w:p>
    <w:p w14:paraId="769842A6" w14:textId="77777777" w:rsidR="00C63B6E" w:rsidRPr="001704D9" w:rsidRDefault="00C63B6E" w:rsidP="00C63B6E">
      <w:pPr>
        <w:widowControl w:val="0"/>
        <w:autoSpaceDE w:val="0"/>
        <w:autoSpaceDN w:val="0"/>
        <w:ind w:left="3969"/>
        <w:jc w:val="both"/>
      </w:pPr>
      <w:r w:rsidRPr="001704D9">
        <w:t xml:space="preserve"> ____________________________________________</w:t>
      </w:r>
    </w:p>
    <w:p w14:paraId="4A41DEA1" w14:textId="77777777" w:rsidR="00C63B6E" w:rsidRPr="001704D9" w:rsidRDefault="00C63B6E" w:rsidP="00C63B6E">
      <w:pPr>
        <w:widowControl w:val="0"/>
        <w:autoSpaceDE w:val="0"/>
        <w:autoSpaceDN w:val="0"/>
        <w:ind w:left="3969"/>
        <w:jc w:val="center"/>
        <w:rPr>
          <w:sz w:val="20"/>
          <w:szCs w:val="20"/>
        </w:rPr>
      </w:pPr>
      <w:r w:rsidRPr="001704D9">
        <w:rPr>
          <w:sz w:val="20"/>
          <w:szCs w:val="20"/>
        </w:rPr>
        <w:t>(фамилия, имя, отчество)</w:t>
      </w:r>
    </w:p>
    <w:p w14:paraId="5C0697EF" w14:textId="77777777" w:rsidR="00C63B6E" w:rsidRPr="001704D9" w:rsidRDefault="00C63B6E" w:rsidP="00C63B6E">
      <w:pPr>
        <w:widowControl w:val="0"/>
        <w:autoSpaceDE w:val="0"/>
        <w:autoSpaceDN w:val="0"/>
        <w:ind w:left="3969"/>
        <w:jc w:val="both"/>
      </w:pPr>
      <w:r w:rsidRPr="001704D9">
        <w:t>Проживающей(го) по месту жительства (пребывания) по адресу: _______________________</w:t>
      </w:r>
    </w:p>
    <w:p w14:paraId="03FF96AD" w14:textId="77777777" w:rsidR="00C63B6E" w:rsidRPr="001704D9" w:rsidRDefault="00C63B6E" w:rsidP="00C63B6E">
      <w:pPr>
        <w:widowControl w:val="0"/>
        <w:autoSpaceDE w:val="0"/>
        <w:autoSpaceDN w:val="0"/>
        <w:ind w:left="3969"/>
        <w:jc w:val="both"/>
      </w:pPr>
      <w:r w:rsidRPr="001704D9">
        <w:t>____________________________________________</w:t>
      </w:r>
    </w:p>
    <w:p w14:paraId="7F441F12" w14:textId="77777777" w:rsidR="00C63B6E" w:rsidRPr="001704D9" w:rsidRDefault="00C63B6E" w:rsidP="00C63B6E">
      <w:pPr>
        <w:widowControl w:val="0"/>
        <w:autoSpaceDE w:val="0"/>
        <w:autoSpaceDN w:val="0"/>
        <w:ind w:left="3969"/>
        <w:jc w:val="center"/>
        <w:rPr>
          <w:sz w:val="20"/>
          <w:szCs w:val="20"/>
        </w:rPr>
      </w:pPr>
      <w:r w:rsidRPr="001704D9">
        <w:rPr>
          <w:sz w:val="20"/>
          <w:szCs w:val="20"/>
        </w:rPr>
        <w:t>(муниципальный район, населенный пункт)</w:t>
      </w:r>
    </w:p>
    <w:p w14:paraId="7368E687" w14:textId="77777777" w:rsidR="00C63B6E" w:rsidRPr="001704D9" w:rsidRDefault="00C63B6E" w:rsidP="00C63B6E">
      <w:pPr>
        <w:widowControl w:val="0"/>
        <w:autoSpaceDE w:val="0"/>
        <w:autoSpaceDN w:val="0"/>
        <w:ind w:left="3969"/>
        <w:jc w:val="both"/>
      </w:pPr>
      <w:r w:rsidRPr="001704D9">
        <w:t>ул. __________________ д. _________ кв.________</w:t>
      </w:r>
    </w:p>
    <w:p w14:paraId="1A60C5F3" w14:textId="77777777" w:rsidR="00C63B6E" w:rsidRPr="001704D9" w:rsidRDefault="00C63B6E" w:rsidP="00C63B6E">
      <w:pPr>
        <w:widowControl w:val="0"/>
        <w:autoSpaceDE w:val="0"/>
        <w:autoSpaceDN w:val="0"/>
        <w:ind w:left="3969"/>
        <w:jc w:val="both"/>
      </w:pPr>
      <w:r w:rsidRPr="001704D9">
        <w:t>фактически проживающей(го) по адресу: _________ ____________________________________________</w:t>
      </w:r>
    </w:p>
    <w:p w14:paraId="0D96CD54" w14:textId="77777777" w:rsidR="00C63B6E" w:rsidRPr="001704D9" w:rsidRDefault="00C63B6E" w:rsidP="00C63B6E">
      <w:pPr>
        <w:widowControl w:val="0"/>
        <w:autoSpaceDE w:val="0"/>
        <w:autoSpaceDN w:val="0"/>
        <w:ind w:left="3969"/>
        <w:jc w:val="center"/>
        <w:rPr>
          <w:sz w:val="20"/>
          <w:szCs w:val="20"/>
        </w:rPr>
      </w:pPr>
      <w:r w:rsidRPr="001704D9">
        <w:rPr>
          <w:sz w:val="20"/>
          <w:szCs w:val="20"/>
        </w:rPr>
        <w:t>(муниципальный район, населенный пункт)</w:t>
      </w:r>
    </w:p>
    <w:p w14:paraId="6D4FBF05" w14:textId="77777777" w:rsidR="00C63B6E" w:rsidRPr="001704D9" w:rsidRDefault="00C63B6E" w:rsidP="00C63B6E">
      <w:pPr>
        <w:widowControl w:val="0"/>
        <w:autoSpaceDE w:val="0"/>
        <w:autoSpaceDN w:val="0"/>
        <w:ind w:left="3969"/>
        <w:jc w:val="both"/>
      </w:pPr>
      <w:r w:rsidRPr="001704D9">
        <w:t>ул. _____________________ д. _______ кв.________</w:t>
      </w:r>
    </w:p>
    <w:p w14:paraId="276002CD" w14:textId="77777777" w:rsidR="00C63B6E" w:rsidRPr="001704D9" w:rsidRDefault="00C63B6E" w:rsidP="00C63B6E">
      <w:pPr>
        <w:widowControl w:val="0"/>
        <w:autoSpaceDE w:val="0"/>
        <w:autoSpaceDN w:val="0"/>
        <w:ind w:left="3969"/>
        <w:jc w:val="both"/>
      </w:pPr>
      <w:r w:rsidRPr="001704D9">
        <w:t>телефон_____________________________________</w:t>
      </w:r>
    </w:p>
    <w:p w14:paraId="39A2BFB0" w14:textId="77777777" w:rsidR="00C63B6E" w:rsidRPr="001704D9" w:rsidRDefault="00C63B6E" w:rsidP="00C63B6E">
      <w:pPr>
        <w:widowControl w:val="0"/>
        <w:autoSpaceDE w:val="0"/>
        <w:autoSpaceDN w:val="0"/>
        <w:jc w:val="center"/>
        <w:rPr>
          <w:b/>
        </w:rPr>
      </w:pPr>
      <w:bookmarkStart w:id="24" w:name="P1019"/>
      <w:bookmarkEnd w:id="24"/>
    </w:p>
    <w:p w14:paraId="33A08566" w14:textId="77777777" w:rsidR="00C63B6E" w:rsidRPr="001704D9" w:rsidRDefault="00C63B6E" w:rsidP="00C63B6E">
      <w:pPr>
        <w:widowControl w:val="0"/>
        <w:autoSpaceDE w:val="0"/>
        <w:autoSpaceDN w:val="0"/>
        <w:jc w:val="center"/>
        <w:rPr>
          <w:b/>
        </w:rPr>
      </w:pPr>
    </w:p>
    <w:p w14:paraId="302A7851" w14:textId="77777777" w:rsidR="00C63B6E" w:rsidRPr="001704D9" w:rsidRDefault="00C63B6E" w:rsidP="00C63B6E">
      <w:pPr>
        <w:widowControl w:val="0"/>
        <w:autoSpaceDE w:val="0"/>
        <w:autoSpaceDN w:val="0"/>
        <w:jc w:val="center"/>
        <w:rPr>
          <w:b/>
        </w:rPr>
      </w:pPr>
      <w:r w:rsidRPr="001704D9">
        <w:rPr>
          <w:b/>
        </w:rPr>
        <w:t>ЗАЯВЛЕНИЕ</w:t>
      </w:r>
    </w:p>
    <w:p w14:paraId="6856823B" w14:textId="77777777" w:rsidR="00C63B6E" w:rsidRPr="001704D9" w:rsidRDefault="00C63B6E" w:rsidP="00C63B6E">
      <w:pPr>
        <w:widowControl w:val="0"/>
        <w:autoSpaceDE w:val="0"/>
        <w:autoSpaceDN w:val="0"/>
        <w:ind w:firstLine="540"/>
        <w:jc w:val="both"/>
      </w:pPr>
    </w:p>
    <w:p w14:paraId="43F97FE2"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Прошу назначить мне единовременную выплату на приобретение мебели и бытовой техники лицам из числа детей-сирот и детей, оставшихся без попечения родителей (далее – единовременная выплата).</w:t>
      </w:r>
    </w:p>
    <w:p w14:paraId="55ABE6C7"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Для рассмотрения вопроса назначения единовременной выплаты сообщаю следующие сведения:</w:t>
      </w:r>
    </w:p>
    <w:p w14:paraId="3EC14CCA" w14:textId="77777777" w:rsidR="00956F2A" w:rsidRPr="001704D9" w:rsidRDefault="00956F2A" w:rsidP="00956F2A">
      <w:pPr>
        <w:autoSpaceDE w:val="0"/>
        <w:autoSpaceDN w:val="0"/>
        <w:adjustRightInd w:val="0"/>
        <w:jc w:val="both"/>
        <w:rPr>
          <w:rFonts w:eastAsia="Calibri"/>
        </w:rPr>
      </w:pPr>
      <w:r w:rsidRPr="001704D9">
        <w:rPr>
          <w:rFonts w:eastAsia="Calibri"/>
        </w:rPr>
        <w:t>документ, удостоверяющий личность _______________________________________________</w:t>
      </w:r>
    </w:p>
    <w:p w14:paraId="18ABBBD3" w14:textId="77777777" w:rsidR="00956F2A" w:rsidRPr="001704D9" w:rsidRDefault="00956F2A" w:rsidP="00956F2A">
      <w:pPr>
        <w:autoSpaceDE w:val="0"/>
        <w:autoSpaceDN w:val="0"/>
        <w:adjustRightInd w:val="0"/>
        <w:jc w:val="both"/>
        <w:rPr>
          <w:rFonts w:eastAsia="Calibri"/>
        </w:rPr>
      </w:pPr>
      <w:r w:rsidRPr="001704D9">
        <w:rPr>
          <w:rFonts w:eastAsia="Calibri"/>
        </w:rPr>
        <w:t>серия __________________ номер_______________ кем выдан _______________________ когда выдан ______________________________ код подразделения ______________________</w:t>
      </w:r>
    </w:p>
    <w:p w14:paraId="0F514A59" w14:textId="77777777" w:rsidR="00956F2A" w:rsidRPr="001704D9" w:rsidRDefault="00956F2A" w:rsidP="00956F2A">
      <w:pPr>
        <w:autoSpaceDE w:val="0"/>
        <w:autoSpaceDN w:val="0"/>
        <w:adjustRightInd w:val="0"/>
        <w:jc w:val="both"/>
        <w:rPr>
          <w:rFonts w:eastAsia="Calibri"/>
        </w:rPr>
      </w:pPr>
      <w:r w:rsidRPr="001704D9">
        <w:rPr>
          <w:rFonts w:eastAsia="Calibri"/>
        </w:rPr>
        <w:t>СНИЛС___________________________________________</w:t>
      </w:r>
    </w:p>
    <w:p w14:paraId="3C9DF0C1" w14:textId="77777777" w:rsidR="00956F2A" w:rsidRPr="001704D9" w:rsidRDefault="00956F2A" w:rsidP="00956F2A">
      <w:pPr>
        <w:autoSpaceDE w:val="0"/>
        <w:autoSpaceDN w:val="0"/>
        <w:adjustRightInd w:val="0"/>
        <w:ind w:firstLine="709"/>
        <w:jc w:val="both"/>
        <w:rPr>
          <w:rFonts w:eastAsia="Calibri"/>
        </w:rPr>
      </w:pPr>
    </w:p>
    <w:p w14:paraId="1229ED57"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Для представителя гражданина:</w:t>
      </w:r>
    </w:p>
    <w:p w14:paraId="6D82D22F" w14:textId="77777777" w:rsidR="00956F2A" w:rsidRPr="001704D9" w:rsidRDefault="00956F2A" w:rsidP="00956F2A">
      <w:pPr>
        <w:autoSpaceDE w:val="0"/>
        <w:autoSpaceDN w:val="0"/>
        <w:adjustRightInd w:val="0"/>
        <w:jc w:val="both"/>
        <w:rPr>
          <w:rFonts w:eastAsia="Calibri"/>
        </w:rPr>
      </w:pPr>
      <w:r w:rsidRPr="001704D9">
        <w:rPr>
          <w:rFonts w:eastAsia="Calibri"/>
        </w:rPr>
        <w:t>документ, удостоверяющий личность _______________________________________________</w:t>
      </w:r>
    </w:p>
    <w:p w14:paraId="4EC63C06" w14:textId="77777777" w:rsidR="00956F2A" w:rsidRPr="001704D9" w:rsidRDefault="00956F2A" w:rsidP="00956F2A">
      <w:pPr>
        <w:autoSpaceDE w:val="0"/>
        <w:autoSpaceDN w:val="0"/>
        <w:adjustRightInd w:val="0"/>
        <w:jc w:val="both"/>
        <w:rPr>
          <w:rFonts w:eastAsia="Calibri"/>
        </w:rPr>
      </w:pPr>
      <w:r w:rsidRPr="001704D9">
        <w:rPr>
          <w:rFonts w:eastAsia="Calibri"/>
        </w:rPr>
        <w:t>серия __________________ номер_______________ кем выдан __________________________</w:t>
      </w:r>
    </w:p>
    <w:p w14:paraId="25F9A233" w14:textId="77777777" w:rsidR="00956F2A" w:rsidRPr="001704D9" w:rsidRDefault="00956F2A" w:rsidP="00956F2A">
      <w:pPr>
        <w:autoSpaceDE w:val="0"/>
        <w:autoSpaceDN w:val="0"/>
        <w:adjustRightInd w:val="0"/>
        <w:jc w:val="both"/>
        <w:rPr>
          <w:rFonts w:eastAsia="Calibri"/>
        </w:rPr>
      </w:pPr>
      <w:r w:rsidRPr="001704D9">
        <w:rPr>
          <w:rFonts w:eastAsia="Calibri"/>
        </w:rPr>
        <w:t>когда выдан __________________________ код подразделения __________________________</w:t>
      </w:r>
    </w:p>
    <w:p w14:paraId="74D04734"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Документ, подтверждающий полномочия представителя гражданина _______________</w:t>
      </w:r>
    </w:p>
    <w:p w14:paraId="75489D6F" w14:textId="77777777" w:rsidR="00956F2A" w:rsidRPr="001704D9" w:rsidRDefault="00956F2A" w:rsidP="00956F2A">
      <w:pPr>
        <w:autoSpaceDE w:val="0"/>
        <w:autoSpaceDN w:val="0"/>
        <w:adjustRightInd w:val="0"/>
        <w:jc w:val="both"/>
        <w:rPr>
          <w:rFonts w:eastAsia="Calibri"/>
        </w:rPr>
      </w:pPr>
      <w:r w:rsidRPr="001704D9">
        <w:rPr>
          <w:rFonts w:eastAsia="Calibri"/>
        </w:rPr>
        <w:t>номер_______________ кем выдан ____________________ когда выдан___________________</w:t>
      </w:r>
    </w:p>
    <w:p w14:paraId="7DCC9BCA" w14:textId="77777777" w:rsidR="00956F2A" w:rsidRPr="001704D9" w:rsidRDefault="00956F2A" w:rsidP="00956F2A">
      <w:pPr>
        <w:autoSpaceDE w:val="0"/>
        <w:autoSpaceDN w:val="0"/>
        <w:adjustRightInd w:val="0"/>
        <w:ind w:firstLine="709"/>
        <w:jc w:val="both"/>
        <w:rPr>
          <w:rFonts w:eastAsia="Calibri"/>
        </w:rPr>
      </w:pPr>
    </w:p>
    <w:p w14:paraId="647B5818"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Единовременную выплату прошу выплатить:</w:t>
      </w:r>
    </w:p>
    <w:p w14:paraId="18AD0BCF" w14:textId="4714DCDF" w:rsidR="00956F2A" w:rsidRPr="001704D9" w:rsidRDefault="00956F2A" w:rsidP="00956F2A">
      <w:pPr>
        <w:autoSpaceDE w:val="0"/>
        <w:autoSpaceDN w:val="0"/>
        <w:adjustRightInd w:val="0"/>
        <w:ind w:firstLine="709"/>
        <w:jc w:val="both"/>
        <w:rPr>
          <w:rFonts w:eastAsia="Calibri"/>
        </w:rPr>
      </w:pPr>
      <w:r w:rsidRPr="001704D9">
        <w:rPr>
          <w:rFonts w:eastAsia="Calibri"/>
        </w:rPr>
        <w:t>на отделение почтовой связи № __________________</w:t>
      </w:r>
    </w:p>
    <w:p w14:paraId="4C5CA295" w14:textId="77777777" w:rsidR="00956F2A" w:rsidRPr="001704D9" w:rsidRDefault="00956F2A" w:rsidP="00956F2A">
      <w:pPr>
        <w:autoSpaceDE w:val="0"/>
        <w:autoSpaceDN w:val="0"/>
        <w:adjustRightInd w:val="0"/>
        <w:ind w:firstLine="709"/>
        <w:jc w:val="both"/>
        <w:rPr>
          <w:rFonts w:eastAsia="Calibri"/>
        </w:rPr>
      </w:pPr>
    </w:p>
    <w:p w14:paraId="41AAC623" w14:textId="4D7FC535" w:rsidR="00956F2A" w:rsidRPr="001704D9" w:rsidRDefault="00956F2A" w:rsidP="00956F2A">
      <w:pPr>
        <w:autoSpaceDE w:val="0"/>
        <w:autoSpaceDN w:val="0"/>
        <w:adjustRightInd w:val="0"/>
        <w:ind w:firstLine="709"/>
        <w:jc w:val="both"/>
        <w:rPr>
          <w:rFonts w:eastAsia="Calibri"/>
        </w:rPr>
      </w:pPr>
      <w:r w:rsidRPr="001704D9">
        <w:rPr>
          <w:rFonts w:eastAsia="Calibri"/>
        </w:rPr>
        <w:t>через кредитное учреждение _________________________________________________</w:t>
      </w:r>
    </w:p>
    <w:p w14:paraId="65CABC7F" w14:textId="1242B229" w:rsidR="00956F2A" w:rsidRPr="001704D9" w:rsidRDefault="00956F2A" w:rsidP="00956F2A">
      <w:pPr>
        <w:autoSpaceDE w:val="0"/>
        <w:autoSpaceDN w:val="0"/>
        <w:adjustRightInd w:val="0"/>
        <w:ind w:firstLine="709"/>
        <w:jc w:val="both"/>
        <w:rPr>
          <w:rFonts w:eastAsia="Calibri"/>
        </w:rPr>
      </w:pPr>
      <w:r w:rsidRPr="001704D9">
        <w:rPr>
          <w:rFonts w:eastAsia="Calibri"/>
        </w:rPr>
        <w:t>на счет ____________________________________________________________________</w:t>
      </w:r>
    </w:p>
    <w:p w14:paraId="5D22E7C6" w14:textId="77777777" w:rsidR="00956F2A" w:rsidRPr="001704D9" w:rsidRDefault="00956F2A" w:rsidP="00956F2A">
      <w:pPr>
        <w:autoSpaceDE w:val="0"/>
        <w:autoSpaceDN w:val="0"/>
        <w:adjustRightInd w:val="0"/>
        <w:ind w:firstLine="709"/>
        <w:jc w:val="both"/>
        <w:rPr>
          <w:rFonts w:eastAsia="Calibri"/>
        </w:rPr>
      </w:pPr>
    </w:p>
    <w:p w14:paraId="1F228C6B"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Правильность сообщаемых сведений подтверждаю.</w:t>
      </w:r>
    </w:p>
    <w:p w14:paraId="0B71B785"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Предупрежден(а) об ответственности за представление заведомо недостоверной информации, влияющей на право получения единовременной выплаты. Против проверки представленных мною сведений и посещения семьи представителями комплексного центра социального обслуживания населения не возражаю.</w:t>
      </w:r>
    </w:p>
    <w:p w14:paraId="249A2A35" w14:textId="77777777" w:rsidR="00956F2A" w:rsidRPr="001704D9" w:rsidRDefault="00956F2A" w:rsidP="00956F2A">
      <w:pPr>
        <w:autoSpaceDE w:val="0"/>
        <w:autoSpaceDN w:val="0"/>
        <w:adjustRightInd w:val="0"/>
        <w:ind w:firstLine="709"/>
        <w:jc w:val="both"/>
        <w:rPr>
          <w:rFonts w:eastAsia="Calibri"/>
        </w:rPr>
      </w:pPr>
      <w:r w:rsidRPr="001704D9">
        <w:rPr>
          <w:rFonts w:eastAsia="Calibri"/>
        </w:rPr>
        <w:t>Выражаю согласие на автоматизированную, а также без использования средств автоматизации, обработку и использование представленных мной персональных данных, включая сбор, запись, систематизацию, накопление, хранение, изменение, использование, передачу (представление, доступ), а также на истребование в иных учреждениях (организациях) сведений в целях представления единовременной выплаты, предусмотренных законодательством Российской Федерации и Камчатского края.</w:t>
      </w:r>
    </w:p>
    <w:p w14:paraId="4951F245" w14:textId="77777777" w:rsidR="00956F2A" w:rsidRPr="001704D9" w:rsidRDefault="00956F2A" w:rsidP="00956F2A">
      <w:pPr>
        <w:ind w:firstLine="708"/>
      </w:pPr>
      <w:r w:rsidRPr="001704D9">
        <w:t xml:space="preserve">Прилагаю следующие документы и необходимые копии к ним: </w:t>
      </w:r>
    </w:p>
    <w:p w14:paraId="67C811B0" w14:textId="77777777" w:rsidR="00956F2A" w:rsidRPr="001704D9" w:rsidRDefault="00956F2A" w:rsidP="00956F2A">
      <w:pPr>
        <w:numPr>
          <w:ilvl w:val="0"/>
          <w:numId w:val="4"/>
        </w:numPr>
        <w:tabs>
          <w:tab w:val="left" w:pos="284"/>
        </w:tabs>
        <w:spacing w:after="160" w:line="259" w:lineRule="auto"/>
        <w:ind w:left="502"/>
        <w:jc w:val="both"/>
      </w:pPr>
      <w:r w:rsidRPr="001704D9">
        <w:t>Копию паспорта гражданина РФ _______________________________________________</w:t>
      </w:r>
    </w:p>
    <w:p w14:paraId="015B77DD" w14:textId="77777777" w:rsidR="00956F2A" w:rsidRPr="001704D9" w:rsidRDefault="00956F2A" w:rsidP="00956F2A">
      <w:pPr>
        <w:numPr>
          <w:ilvl w:val="0"/>
          <w:numId w:val="4"/>
        </w:numPr>
        <w:tabs>
          <w:tab w:val="left" w:pos="284"/>
        </w:tabs>
        <w:spacing w:after="160" w:line="259" w:lineRule="auto"/>
        <w:ind w:left="502"/>
        <w:jc w:val="both"/>
      </w:pPr>
      <w:r w:rsidRPr="001704D9">
        <w:t>Копия документа, подтверждающего личность представителя ______________________</w:t>
      </w:r>
    </w:p>
    <w:p w14:paraId="2D12147B" w14:textId="77777777" w:rsidR="00956F2A" w:rsidRPr="001704D9" w:rsidRDefault="00956F2A" w:rsidP="00956F2A">
      <w:pPr>
        <w:numPr>
          <w:ilvl w:val="0"/>
          <w:numId w:val="4"/>
        </w:numPr>
        <w:tabs>
          <w:tab w:val="left" w:pos="284"/>
        </w:tabs>
        <w:spacing w:after="160" w:line="259" w:lineRule="auto"/>
        <w:ind w:left="502"/>
        <w:jc w:val="both"/>
      </w:pPr>
      <w:r w:rsidRPr="001704D9">
        <w:t>Копия документа, подтверждающего полномочия представителя ___________________</w:t>
      </w:r>
    </w:p>
    <w:p w14:paraId="29A87932" w14:textId="77777777" w:rsidR="00956F2A" w:rsidRPr="001704D9" w:rsidRDefault="00956F2A" w:rsidP="00956F2A">
      <w:pPr>
        <w:numPr>
          <w:ilvl w:val="0"/>
          <w:numId w:val="4"/>
        </w:numPr>
        <w:tabs>
          <w:tab w:val="left" w:pos="284"/>
        </w:tabs>
        <w:spacing w:after="160" w:line="259" w:lineRule="auto"/>
        <w:ind w:left="502"/>
        <w:jc w:val="both"/>
      </w:pPr>
      <w:r w:rsidRPr="001704D9">
        <w:t>Копию документа, содержащего сведения о реквизитах счета в кредитной организации, открытого на гражданина (договор банковского вклада (счета), справка кредитной организации о реквизитах счета или другие документы, содержащие сведения о реквизитах счета) (в случае выбора гражданином соответствующего способа выплаты) ___________________</w:t>
      </w:r>
    </w:p>
    <w:p w14:paraId="7271C3DB" w14:textId="77777777" w:rsidR="00867149" w:rsidRPr="001704D9" w:rsidRDefault="00867149" w:rsidP="00C63B6E">
      <w:pPr>
        <w:tabs>
          <w:tab w:val="left" w:pos="284"/>
        </w:tabs>
        <w:jc w:val="both"/>
        <w:rPr>
          <w:b/>
        </w:rPr>
      </w:pPr>
    </w:p>
    <w:p w14:paraId="4B3CACE5" w14:textId="117394AF" w:rsidR="00C63B6E" w:rsidRPr="001704D9" w:rsidRDefault="00C63B6E" w:rsidP="00867149">
      <w:pPr>
        <w:tabs>
          <w:tab w:val="left" w:pos="284"/>
        </w:tabs>
        <w:ind w:firstLine="709"/>
        <w:jc w:val="both"/>
        <w:rPr>
          <w:b/>
        </w:rPr>
      </w:pPr>
      <w:r w:rsidRPr="001704D9">
        <w:rPr>
          <w:b/>
        </w:rPr>
        <w:t xml:space="preserve">Дополнительные прилагаю следующие документы </w:t>
      </w:r>
      <w:r w:rsidRPr="001704D9">
        <w:t>(по собственной инициативе)</w:t>
      </w:r>
      <w:r w:rsidRPr="001704D9">
        <w:rPr>
          <w:b/>
        </w:rPr>
        <w:t>:</w:t>
      </w:r>
    </w:p>
    <w:p w14:paraId="71C1B4AA" w14:textId="77777777" w:rsidR="00C63B6E" w:rsidRPr="001704D9" w:rsidRDefault="00C63B6E" w:rsidP="00C63B6E">
      <w:pPr>
        <w:tabs>
          <w:tab w:val="left" w:pos="284"/>
        </w:tabs>
        <w:jc w:val="both"/>
      </w:pPr>
      <w:r w:rsidRPr="001704D9">
        <w:t>_____________________________________________________________________________</w:t>
      </w:r>
    </w:p>
    <w:p w14:paraId="2F3CD80B" w14:textId="77777777" w:rsidR="00C63B6E" w:rsidRPr="001704D9" w:rsidRDefault="00C63B6E" w:rsidP="00C63B6E">
      <w:pPr>
        <w:tabs>
          <w:tab w:val="left" w:pos="284"/>
        </w:tabs>
        <w:jc w:val="both"/>
      </w:pPr>
      <w:r w:rsidRPr="001704D9">
        <w:t>_____________________________________________________________________________</w:t>
      </w:r>
    </w:p>
    <w:p w14:paraId="4C38E241" w14:textId="77777777" w:rsidR="00C63B6E" w:rsidRPr="001704D9" w:rsidRDefault="00C63B6E" w:rsidP="00C63B6E">
      <w:pPr>
        <w:tabs>
          <w:tab w:val="left" w:pos="284"/>
        </w:tabs>
        <w:rPr>
          <w:rFonts w:cs="Courier New"/>
        </w:rPr>
      </w:pPr>
    </w:p>
    <w:p w14:paraId="3D4CC3A9" w14:textId="212807CE" w:rsidR="00C63B6E" w:rsidRPr="001704D9" w:rsidRDefault="00867149" w:rsidP="00C63B6E">
      <w:pPr>
        <w:tabs>
          <w:tab w:val="left" w:pos="284"/>
        </w:tabs>
        <w:rPr>
          <w:rFonts w:cs="Courier New"/>
        </w:rPr>
      </w:pPr>
      <w:r w:rsidRPr="001704D9">
        <w:rPr>
          <w:rFonts w:cs="Courier New"/>
        </w:rPr>
        <w:t xml:space="preserve">«_____» </w:t>
      </w:r>
      <w:r w:rsidR="00C63B6E" w:rsidRPr="001704D9">
        <w:rPr>
          <w:rFonts w:cs="Courier New"/>
        </w:rPr>
        <w:t>________________ 20</w:t>
      </w:r>
      <w:r w:rsidRPr="001704D9">
        <w:rPr>
          <w:rFonts w:cs="Courier New"/>
        </w:rPr>
        <w:t xml:space="preserve"> ____ года</w:t>
      </w:r>
      <w:r w:rsidRPr="001704D9">
        <w:rPr>
          <w:rFonts w:cs="Courier New"/>
        </w:rPr>
        <w:tab/>
      </w:r>
      <w:r w:rsidR="00C63B6E" w:rsidRPr="001704D9">
        <w:rPr>
          <w:rFonts w:cs="Courier New"/>
        </w:rPr>
        <w:t xml:space="preserve">    Подпись _________________________</w:t>
      </w:r>
    </w:p>
    <w:p w14:paraId="44FB0163" w14:textId="77777777" w:rsidR="00C63B6E" w:rsidRPr="001704D9" w:rsidRDefault="00C63B6E" w:rsidP="00C63B6E">
      <w:pPr>
        <w:tabs>
          <w:tab w:val="left" w:pos="284"/>
        </w:tabs>
        <w:rPr>
          <w:rFonts w:cs="Courier New"/>
        </w:rPr>
      </w:pPr>
      <w:r w:rsidRPr="001704D9">
        <w:rPr>
          <w:rFonts w:cs="Courier New"/>
          <w:sz w:val="16"/>
          <w:szCs w:val="16"/>
        </w:rPr>
        <w:t xml:space="preserve">                                                                                                                                                                                            (подпись заявителя)</w:t>
      </w:r>
    </w:p>
    <w:p w14:paraId="6C710861" w14:textId="77777777" w:rsidR="00C63B6E" w:rsidRPr="001704D9" w:rsidRDefault="00C63B6E" w:rsidP="00C63B6E">
      <w:pPr>
        <w:jc w:val="center"/>
        <w:rPr>
          <w:rFonts w:cs="Courier New"/>
          <w:i/>
        </w:rPr>
      </w:pPr>
    </w:p>
    <w:p w14:paraId="475B7423" w14:textId="77777777" w:rsidR="00C63B6E" w:rsidRPr="001704D9" w:rsidRDefault="00C63B6E" w:rsidP="00C63B6E">
      <w:pPr>
        <w:jc w:val="center"/>
        <w:rPr>
          <w:rFonts w:cs="Courier New"/>
          <w:i/>
        </w:rPr>
      </w:pPr>
      <w:r w:rsidRPr="001704D9">
        <w:rPr>
          <w:rFonts w:cs="Courier New"/>
          <w:i/>
        </w:rPr>
        <w:t>Заполняется специалистом, принимающим заявление:</w:t>
      </w:r>
    </w:p>
    <w:p w14:paraId="1A834925" w14:textId="77777777" w:rsidR="00C63B6E" w:rsidRPr="001704D9" w:rsidRDefault="00C63B6E" w:rsidP="00C63B6E">
      <w:pPr>
        <w:rPr>
          <w:rFonts w:cs="Courier New"/>
        </w:rPr>
      </w:pPr>
      <w:r w:rsidRPr="001704D9">
        <w:rPr>
          <w:rFonts w:cs="Courier New"/>
        </w:rPr>
        <w:t>Заявление и другие документы на ____ листах принял «____» _____________ 20 ____ года</w:t>
      </w:r>
    </w:p>
    <w:p w14:paraId="3999CF88" w14:textId="77777777" w:rsidR="00C63B6E" w:rsidRPr="001704D9" w:rsidRDefault="00C63B6E" w:rsidP="00C63B6E">
      <w:pPr>
        <w:rPr>
          <w:rFonts w:cs="Courier New"/>
        </w:rPr>
      </w:pPr>
      <w:r w:rsidRPr="001704D9">
        <w:rPr>
          <w:rFonts w:cs="Courier New"/>
        </w:rPr>
        <w:t>Специалист _______________________________________ (________________________)</w:t>
      </w:r>
    </w:p>
    <w:p w14:paraId="5CBB6BFF" w14:textId="77777777" w:rsidR="00C63B6E" w:rsidRPr="001704D9" w:rsidRDefault="00C63B6E" w:rsidP="00C63B6E">
      <w:pPr>
        <w:widowControl w:val="0"/>
        <w:autoSpaceDE w:val="0"/>
        <w:autoSpaceDN w:val="0"/>
        <w:jc w:val="both"/>
        <w:rPr>
          <w:rFonts w:ascii="Courier New" w:hAnsi="Courier New" w:cs="Courier New"/>
          <w:sz w:val="20"/>
          <w:szCs w:val="20"/>
        </w:rPr>
      </w:pPr>
      <w:r w:rsidRPr="001704D9">
        <w:rPr>
          <w:rFonts w:cs="Courier New"/>
        </w:rPr>
        <w:tab/>
      </w:r>
      <w:r w:rsidRPr="001704D9">
        <w:rPr>
          <w:rFonts w:cs="Courier New"/>
        </w:rPr>
        <w:tab/>
      </w:r>
      <w:r w:rsidRPr="001704D9">
        <w:rPr>
          <w:rFonts w:cs="Courier New"/>
        </w:rPr>
        <w:tab/>
      </w:r>
      <w:r w:rsidRPr="001704D9">
        <w:rPr>
          <w:rFonts w:cs="Courier New"/>
          <w:sz w:val="16"/>
          <w:szCs w:val="16"/>
        </w:rPr>
        <w:t>(Ф.И.О. специалиста)                                                                             (подпись специалиста)</w:t>
      </w:r>
    </w:p>
    <w:p w14:paraId="1D2AFC71" w14:textId="77777777" w:rsidR="00C63B6E" w:rsidRPr="001704D9" w:rsidRDefault="00C63B6E" w:rsidP="00C63B6E">
      <w:pPr>
        <w:widowControl w:val="0"/>
        <w:autoSpaceDE w:val="0"/>
        <w:autoSpaceDN w:val="0"/>
        <w:ind w:firstLine="540"/>
        <w:jc w:val="both"/>
        <w:rPr>
          <w:rFonts w:ascii="Calibri" w:hAnsi="Calibri" w:cs="Calibri"/>
          <w:sz w:val="22"/>
          <w:szCs w:val="20"/>
        </w:rPr>
      </w:pPr>
    </w:p>
    <w:p w14:paraId="33DE0CBC" w14:textId="37E3895C" w:rsidR="00BA5895" w:rsidRPr="001704D9" w:rsidRDefault="00BA5895" w:rsidP="00DF2369">
      <w:pPr>
        <w:autoSpaceDE w:val="0"/>
        <w:autoSpaceDN w:val="0"/>
        <w:adjustRightInd w:val="0"/>
        <w:spacing w:after="60"/>
        <w:jc w:val="both"/>
        <w:outlineLvl w:val="0"/>
        <w:rPr>
          <w:b/>
          <w:bCs/>
          <w:i/>
          <w:iCs/>
        </w:rPr>
      </w:pPr>
    </w:p>
    <w:p w14:paraId="689B5B2A" w14:textId="77777777" w:rsidR="00BA5895" w:rsidRPr="001704D9" w:rsidRDefault="00BA5895" w:rsidP="00BA5895">
      <w:pPr>
        <w:widowControl w:val="0"/>
        <w:autoSpaceDE w:val="0"/>
        <w:autoSpaceDN w:val="0"/>
        <w:adjustRightInd w:val="0"/>
        <w:ind w:firstLine="720"/>
        <w:jc w:val="right"/>
        <w:sectPr w:rsidR="00BA5895" w:rsidRPr="001704D9" w:rsidSect="00B46033">
          <w:footerReference w:type="even" r:id="rId10"/>
          <w:footerReference w:type="default" r:id="rId11"/>
          <w:pgSz w:w="11906" w:h="16840"/>
          <w:pgMar w:top="1134" w:right="851" w:bottom="1134" w:left="1418" w:header="709" w:footer="709" w:gutter="0"/>
          <w:cols w:space="708"/>
          <w:docGrid w:linePitch="360"/>
        </w:sectPr>
      </w:pPr>
    </w:p>
    <w:p w14:paraId="2B05566A" w14:textId="77777777" w:rsidR="00BA5895" w:rsidRPr="001704D9" w:rsidRDefault="00BA5895" w:rsidP="00DA3044">
      <w:pPr>
        <w:widowControl w:val="0"/>
        <w:autoSpaceDE w:val="0"/>
        <w:autoSpaceDN w:val="0"/>
        <w:adjustRightInd w:val="0"/>
        <w:ind w:left="4536"/>
        <w:outlineLvl w:val="1"/>
        <w:rPr>
          <w:sz w:val="28"/>
          <w:szCs w:val="28"/>
        </w:rPr>
      </w:pPr>
      <w:r w:rsidRPr="001704D9">
        <w:rPr>
          <w:sz w:val="28"/>
          <w:szCs w:val="28"/>
        </w:rPr>
        <w:lastRenderedPageBreak/>
        <w:t>Приложение 2</w:t>
      </w:r>
    </w:p>
    <w:p w14:paraId="06D0F987" w14:textId="03ABD08F" w:rsidR="00BA5895" w:rsidRPr="001704D9" w:rsidRDefault="00BA5895" w:rsidP="00DA3044">
      <w:pPr>
        <w:widowControl w:val="0"/>
        <w:autoSpaceDE w:val="0"/>
        <w:autoSpaceDN w:val="0"/>
        <w:adjustRightInd w:val="0"/>
        <w:ind w:left="4536"/>
        <w:jc w:val="both"/>
        <w:rPr>
          <w:sz w:val="28"/>
          <w:szCs w:val="28"/>
        </w:rPr>
      </w:pPr>
      <w:r w:rsidRPr="001704D9">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C63B6E" w:rsidRPr="001704D9">
        <w:rPr>
          <w:sz w:val="28"/>
          <w:szCs w:val="28"/>
        </w:rPr>
        <w:t xml:space="preserve">Предоставление единовременной выплаты при рождении ребенка (детей) в малообеспеченных семьях, проживающих в Корякском округе и </w:t>
      </w:r>
      <w:r w:rsidR="00315B11" w:rsidRPr="001704D9">
        <w:rPr>
          <w:sz w:val="28"/>
          <w:szCs w:val="28"/>
        </w:rPr>
        <w:t>Алеутском муниципальном округе в Камчатском крае</w:t>
      </w:r>
      <w:r w:rsidRPr="001704D9">
        <w:rPr>
          <w:sz w:val="28"/>
          <w:szCs w:val="28"/>
        </w:rPr>
        <w:t>»</w:t>
      </w:r>
    </w:p>
    <w:p w14:paraId="1A015B6E" w14:textId="77777777" w:rsidR="00BA5895" w:rsidRPr="001704D9" w:rsidRDefault="00BA5895" w:rsidP="00BA5895">
      <w:pPr>
        <w:widowControl w:val="0"/>
        <w:autoSpaceDE w:val="0"/>
        <w:autoSpaceDN w:val="0"/>
        <w:adjustRightInd w:val="0"/>
        <w:ind w:firstLine="720"/>
        <w:jc w:val="right"/>
      </w:pPr>
    </w:p>
    <w:p w14:paraId="411D44F5" w14:textId="77777777" w:rsidR="00BA5895" w:rsidRPr="001704D9" w:rsidRDefault="00BA5895" w:rsidP="00BA5895">
      <w:pPr>
        <w:widowControl w:val="0"/>
        <w:autoSpaceDE w:val="0"/>
        <w:autoSpaceDN w:val="0"/>
        <w:adjustRightInd w:val="0"/>
        <w:ind w:firstLine="540"/>
        <w:jc w:val="both"/>
      </w:pPr>
    </w:p>
    <w:p w14:paraId="1AEB351C" w14:textId="77777777" w:rsidR="00570DA0" w:rsidRPr="001704D9" w:rsidRDefault="00570DA0" w:rsidP="00570DA0">
      <w:pPr>
        <w:autoSpaceDE w:val="0"/>
        <w:autoSpaceDN w:val="0"/>
        <w:adjustRightInd w:val="0"/>
        <w:ind w:firstLine="540"/>
        <w:jc w:val="both"/>
        <w:rPr>
          <w:rFonts w:eastAsiaTheme="minorHAnsi"/>
          <w:sz w:val="28"/>
          <w:szCs w:val="28"/>
          <w:lang w:eastAsia="en-US"/>
        </w:rPr>
      </w:pPr>
    </w:p>
    <w:p w14:paraId="4C613F4C" w14:textId="77777777" w:rsidR="00570DA0" w:rsidRPr="001704D9" w:rsidRDefault="00570DA0" w:rsidP="00570DA0">
      <w:pPr>
        <w:autoSpaceDE w:val="0"/>
        <w:autoSpaceDN w:val="0"/>
        <w:adjustRightInd w:val="0"/>
        <w:jc w:val="both"/>
        <w:rPr>
          <w:rFonts w:eastAsiaTheme="minorHAnsi" w:cstheme="minorBidi"/>
          <w:sz w:val="28"/>
          <w:szCs w:val="28"/>
          <w:lang w:eastAsia="en-US"/>
        </w:rPr>
      </w:pPr>
      <w:r w:rsidRPr="001704D9">
        <w:rPr>
          <w:rFonts w:eastAsiaTheme="minorHAnsi" w:cstheme="minorBidi"/>
          <w:sz w:val="28"/>
          <w:szCs w:val="28"/>
          <w:lang w:eastAsia="en-US"/>
        </w:rPr>
        <w:t>Форма 1</w:t>
      </w:r>
    </w:p>
    <w:p w14:paraId="49C6356E"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p w14:paraId="53FC893D" w14:textId="77777777" w:rsidR="00570DA0" w:rsidRPr="001704D9" w:rsidRDefault="00570DA0" w:rsidP="00570DA0">
      <w:pPr>
        <w:autoSpaceDE w:val="0"/>
        <w:autoSpaceDN w:val="0"/>
        <w:adjustRightInd w:val="0"/>
        <w:jc w:val="center"/>
        <w:outlineLvl w:val="1"/>
        <w:rPr>
          <w:rFonts w:eastAsiaTheme="minorHAnsi" w:cstheme="minorBidi"/>
          <w:bCs/>
          <w:sz w:val="28"/>
          <w:szCs w:val="28"/>
          <w:lang w:eastAsia="en-US"/>
        </w:rPr>
      </w:pPr>
      <w:r w:rsidRPr="001704D9">
        <w:rPr>
          <w:rFonts w:eastAsiaTheme="minorHAnsi" w:cstheme="minorBidi"/>
          <w:bCs/>
          <w:sz w:val="28"/>
          <w:szCs w:val="28"/>
          <w:lang w:eastAsia="en-US"/>
        </w:rPr>
        <w:t>УВЕДОМЛЕНИЕ</w:t>
      </w:r>
    </w:p>
    <w:p w14:paraId="1A29BF8E" w14:textId="77777777" w:rsidR="00570DA0" w:rsidRPr="001704D9" w:rsidRDefault="00570DA0" w:rsidP="00570DA0">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ОБ ОТКАЗЕ В ПРИЕМЕ ЗАЯВЛЕНИЯ И ДОКУМЕНТОВ</w:t>
      </w:r>
    </w:p>
    <w:p w14:paraId="4EA66E9F" w14:textId="77777777" w:rsidR="00570DA0" w:rsidRPr="001704D9" w:rsidRDefault="00570DA0" w:rsidP="00570DA0">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НА ПРЕДОСТАВЛЕНИЕ ГОСУДАРСТВЕННОЙ УСЛУГИ</w:t>
      </w:r>
    </w:p>
    <w:p w14:paraId="61EEA0E7"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101"/>
        <w:gridCol w:w="2089"/>
        <w:gridCol w:w="3190"/>
        <w:gridCol w:w="3191"/>
      </w:tblGrid>
      <w:tr w:rsidR="00570DA0" w:rsidRPr="001704D9" w14:paraId="78FACEB9" w14:textId="77777777" w:rsidTr="00001F0D">
        <w:tc>
          <w:tcPr>
            <w:tcW w:w="9571" w:type="dxa"/>
            <w:gridSpan w:val="4"/>
            <w:hideMark/>
          </w:tcPr>
          <w:p w14:paraId="1A9FA147" w14:textId="77777777" w:rsidR="00570DA0" w:rsidRPr="001704D9" w:rsidRDefault="00570DA0" w:rsidP="00001F0D">
            <w:pPr>
              <w:widowControl w:val="0"/>
              <w:autoSpaceDE w:val="0"/>
              <w:autoSpaceDN w:val="0"/>
              <w:adjustRightInd w:val="0"/>
              <w:jc w:val="center"/>
              <w:rPr>
                <w:rFonts w:eastAsiaTheme="minorHAnsi" w:cstheme="minorBidi"/>
                <w:sz w:val="28"/>
                <w:szCs w:val="28"/>
                <w:lang w:eastAsia="en-US"/>
              </w:rPr>
            </w:pPr>
            <w:r w:rsidRPr="001704D9">
              <w:rPr>
                <w:rFonts w:eastAsiaTheme="minorHAnsi" w:cstheme="minorBidi"/>
                <w:sz w:val="28"/>
                <w:szCs w:val="28"/>
                <w:lang w:eastAsia="en-US"/>
              </w:rPr>
              <w:t>Уважаемая(ый) ____________________________________!</w:t>
            </w:r>
          </w:p>
        </w:tc>
      </w:tr>
      <w:tr w:rsidR="00570DA0" w:rsidRPr="001704D9" w14:paraId="599C8C24" w14:textId="77777777" w:rsidTr="00001F0D">
        <w:tc>
          <w:tcPr>
            <w:tcW w:w="9571" w:type="dxa"/>
            <w:gridSpan w:val="4"/>
          </w:tcPr>
          <w:p w14:paraId="48D9764F"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1704D9" w14:paraId="09251CBA" w14:textId="77777777" w:rsidTr="00001F0D">
        <w:tc>
          <w:tcPr>
            <w:tcW w:w="9571" w:type="dxa"/>
            <w:gridSpan w:val="4"/>
            <w:hideMark/>
          </w:tcPr>
          <w:p w14:paraId="65B919F1" w14:textId="77777777" w:rsidR="00570DA0" w:rsidRPr="001704D9" w:rsidRDefault="00570DA0" w:rsidP="00001F0D">
            <w:pPr>
              <w:widowControl w:val="0"/>
              <w:autoSpaceDE w:val="0"/>
              <w:autoSpaceDN w:val="0"/>
              <w:adjustRightInd w:val="0"/>
              <w:ind w:firstLine="567"/>
              <w:jc w:val="both"/>
              <w:rPr>
                <w:rFonts w:eastAsiaTheme="minorHAnsi" w:cstheme="minorBidi"/>
                <w:sz w:val="28"/>
                <w:szCs w:val="28"/>
                <w:lang w:eastAsia="en-US"/>
              </w:rPr>
            </w:pPr>
            <w:r w:rsidRPr="001704D9">
              <w:rPr>
                <w:rFonts w:cstheme="minorBidi"/>
                <w:sz w:val="28"/>
                <w:szCs w:val="28"/>
              </w:rPr>
              <w:t>Настоящим уведомляем, что Вам отказано в приеме заявления и документов на предоставление</w:t>
            </w:r>
          </w:p>
        </w:tc>
      </w:tr>
      <w:tr w:rsidR="00570DA0" w:rsidRPr="001704D9" w14:paraId="78A3478D" w14:textId="77777777" w:rsidTr="00001F0D">
        <w:tc>
          <w:tcPr>
            <w:tcW w:w="9571" w:type="dxa"/>
            <w:gridSpan w:val="4"/>
            <w:tcBorders>
              <w:top w:val="nil"/>
              <w:left w:val="nil"/>
              <w:bottom w:val="single" w:sz="4" w:space="0" w:color="auto"/>
              <w:right w:val="nil"/>
            </w:tcBorders>
          </w:tcPr>
          <w:p w14:paraId="6FCBCDCE"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1704D9" w14:paraId="4309EEBA" w14:textId="77777777" w:rsidTr="00001F0D">
        <w:tc>
          <w:tcPr>
            <w:tcW w:w="9571" w:type="dxa"/>
            <w:gridSpan w:val="4"/>
            <w:tcBorders>
              <w:top w:val="single" w:sz="4" w:space="0" w:color="auto"/>
              <w:left w:val="nil"/>
              <w:bottom w:val="nil"/>
              <w:right w:val="nil"/>
            </w:tcBorders>
            <w:hideMark/>
          </w:tcPr>
          <w:p w14:paraId="2AFCE5D5" w14:textId="77777777" w:rsidR="00570DA0" w:rsidRPr="001704D9" w:rsidRDefault="00570DA0" w:rsidP="00001F0D">
            <w:pPr>
              <w:widowControl w:val="0"/>
              <w:autoSpaceDE w:val="0"/>
              <w:autoSpaceDN w:val="0"/>
              <w:adjustRightInd w:val="0"/>
              <w:jc w:val="center"/>
              <w:rPr>
                <w:rFonts w:eastAsiaTheme="minorHAnsi" w:cstheme="minorBidi"/>
                <w:i/>
                <w:vertAlign w:val="superscript"/>
                <w:lang w:eastAsia="en-US"/>
              </w:rPr>
            </w:pPr>
            <w:r w:rsidRPr="001704D9">
              <w:rPr>
                <w:rFonts w:eastAsiaTheme="minorHAnsi" w:cstheme="minorBidi"/>
                <w:i/>
                <w:vertAlign w:val="superscript"/>
                <w:lang w:eastAsia="en-US"/>
              </w:rPr>
              <w:t>(вид денежной выплаты)</w:t>
            </w:r>
          </w:p>
        </w:tc>
      </w:tr>
      <w:tr w:rsidR="00570DA0" w:rsidRPr="001704D9" w14:paraId="3413767E" w14:textId="77777777" w:rsidTr="00001F0D">
        <w:tc>
          <w:tcPr>
            <w:tcW w:w="1101" w:type="dxa"/>
            <w:hideMark/>
          </w:tcPr>
          <w:p w14:paraId="6F1820F2"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r w:rsidRPr="001704D9">
              <w:rPr>
                <w:rFonts w:cstheme="minorBidi"/>
                <w:sz w:val="28"/>
                <w:szCs w:val="28"/>
              </w:rPr>
              <w:t>связи с</w:t>
            </w:r>
          </w:p>
        </w:tc>
        <w:tc>
          <w:tcPr>
            <w:tcW w:w="8470" w:type="dxa"/>
            <w:gridSpan w:val="3"/>
            <w:tcBorders>
              <w:top w:val="nil"/>
              <w:left w:val="nil"/>
              <w:bottom w:val="single" w:sz="4" w:space="0" w:color="auto"/>
              <w:right w:val="nil"/>
            </w:tcBorders>
          </w:tcPr>
          <w:p w14:paraId="0BB4D9C8"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1704D9" w14:paraId="76CA4E18" w14:textId="77777777" w:rsidTr="00001F0D">
        <w:tc>
          <w:tcPr>
            <w:tcW w:w="9571" w:type="dxa"/>
            <w:gridSpan w:val="4"/>
            <w:tcBorders>
              <w:top w:val="nil"/>
              <w:left w:val="nil"/>
              <w:bottom w:val="single" w:sz="4" w:space="0" w:color="auto"/>
              <w:right w:val="nil"/>
            </w:tcBorders>
          </w:tcPr>
          <w:p w14:paraId="69B59963"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1704D9" w14:paraId="353DF336" w14:textId="77777777" w:rsidTr="00001F0D">
        <w:tc>
          <w:tcPr>
            <w:tcW w:w="9571" w:type="dxa"/>
            <w:gridSpan w:val="4"/>
            <w:tcBorders>
              <w:top w:val="single" w:sz="4" w:space="0" w:color="auto"/>
              <w:left w:val="nil"/>
              <w:bottom w:val="single" w:sz="4" w:space="0" w:color="auto"/>
              <w:right w:val="nil"/>
            </w:tcBorders>
          </w:tcPr>
          <w:p w14:paraId="4A22D479"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1704D9" w14:paraId="605A826A" w14:textId="77777777" w:rsidTr="00001F0D">
        <w:tc>
          <w:tcPr>
            <w:tcW w:w="9571" w:type="dxa"/>
            <w:gridSpan w:val="4"/>
            <w:tcBorders>
              <w:top w:val="single" w:sz="4" w:space="0" w:color="auto"/>
              <w:left w:val="nil"/>
              <w:bottom w:val="nil"/>
              <w:right w:val="nil"/>
            </w:tcBorders>
            <w:hideMark/>
          </w:tcPr>
          <w:p w14:paraId="24A81C83" w14:textId="77777777" w:rsidR="00570DA0" w:rsidRPr="001704D9" w:rsidRDefault="00570DA0" w:rsidP="00001F0D">
            <w:pPr>
              <w:widowControl w:val="0"/>
              <w:autoSpaceDE w:val="0"/>
              <w:autoSpaceDN w:val="0"/>
              <w:adjustRightInd w:val="0"/>
              <w:jc w:val="center"/>
              <w:rPr>
                <w:rFonts w:eastAsiaTheme="minorHAnsi" w:cstheme="minorBidi"/>
                <w:i/>
                <w:vertAlign w:val="superscript"/>
                <w:lang w:eastAsia="en-US"/>
              </w:rPr>
            </w:pPr>
            <w:r w:rsidRPr="001704D9">
              <w:rPr>
                <w:rFonts w:cstheme="minorBidi"/>
                <w:i/>
                <w:vertAlign w:val="superscript"/>
              </w:rPr>
              <w:t>(указать причину отказа)</w:t>
            </w:r>
          </w:p>
        </w:tc>
      </w:tr>
      <w:tr w:rsidR="00570DA0" w:rsidRPr="001704D9" w14:paraId="2FCFE241" w14:textId="77777777" w:rsidTr="00001F0D">
        <w:tc>
          <w:tcPr>
            <w:tcW w:w="9571" w:type="dxa"/>
            <w:gridSpan w:val="4"/>
            <w:hideMark/>
          </w:tcPr>
          <w:p w14:paraId="0B49F886" w14:textId="77777777" w:rsidR="00570DA0" w:rsidRPr="001704D9" w:rsidRDefault="00570DA0" w:rsidP="0083083D">
            <w:pPr>
              <w:widowControl w:val="0"/>
              <w:autoSpaceDE w:val="0"/>
              <w:autoSpaceDN w:val="0"/>
              <w:adjustRightInd w:val="0"/>
              <w:ind w:firstLine="567"/>
              <w:jc w:val="both"/>
              <w:rPr>
                <w:rFonts w:eastAsiaTheme="minorHAnsi" w:cstheme="minorBidi"/>
                <w:sz w:val="28"/>
                <w:szCs w:val="28"/>
                <w:lang w:eastAsia="en-US"/>
              </w:rPr>
            </w:pPr>
            <w:r w:rsidRPr="001704D9">
              <w:rPr>
                <w:rFonts w:eastAsiaTheme="minorHAnsi" w:cstheme="minorBidi"/>
                <w:sz w:val="28"/>
                <w:szCs w:val="28"/>
                <w:lang w:eastAsia="en-US"/>
              </w:rPr>
              <w:t xml:space="preserve">Для сведения сообщаем, что решения (действия) должностных лиц Министерства социального </w:t>
            </w:r>
            <w:r w:rsidR="0083083D" w:rsidRPr="001704D9">
              <w:rPr>
                <w:rFonts w:eastAsiaTheme="minorHAnsi" w:cstheme="minorBidi"/>
                <w:sz w:val="28"/>
                <w:szCs w:val="28"/>
                <w:lang w:eastAsia="en-US"/>
              </w:rPr>
              <w:t xml:space="preserve">благополучия и семейной политики </w:t>
            </w:r>
            <w:r w:rsidRPr="001704D9">
              <w:rPr>
                <w:rFonts w:eastAsiaTheme="minorHAnsi" w:cstheme="minorBidi"/>
                <w:sz w:val="28"/>
                <w:szCs w:val="28"/>
                <w:lang w:eastAsia="en-US"/>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1704D9" w14:paraId="29ACA20F" w14:textId="77777777" w:rsidTr="00001F0D">
        <w:tc>
          <w:tcPr>
            <w:tcW w:w="9571" w:type="dxa"/>
            <w:gridSpan w:val="4"/>
          </w:tcPr>
          <w:p w14:paraId="5527AC95"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p w14:paraId="6E14A937"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1704D9" w14:paraId="1DE0D289" w14:textId="77777777" w:rsidTr="00001F0D">
        <w:tc>
          <w:tcPr>
            <w:tcW w:w="3190" w:type="dxa"/>
            <w:gridSpan w:val="2"/>
            <w:hideMark/>
          </w:tcPr>
          <w:p w14:paraId="5ED1F5AF" w14:textId="77777777" w:rsidR="00570DA0" w:rsidRPr="001704D9" w:rsidRDefault="00570DA0" w:rsidP="00001F0D">
            <w:pPr>
              <w:widowControl w:val="0"/>
              <w:autoSpaceDE w:val="0"/>
              <w:autoSpaceDN w:val="0"/>
              <w:adjustRightInd w:val="0"/>
              <w:jc w:val="both"/>
              <w:rPr>
                <w:rFonts w:eastAsiaTheme="minorHAnsi" w:cstheme="minorBidi"/>
                <w:sz w:val="28"/>
                <w:szCs w:val="28"/>
                <w:lang w:eastAsia="en-US"/>
              </w:rPr>
            </w:pPr>
            <w:r w:rsidRPr="001704D9">
              <w:rPr>
                <w:rFonts w:cstheme="minorBidi"/>
                <w:sz w:val="28"/>
                <w:szCs w:val="28"/>
              </w:rPr>
              <w:t>Руководитель</w:t>
            </w:r>
          </w:p>
        </w:tc>
        <w:tc>
          <w:tcPr>
            <w:tcW w:w="3190" w:type="dxa"/>
            <w:hideMark/>
          </w:tcPr>
          <w:p w14:paraId="37CB2B6B" w14:textId="77777777" w:rsidR="00570DA0" w:rsidRPr="001704D9" w:rsidRDefault="00570DA0" w:rsidP="00001F0D">
            <w:pPr>
              <w:widowControl w:val="0"/>
              <w:autoSpaceDE w:val="0"/>
              <w:autoSpaceDN w:val="0"/>
              <w:adjustRightInd w:val="0"/>
              <w:jc w:val="center"/>
              <w:rPr>
                <w:rFonts w:eastAsiaTheme="minorHAnsi" w:cstheme="minorBidi"/>
                <w:sz w:val="28"/>
                <w:szCs w:val="28"/>
                <w:lang w:eastAsia="en-US"/>
              </w:rPr>
            </w:pPr>
            <w:r w:rsidRPr="001704D9">
              <w:rPr>
                <w:rFonts w:cstheme="minorBidi"/>
                <w:sz w:val="28"/>
                <w:szCs w:val="28"/>
              </w:rPr>
              <w:t>Подпись</w:t>
            </w:r>
          </w:p>
        </w:tc>
        <w:tc>
          <w:tcPr>
            <w:tcW w:w="3191" w:type="dxa"/>
            <w:hideMark/>
          </w:tcPr>
          <w:p w14:paraId="084D707B" w14:textId="77777777" w:rsidR="00570DA0" w:rsidRPr="001704D9" w:rsidRDefault="00570DA0" w:rsidP="00001F0D">
            <w:pPr>
              <w:widowControl w:val="0"/>
              <w:autoSpaceDE w:val="0"/>
              <w:autoSpaceDN w:val="0"/>
              <w:adjustRightInd w:val="0"/>
              <w:jc w:val="right"/>
              <w:rPr>
                <w:rFonts w:eastAsiaTheme="minorHAnsi" w:cstheme="minorBidi"/>
                <w:sz w:val="28"/>
                <w:szCs w:val="28"/>
                <w:lang w:eastAsia="en-US"/>
              </w:rPr>
            </w:pPr>
            <w:r w:rsidRPr="001704D9">
              <w:rPr>
                <w:rFonts w:cstheme="minorBidi"/>
                <w:sz w:val="28"/>
                <w:szCs w:val="28"/>
              </w:rPr>
              <w:t>Ф.И.О.</w:t>
            </w:r>
          </w:p>
        </w:tc>
      </w:tr>
    </w:tbl>
    <w:p w14:paraId="54F99FEB"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p w14:paraId="0778E586" w14:textId="77777777" w:rsidR="00570DA0" w:rsidRPr="001704D9" w:rsidRDefault="00570DA0" w:rsidP="00570DA0">
      <w:pPr>
        <w:rPr>
          <w:rFonts w:eastAsiaTheme="minorHAnsi" w:cstheme="minorBidi"/>
          <w:sz w:val="28"/>
          <w:szCs w:val="28"/>
          <w:lang w:eastAsia="en-US"/>
        </w:rPr>
        <w:sectPr w:rsidR="00570DA0" w:rsidRPr="001704D9" w:rsidSect="00B46033">
          <w:footerReference w:type="default" r:id="rId12"/>
          <w:pgSz w:w="11905" w:h="16840"/>
          <w:pgMar w:top="1134" w:right="851" w:bottom="1134" w:left="1418" w:header="454" w:footer="0" w:gutter="0"/>
          <w:cols w:space="720"/>
          <w:docGrid w:linePitch="326"/>
        </w:sectPr>
      </w:pPr>
    </w:p>
    <w:p w14:paraId="4409EF6A" w14:textId="77777777" w:rsidR="00570DA0" w:rsidRPr="001704D9" w:rsidRDefault="00570DA0" w:rsidP="00570DA0">
      <w:pPr>
        <w:rPr>
          <w:rFonts w:eastAsiaTheme="minorHAnsi" w:cstheme="minorBidi"/>
          <w:sz w:val="28"/>
          <w:szCs w:val="28"/>
          <w:lang w:eastAsia="en-US"/>
        </w:rPr>
      </w:pPr>
      <w:r w:rsidRPr="001704D9">
        <w:rPr>
          <w:rFonts w:eastAsiaTheme="minorHAnsi" w:cstheme="minorBidi"/>
          <w:sz w:val="28"/>
          <w:szCs w:val="28"/>
          <w:lang w:eastAsia="en-US"/>
        </w:rPr>
        <w:lastRenderedPageBreak/>
        <w:t>Форма 2</w:t>
      </w:r>
    </w:p>
    <w:p w14:paraId="4C329604"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p w14:paraId="4BB1EF7E" w14:textId="77777777" w:rsidR="00570DA0" w:rsidRPr="001704D9" w:rsidRDefault="00570DA0" w:rsidP="00570DA0">
      <w:pPr>
        <w:autoSpaceDE w:val="0"/>
        <w:autoSpaceDN w:val="0"/>
        <w:adjustRightInd w:val="0"/>
        <w:jc w:val="center"/>
        <w:outlineLvl w:val="1"/>
        <w:rPr>
          <w:rFonts w:eastAsiaTheme="minorHAnsi" w:cstheme="minorBidi"/>
          <w:bCs/>
          <w:sz w:val="28"/>
          <w:szCs w:val="28"/>
          <w:lang w:eastAsia="en-US"/>
        </w:rPr>
      </w:pPr>
      <w:r w:rsidRPr="001704D9">
        <w:rPr>
          <w:rFonts w:eastAsiaTheme="minorHAnsi" w:cstheme="minorBidi"/>
          <w:bCs/>
          <w:sz w:val="28"/>
          <w:szCs w:val="28"/>
          <w:lang w:eastAsia="en-US"/>
        </w:rPr>
        <w:t>УВЕДОМЛЕНИЕ</w:t>
      </w:r>
    </w:p>
    <w:p w14:paraId="043D9F07" w14:textId="77777777" w:rsidR="00570DA0" w:rsidRPr="001704D9" w:rsidRDefault="00570DA0" w:rsidP="00570DA0">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О ВОЗВРАТЕ ДОКУМЕНТОВ НА ПРЕДОСТАВЛЕНИЕ</w:t>
      </w:r>
    </w:p>
    <w:p w14:paraId="4B0A7262" w14:textId="77777777" w:rsidR="00570DA0" w:rsidRPr="001704D9" w:rsidRDefault="00570DA0" w:rsidP="00570DA0">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ГОСУДАРСТВЕННОЙ УСЛУГИ</w:t>
      </w:r>
    </w:p>
    <w:p w14:paraId="6AD30532"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2235"/>
        <w:gridCol w:w="955"/>
        <w:gridCol w:w="1029"/>
        <w:gridCol w:w="142"/>
        <w:gridCol w:w="2019"/>
        <w:gridCol w:w="3191"/>
      </w:tblGrid>
      <w:tr w:rsidR="00570DA0" w:rsidRPr="001704D9" w14:paraId="60AF25C2" w14:textId="77777777" w:rsidTr="00001F0D">
        <w:tc>
          <w:tcPr>
            <w:tcW w:w="9571" w:type="dxa"/>
            <w:gridSpan w:val="6"/>
            <w:vAlign w:val="center"/>
            <w:hideMark/>
          </w:tcPr>
          <w:p w14:paraId="3C7B4913" w14:textId="77777777" w:rsidR="00570DA0" w:rsidRPr="001704D9" w:rsidRDefault="00570DA0" w:rsidP="00001F0D">
            <w:pPr>
              <w:widowControl w:val="0"/>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Уважаемая(ый) ____________________________________!</w:t>
            </w:r>
          </w:p>
        </w:tc>
      </w:tr>
      <w:tr w:rsidR="00570DA0" w:rsidRPr="001704D9" w14:paraId="064D514C" w14:textId="77777777" w:rsidTr="00001F0D">
        <w:tc>
          <w:tcPr>
            <w:tcW w:w="9571" w:type="dxa"/>
            <w:gridSpan w:val="6"/>
          </w:tcPr>
          <w:p w14:paraId="3A4864BC"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4DC75E5B" w14:textId="77777777" w:rsidTr="00001F0D">
        <w:tc>
          <w:tcPr>
            <w:tcW w:w="4219" w:type="dxa"/>
            <w:gridSpan w:val="3"/>
            <w:hideMark/>
          </w:tcPr>
          <w:p w14:paraId="5F3491A5" w14:textId="77777777" w:rsidR="00570DA0" w:rsidRPr="001704D9" w:rsidRDefault="00570DA0" w:rsidP="00001F0D">
            <w:pPr>
              <w:widowControl w:val="0"/>
              <w:autoSpaceDE w:val="0"/>
              <w:autoSpaceDN w:val="0"/>
              <w:adjustRightInd w:val="0"/>
              <w:ind w:firstLine="567"/>
              <w:rPr>
                <w:rFonts w:eastAsiaTheme="minorHAnsi" w:cstheme="minorBidi"/>
                <w:bCs/>
                <w:sz w:val="28"/>
                <w:szCs w:val="28"/>
                <w:lang w:eastAsia="en-US"/>
              </w:rPr>
            </w:pPr>
            <w:r w:rsidRPr="001704D9">
              <w:rPr>
                <w:rFonts w:cstheme="minorBidi"/>
                <w:sz w:val="28"/>
                <w:szCs w:val="28"/>
              </w:rPr>
              <w:t>Настоящим уведомляем, что</w:t>
            </w:r>
          </w:p>
        </w:tc>
        <w:tc>
          <w:tcPr>
            <w:tcW w:w="5352" w:type="dxa"/>
            <w:gridSpan w:val="3"/>
            <w:tcBorders>
              <w:top w:val="nil"/>
              <w:left w:val="nil"/>
              <w:bottom w:val="single" w:sz="4" w:space="0" w:color="auto"/>
              <w:right w:val="nil"/>
            </w:tcBorders>
          </w:tcPr>
          <w:p w14:paraId="7EC45A41"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7BC8875E" w14:textId="77777777" w:rsidTr="00001F0D">
        <w:tc>
          <w:tcPr>
            <w:tcW w:w="4219" w:type="dxa"/>
            <w:gridSpan w:val="3"/>
          </w:tcPr>
          <w:p w14:paraId="747BB4E1" w14:textId="77777777" w:rsidR="00570DA0" w:rsidRPr="001704D9" w:rsidRDefault="00570DA0" w:rsidP="00001F0D">
            <w:pPr>
              <w:widowControl w:val="0"/>
              <w:autoSpaceDE w:val="0"/>
              <w:autoSpaceDN w:val="0"/>
              <w:adjustRightInd w:val="0"/>
              <w:rPr>
                <w:rFonts w:eastAsiaTheme="minorHAnsi" w:cstheme="minorBidi"/>
                <w:bCs/>
                <w:vertAlign w:val="superscript"/>
                <w:lang w:eastAsia="en-US"/>
              </w:rPr>
            </w:pPr>
          </w:p>
        </w:tc>
        <w:tc>
          <w:tcPr>
            <w:tcW w:w="5352" w:type="dxa"/>
            <w:gridSpan w:val="3"/>
            <w:hideMark/>
          </w:tcPr>
          <w:p w14:paraId="48D70430" w14:textId="77777777" w:rsidR="00570DA0" w:rsidRPr="001704D9" w:rsidRDefault="00570DA0" w:rsidP="00001F0D">
            <w:pPr>
              <w:widowControl w:val="0"/>
              <w:autoSpaceDE w:val="0"/>
              <w:autoSpaceDN w:val="0"/>
              <w:adjustRightInd w:val="0"/>
              <w:jc w:val="center"/>
              <w:rPr>
                <w:rFonts w:eastAsiaTheme="minorHAnsi" w:cstheme="minorBidi"/>
                <w:bCs/>
                <w:i/>
                <w:vertAlign w:val="superscript"/>
                <w:lang w:eastAsia="en-US"/>
              </w:rPr>
            </w:pPr>
            <w:r w:rsidRPr="001704D9">
              <w:rPr>
                <w:rFonts w:cstheme="minorBidi"/>
                <w:i/>
                <w:vertAlign w:val="superscript"/>
              </w:rPr>
              <w:t>(Ф.И.О. получателя,</w:t>
            </w:r>
          </w:p>
        </w:tc>
      </w:tr>
      <w:tr w:rsidR="00570DA0" w:rsidRPr="001704D9" w14:paraId="6AE592F6" w14:textId="77777777" w:rsidTr="00001F0D">
        <w:tc>
          <w:tcPr>
            <w:tcW w:w="9571" w:type="dxa"/>
            <w:gridSpan w:val="6"/>
            <w:tcBorders>
              <w:top w:val="nil"/>
              <w:left w:val="nil"/>
              <w:bottom w:val="single" w:sz="4" w:space="0" w:color="auto"/>
              <w:right w:val="nil"/>
            </w:tcBorders>
          </w:tcPr>
          <w:p w14:paraId="56FE0A7F"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37017872" w14:textId="77777777" w:rsidTr="00001F0D">
        <w:tc>
          <w:tcPr>
            <w:tcW w:w="9571" w:type="dxa"/>
            <w:gridSpan w:val="6"/>
            <w:tcBorders>
              <w:top w:val="single" w:sz="4" w:space="0" w:color="auto"/>
              <w:left w:val="nil"/>
              <w:bottom w:val="nil"/>
              <w:right w:val="nil"/>
            </w:tcBorders>
            <w:hideMark/>
          </w:tcPr>
          <w:p w14:paraId="0443C5A2" w14:textId="77777777" w:rsidR="00570DA0" w:rsidRPr="001704D9" w:rsidRDefault="00570DA0" w:rsidP="00001F0D">
            <w:pPr>
              <w:widowControl w:val="0"/>
              <w:autoSpaceDE w:val="0"/>
              <w:autoSpaceDN w:val="0"/>
              <w:adjustRightInd w:val="0"/>
              <w:jc w:val="center"/>
              <w:rPr>
                <w:rFonts w:eastAsiaTheme="minorHAnsi" w:cstheme="minorBidi"/>
                <w:bCs/>
                <w:i/>
                <w:vertAlign w:val="superscript"/>
                <w:lang w:eastAsia="en-US"/>
              </w:rPr>
            </w:pPr>
            <w:r w:rsidRPr="001704D9">
              <w:rPr>
                <w:rFonts w:cstheme="minorBidi"/>
                <w:i/>
                <w:vertAlign w:val="superscript"/>
              </w:rPr>
              <w:t>дата рождения, паспортные данные получателя)</w:t>
            </w:r>
          </w:p>
        </w:tc>
      </w:tr>
      <w:tr w:rsidR="00570DA0" w:rsidRPr="001704D9" w14:paraId="3443B962" w14:textId="77777777" w:rsidTr="00001F0D">
        <w:tc>
          <w:tcPr>
            <w:tcW w:w="9571" w:type="dxa"/>
            <w:gridSpan w:val="6"/>
            <w:hideMark/>
          </w:tcPr>
          <w:p w14:paraId="4E7687C7" w14:textId="77777777" w:rsidR="00570DA0" w:rsidRPr="001704D9" w:rsidRDefault="00570DA0" w:rsidP="00001F0D">
            <w:pPr>
              <w:widowControl w:val="0"/>
              <w:autoSpaceDE w:val="0"/>
              <w:autoSpaceDN w:val="0"/>
              <w:adjustRightInd w:val="0"/>
              <w:jc w:val="both"/>
              <w:rPr>
                <w:rFonts w:eastAsiaTheme="minorHAnsi" w:cstheme="minorBidi"/>
                <w:bCs/>
                <w:sz w:val="28"/>
                <w:szCs w:val="28"/>
                <w:lang w:eastAsia="en-US"/>
              </w:rPr>
            </w:pPr>
            <w:r w:rsidRPr="001704D9">
              <w:rPr>
                <w:rFonts w:cstheme="minorBidi"/>
                <w:sz w:val="28"/>
                <w:szCs w:val="28"/>
              </w:rPr>
              <w:t xml:space="preserve">на заявление от «___» ____________ 20__ года возвращены документы на </w:t>
            </w:r>
          </w:p>
        </w:tc>
      </w:tr>
      <w:tr w:rsidR="00570DA0" w:rsidRPr="001704D9" w14:paraId="2E89C559" w14:textId="77777777" w:rsidTr="00001F0D">
        <w:tc>
          <w:tcPr>
            <w:tcW w:w="2235" w:type="dxa"/>
            <w:hideMark/>
          </w:tcPr>
          <w:p w14:paraId="252BA125"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r w:rsidRPr="001704D9">
              <w:rPr>
                <w:rFonts w:cstheme="minorBidi"/>
                <w:sz w:val="28"/>
                <w:szCs w:val="28"/>
              </w:rPr>
              <w:t xml:space="preserve">предоставление </w:t>
            </w:r>
          </w:p>
        </w:tc>
        <w:tc>
          <w:tcPr>
            <w:tcW w:w="7336" w:type="dxa"/>
            <w:gridSpan w:val="5"/>
            <w:tcBorders>
              <w:top w:val="nil"/>
              <w:left w:val="nil"/>
              <w:bottom w:val="single" w:sz="4" w:space="0" w:color="auto"/>
              <w:right w:val="nil"/>
            </w:tcBorders>
          </w:tcPr>
          <w:p w14:paraId="15D1D94B"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74540F32" w14:textId="77777777" w:rsidTr="00001F0D">
        <w:tc>
          <w:tcPr>
            <w:tcW w:w="2235" w:type="dxa"/>
          </w:tcPr>
          <w:p w14:paraId="7664BC86" w14:textId="77777777" w:rsidR="00570DA0" w:rsidRPr="001704D9" w:rsidRDefault="00570DA0" w:rsidP="00001F0D">
            <w:pPr>
              <w:widowControl w:val="0"/>
              <w:autoSpaceDE w:val="0"/>
              <w:autoSpaceDN w:val="0"/>
              <w:adjustRightInd w:val="0"/>
              <w:rPr>
                <w:rFonts w:eastAsiaTheme="minorHAnsi" w:cstheme="minorBidi"/>
                <w:bCs/>
                <w:lang w:eastAsia="en-US"/>
              </w:rPr>
            </w:pPr>
          </w:p>
        </w:tc>
        <w:tc>
          <w:tcPr>
            <w:tcW w:w="7336" w:type="dxa"/>
            <w:gridSpan w:val="5"/>
            <w:hideMark/>
          </w:tcPr>
          <w:p w14:paraId="11A14EAD" w14:textId="77777777" w:rsidR="00570DA0" w:rsidRPr="001704D9" w:rsidRDefault="00570DA0" w:rsidP="00001F0D">
            <w:pPr>
              <w:widowControl w:val="0"/>
              <w:autoSpaceDE w:val="0"/>
              <w:autoSpaceDN w:val="0"/>
              <w:adjustRightInd w:val="0"/>
              <w:jc w:val="center"/>
              <w:rPr>
                <w:rFonts w:eastAsiaTheme="minorHAnsi" w:cstheme="minorBidi"/>
                <w:bCs/>
                <w:i/>
                <w:sz w:val="28"/>
                <w:szCs w:val="28"/>
                <w:lang w:eastAsia="en-US"/>
              </w:rPr>
            </w:pPr>
            <w:r w:rsidRPr="001704D9">
              <w:rPr>
                <w:rFonts w:cstheme="minorBidi"/>
                <w:i/>
                <w:vertAlign w:val="superscript"/>
              </w:rPr>
              <w:t>(вид денежной выплаты)</w:t>
            </w:r>
          </w:p>
        </w:tc>
      </w:tr>
      <w:tr w:rsidR="00570DA0" w:rsidRPr="001704D9" w14:paraId="65A8A647" w14:textId="77777777" w:rsidTr="00001F0D">
        <w:tc>
          <w:tcPr>
            <w:tcW w:w="4361" w:type="dxa"/>
            <w:gridSpan w:val="4"/>
            <w:hideMark/>
          </w:tcPr>
          <w:p w14:paraId="57D7F4E3"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r w:rsidRPr="001704D9">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12DA8EE5"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229D5931" w14:textId="77777777" w:rsidTr="00001F0D">
        <w:tc>
          <w:tcPr>
            <w:tcW w:w="9571" w:type="dxa"/>
            <w:gridSpan w:val="6"/>
            <w:tcBorders>
              <w:top w:val="nil"/>
              <w:left w:val="nil"/>
              <w:bottom w:val="single" w:sz="4" w:space="0" w:color="auto"/>
              <w:right w:val="nil"/>
            </w:tcBorders>
          </w:tcPr>
          <w:p w14:paraId="11FFEFC0"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2B77C780" w14:textId="77777777" w:rsidTr="00001F0D">
        <w:tc>
          <w:tcPr>
            <w:tcW w:w="9571" w:type="dxa"/>
            <w:gridSpan w:val="6"/>
            <w:hideMark/>
          </w:tcPr>
          <w:p w14:paraId="0973685F" w14:textId="77777777" w:rsidR="00570DA0" w:rsidRPr="001704D9" w:rsidRDefault="00570DA0" w:rsidP="00001F0D">
            <w:pPr>
              <w:widowControl w:val="0"/>
              <w:autoSpaceDE w:val="0"/>
              <w:autoSpaceDN w:val="0"/>
              <w:adjustRightInd w:val="0"/>
              <w:jc w:val="center"/>
              <w:rPr>
                <w:rFonts w:eastAsiaTheme="minorHAnsi" w:cstheme="minorBidi"/>
                <w:bCs/>
                <w:sz w:val="28"/>
                <w:szCs w:val="28"/>
                <w:lang w:eastAsia="en-US"/>
              </w:rPr>
            </w:pPr>
            <w:r w:rsidRPr="001704D9">
              <w:rPr>
                <w:rFonts w:cstheme="minorBidi"/>
                <w:i/>
                <w:vertAlign w:val="superscript"/>
              </w:rPr>
              <w:t>(указать причины)</w:t>
            </w:r>
          </w:p>
        </w:tc>
      </w:tr>
      <w:tr w:rsidR="00570DA0" w:rsidRPr="001704D9" w14:paraId="3B5C6AE3" w14:textId="77777777" w:rsidTr="00001F0D">
        <w:tc>
          <w:tcPr>
            <w:tcW w:w="9571" w:type="dxa"/>
            <w:gridSpan w:val="6"/>
            <w:hideMark/>
          </w:tcPr>
          <w:p w14:paraId="2D2D3BD0" w14:textId="77777777" w:rsidR="00570DA0" w:rsidRPr="001704D9"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1704D9">
              <w:rPr>
                <w:rFonts w:cstheme="minorBidi"/>
                <w:sz w:val="28"/>
                <w:szCs w:val="28"/>
              </w:rPr>
              <w:t xml:space="preserve">Для сведения сообщаем, что решения (действия) должностных лиц Министерства социального </w:t>
            </w:r>
            <w:r w:rsidR="0083083D" w:rsidRPr="001704D9">
              <w:rPr>
                <w:rFonts w:cstheme="minorBidi"/>
                <w:sz w:val="28"/>
                <w:szCs w:val="28"/>
              </w:rPr>
              <w:t xml:space="preserve">благополучия и семейной политики </w:t>
            </w:r>
            <w:r w:rsidRPr="001704D9">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1704D9" w14:paraId="5BF52FDC" w14:textId="77777777" w:rsidTr="00001F0D">
        <w:tc>
          <w:tcPr>
            <w:tcW w:w="9571" w:type="dxa"/>
            <w:gridSpan w:val="6"/>
          </w:tcPr>
          <w:p w14:paraId="637D5583" w14:textId="77777777" w:rsidR="00570DA0" w:rsidRPr="001704D9" w:rsidRDefault="00570DA0" w:rsidP="00001F0D">
            <w:pPr>
              <w:widowControl w:val="0"/>
              <w:autoSpaceDE w:val="0"/>
              <w:autoSpaceDN w:val="0"/>
              <w:adjustRightInd w:val="0"/>
              <w:jc w:val="both"/>
              <w:rPr>
                <w:rFonts w:cstheme="minorBidi"/>
                <w:sz w:val="28"/>
                <w:szCs w:val="28"/>
              </w:rPr>
            </w:pPr>
          </w:p>
          <w:p w14:paraId="5A4674A1" w14:textId="77777777" w:rsidR="00570DA0" w:rsidRPr="001704D9" w:rsidRDefault="00570DA0" w:rsidP="00001F0D">
            <w:pPr>
              <w:widowControl w:val="0"/>
              <w:autoSpaceDE w:val="0"/>
              <w:autoSpaceDN w:val="0"/>
              <w:adjustRightInd w:val="0"/>
              <w:jc w:val="both"/>
              <w:rPr>
                <w:rFonts w:cstheme="minorBidi"/>
                <w:sz w:val="28"/>
                <w:szCs w:val="28"/>
              </w:rPr>
            </w:pPr>
          </w:p>
        </w:tc>
      </w:tr>
      <w:tr w:rsidR="00570DA0" w:rsidRPr="001704D9" w14:paraId="362AB99F" w14:textId="77777777" w:rsidTr="00001F0D">
        <w:tc>
          <w:tcPr>
            <w:tcW w:w="3190" w:type="dxa"/>
            <w:gridSpan w:val="2"/>
            <w:hideMark/>
          </w:tcPr>
          <w:p w14:paraId="6839EFEC" w14:textId="77777777" w:rsidR="00570DA0" w:rsidRPr="001704D9" w:rsidRDefault="00570DA0" w:rsidP="00001F0D">
            <w:pPr>
              <w:widowControl w:val="0"/>
              <w:autoSpaceDE w:val="0"/>
              <w:autoSpaceDN w:val="0"/>
              <w:adjustRightInd w:val="0"/>
              <w:jc w:val="both"/>
              <w:rPr>
                <w:rFonts w:cstheme="minorBidi"/>
                <w:sz w:val="28"/>
                <w:szCs w:val="28"/>
              </w:rPr>
            </w:pPr>
            <w:r w:rsidRPr="001704D9">
              <w:rPr>
                <w:rFonts w:cstheme="minorBidi"/>
                <w:sz w:val="28"/>
                <w:szCs w:val="28"/>
              </w:rPr>
              <w:t>Руководитель</w:t>
            </w:r>
          </w:p>
        </w:tc>
        <w:tc>
          <w:tcPr>
            <w:tcW w:w="3190" w:type="dxa"/>
            <w:gridSpan w:val="3"/>
            <w:hideMark/>
          </w:tcPr>
          <w:p w14:paraId="11B62B3F" w14:textId="77777777" w:rsidR="00570DA0" w:rsidRPr="001704D9" w:rsidRDefault="00570DA0" w:rsidP="00001F0D">
            <w:pPr>
              <w:widowControl w:val="0"/>
              <w:autoSpaceDE w:val="0"/>
              <w:autoSpaceDN w:val="0"/>
              <w:adjustRightInd w:val="0"/>
              <w:jc w:val="center"/>
              <w:rPr>
                <w:rFonts w:cstheme="minorBidi"/>
                <w:sz w:val="28"/>
                <w:szCs w:val="28"/>
              </w:rPr>
            </w:pPr>
            <w:r w:rsidRPr="001704D9">
              <w:rPr>
                <w:rFonts w:cstheme="minorBidi"/>
                <w:sz w:val="28"/>
                <w:szCs w:val="28"/>
              </w:rPr>
              <w:t>Подпись</w:t>
            </w:r>
          </w:p>
        </w:tc>
        <w:tc>
          <w:tcPr>
            <w:tcW w:w="3191" w:type="dxa"/>
            <w:hideMark/>
          </w:tcPr>
          <w:p w14:paraId="14A5C2B1" w14:textId="77777777" w:rsidR="00570DA0" w:rsidRPr="001704D9" w:rsidRDefault="00570DA0" w:rsidP="00001F0D">
            <w:pPr>
              <w:widowControl w:val="0"/>
              <w:autoSpaceDE w:val="0"/>
              <w:autoSpaceDN w:val="0"/>
              <w:adjustRightInd w:val="0"/>
              <w:jc w:val="right"/>
              <w:rPr>
                <w:rFonts w:cstheme="minorBidi"/>
                <w:sz w:val="28"/>
                <w:szCs w:val="28"/>
              </w:rPr>
            </w:pPr>
            <w:r w:rsidRPr="001704D9">
              <w:rPr>
                <w:rFonts w:cstheme="minorBidi"/>
                <w:sz w:val="28"/>
                <w:szCs w:val="28"/>
              </w:rPr>
              <w:t>Ф.И.О.</w:t>
            </w:r>
          </w:p>
        </w:tc>
      </w:tr>
    </w:tbl>
    <w:p w14:paraId="201FE0E1" w14:textId="77777777" w:rsidR="00570DA0" w:rsidRPr="001704D9" w:rsidRDefault="00570DA0" w:rsidP="00570DA0">
      <w:pPr>
        <w:autoSpaceDE w:val="0"/>
        <w:autoSpaceDN w:val="0"/>
        <w:adjustRightInd w:val="0"/>
        <w:jc w:val="both"/>
        <w:rPr>
          <w:rFonts w:eastAsiaTheme="minorHAnsi" w:cstheme="minorBidi"/>
          <w:sz w:val="28"/>
          <w:szCs w:val="28"/>
          <w:lang w:eastAsia="en-US"/>
        </w:rPr>
        <w:sectPr w:rsidR="00570DA0" w:rsidRPr="001704D9" w:rsidSect="00B46033">
          <w:pgSz w:w="11905" w:h="16840"/>
          <w:pgMar w:top="1134" w:right="851" w:bottom="1134" w:left="1418" w:header="454" w:footer="0" w:gutter="0"/>
          <w:cols w:space="720"/>
          <w:docGrid w:linePitch="326"/>
        </w:sectPr>
      </w:pPr>
    </w:p>
    <w:p w14:paraId="0202E299" w14:textId="77777777" w:rsidR="00570DA0" w:rsidRPr="001704D9" w:rsidRDefault="00570DA0" w:rsidP="00570DA0">
      <w:pPr>
        <w:autoSpaceDE w:val="0"/>
        <w:autoSpaceDN w:val="0"/>
        <w:adjustRightInd w:val="0"/>
        <w:jc w:val="both"/>
        <w:rPr>
          <w:rFonts w:eastAsiaTheme="minorHAnsi" w:cstheme="minorBidi"/>
          <w:sz w:val="28"/>
          <w:szCs w:val="28"/>
          <w:lang w:eastAsia="en-US"/>
        </w:rPr>
      </w:pPr>
      <w:r w:rsidRPr="001704D9">
        <w:rPr>
          <w:rFonts w:eastAsiaTheme="minorHAnsi" w:cstheme="minorBidi"/>
          <w:sz w:val="28"/>
          <w:szCs w:val="28"/>
          <w:lang w:eastAsia="en-US"/>
        </w:rPr>
        <w:lastRenderedPageBreak/>
        <w:t>Форма 3</w:t>
      </w:r>
    </w:p>
    <w:p w14:paraId="43BBA64E"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p w14:paraId="10E7C3F3" w14:textId="77777777" w:rsidR="00570DA0" w:rsidRPr="001704D9" w:rsidRDefault="00570DA0" w:rsidP="00570DA0">
      <w:pPr>
        <w:widowControl w:val="0"/>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УВЕДОМЛЕНИЕ</w:t>
      </w:r>
    </w:p>
    <w:p w14:paraId="6EC74B0F" w14:textId="77777777" w:rsidR="001704D9" w:rsidRPr="001704D9" w:rsidRDefault="00570DA0" w:rsidP="00570DA0">
      <w:pPr>
        <w:widowControl w:val="0"/>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 xml:space="preserve">О ПРИЕМЕ ДОКУМЕНТОВ НА ПРЕДОСТАВЛЕНИЕ </w:t>
      </w:r>
    </w:p>
    <w:p w14:paraId="265501F1" w14:textId="6E976ADE" w:rsidR="00570DA0" w:rsidRPr="001704D9" w:rsidRDefault="00570DA0" w:rsidP="00570DA0">
      <w:pPr>
        <w:widowControl w:val="0"/>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ГОСУДАРСТВЕННОЙ УСЛУГИ</w:t>
      </w:r>
    </w:p>
    <w:p w14:paraId="26384B07"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70DA0" w:rsidRPr="001704D9" w14:paraId="0096EF10" w14:textId="77777777" w:rsidTr="00001F0D">
        <w:trPr>
          <w:gridBefore w:val="1"/>
          <w:gridAfter w:val="1"/>
          <w:wBefore w:w="108" w:type="dxa"/>
          <w:wAfter w:w="108" w:type="dxa"/>
        </w:trPr>
        <w:tc>
          <w:tcPr>
            <w:tcW w:w="9355" w:type="dxa"/>
            <w:gridSpan w:val="9"/>
            <w:hideMark/>
          </w:tcPr>
          <w:p w14:paraId="58A3022A" w14:textId="77777777" w:rsidR="00570DA0" w:rsidRPr="001704D9" w:rsidRDefault="00570DA0" w:rsidP="00001F0D">
            <w:pPr>
              <w:widowControl w:val="0"/>
              <w:autoSpaceDE w:val="0"/>
              <w:autoSpaceDN w:val="0"/>
              <w:adjustRightInd w:val="0"/>
              <w:ind w:firstLine="567"/>
              <w:rPr>
                <w:rFonts w:eastAsiaTheme="minorHAnsi" w:cstheme="minorBidi"/>
                <w:bCs/>
                <w:sz w:val="28"/>
                <w:szCs w:val="28"/>
                <w:lang w:eastAsia="en-US"/>
              </w:rPr>
            </w:pPr>
            <w:r w:rsidRPr="001704D9">
              <w:rPr>
                <w:rFonts w:eastAsiaTheme="minorHAnsi" w:cstheme="minorBidi"/>
                <w:bCs/>
                <w:sz w:val="28"/>
                <w:szCs w:val="28"/>
                <w:lang w:eastAsia="en-US"/>
              </w:rPr>
              <w:t>Настоящим уведомляем о принятии заявления и документов получателя</w:t>
            </w:r>
          </w:p>
        </w:tc>
      </w:tr>
      <w:tr w:rsidR="00570DA0" w:rsidRPr="001704D9" w14:paraId="603C4737" w14:textId="77777777" w:rsidTr="00001F0D">
        <w:trPr>
          <w:gridBefore w:val="1"/>
          <w:gridAfter w:val="1"/>
          <w:wBefore w:w="108" w:type="dxa"/>
          <w:wAfter w:w="108" w:type="dxa"/>
        </w:trPr>
        <w:tc>
          <w:tcPr>
            <w:tcW w:w="9355" w:type="dxa"/>
            <w:gridSpan w:val="9"/>
            <w:tcBorders>
              <w:top w:val="nil"/>
              <w:left w:val="nil"/>
              <w:bottom w:val="single" w:sz="4" w:space="0" w:color="auto"/>
              <w:right w:val="nil"/>
            </w:tcBorders>
          </w:tcPr>
          <w:p w14:paraId="395DD835"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1C6E7EEB" w14:textId="77777777" w:rsidTr="00001F0D">
        <w:trPr>
          <w:gridBefore w:val="1"/>
          <w:gridAfter w:val="1"/>
          <w:wBefore w:w="108" w:type="dxa"/>
          <w:wAfter w:w="108" w:type="dxa"/>
        </w:trPr>
        <w:tc>
          <w:tcPr>
            <w:tcW w:w="9355" w:type="dxa"/>
            <w:gridSpan w:val="9"/>
            <w:tcBorders>
              <w:top w:val="single" w:sz="4" w:space="0" w:color="auto"/>
              <w:left w:val="nil"/>
              <w:bottom w:val="nil"/>
              <w:right w:val="nil"/>
            </w:tcBorders>
            <w:hideMark/>
          </w:tcPr>
          <w:p w14:paraId="0384E5BF" w14:textId="77777777" w:rsidR="00570DA0" w:rsidRPr="001704D9" w:rsidRDefault="00570DA0" w:rsidP="00001F0D">
            <w:pPr>
              <w:widowControl w:val="0"/>
              <w:autoSpaceDE w:val="0"/>
              <w:autoSpaceDN w:val="0"/>
              <w:adjustRightInd w:val="0"/>
              <w:jc w:val="center"/>
              <w:rPr>
                <w:rFonts w:eastAsiaTheme="minorHAnsi" w:cstheme="minorBidi"/>
                <w:bCs/>
                <w:i/>
                <w:vertAlign w:val="superscript"/>
                <w:lang w:eastAsia="en-US"/>
              </w:rPr>
            </w:pPr>
            <w:r w:rsidRPr="001704D9">
              <w:rPr>
                <w:rFonts w:cstheme="minorBidi"/>
                <w:i/>
                <w:vertAlign w:val="superscript"/>
              </w:rPr>
              <w:t>(Ф.И.О., дата рождения, паспортные данные получателя)</w:t>
            </w:r>
          </w:p>
        </w:tc>
      </w:tr>
      <w:tr w:rsidR="00570DA0" w:rsidRPr="001704D9" w14:paraId="6CD4C988" w14:textId="77777777" w:rsidTr="00001F0D">
        <w:trPr>
          <w:gridBefore w:val="1"/>
          <w:gridAfter w:val="1"/>
          <w:wBefore w:w="108" w:type="dxa"/>
          <w:wAfter w:w="108" w:type="dxa"/>
        </w:trPr>
        <w:tc>
          <w:tcPr>
            <w:tcW w:w="6485" w:type="dxa"/>
            <w:gridSpan w:val="6"/>
            <w:hideMark/>
          </w:tcPr>
          <w:p w14:paraId="5607CF7E"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r w:rsidRPr="001704D9">
              <w:rPr>
                <w:rFonts w:cstheme="minorBidi"/>
                <w:sz w:val="28"/>
                <w:szCs w:val="28"/>
              </w:rPr>
              <w:t>от «___» ____________ 20__ года на предоставление</w:t>
            </w:r>
          </w:p>
        </w:tc>
        <w:tc>
          <w:tcPr>
            <w:tcW w:w="2870" w:type="dxa"/>
            <w:gridSpan w:val="3"/>
            <w:tcBorders>
              <w:top w:val="nil"/>
              <w:left w:val="nil"/>
              <w:bottom w:val="single" w:sz="4" w:space="0" w:color="auto"/>
              <w:right w:val="nil"/>
            </w:tcBorders>
          </w:tcPr>
          <w:p w14:paraId="04AFF19D"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203BCE82" w14:textId="77777777" w:rsidTr="00001F0D">
        <w:trPr>
          <w:gridBefore w:val="1"/>
          <w:gridAfter w:val="1"/>
          <w:wBefore w:w="108" w:type="dxa"/>
          <w:wAfter w:w="108" w:type="dxa"/>
        </w:trPr>
        <w:tc>
          <w:tcPr>
            <w:tcW w:w="6485" w:type="dxa"/>
            <w:gridSpan w:val="6"/>
          </w:tcPr>
          <w:p w14:paraId="3A445AC5" w14:textId="77777777" w:rsidR="00570DA0" w:rsidRPr="001704D9" w:rsidRDefault="00570DA0" w:rsidP="00001F0D">
            <w:pPr>
              <w:widowControl w:val="0"/>
              <w:autoSpaceDE w:val="0"/>
              <w:autoSpaceDN w:val="0"/>
              <w:adjustRightInd w:val="0"/>
              <w:rPr>
                <w:rFonts w:eastAsiaTheme="minorHAnsi" w:cstheme="minorBidi"/>
                <w:bCs/>
                <w:lang w:eastAsia="en-US"/>
              </w:rPr>
            </w:pPr>
          </w:p>
        </w:tc>
        <w:tc>
          <w:tcPr>
            <w:tcW w:w="2870" w:type="dxa"/>
            <w:gridSpan w:val="3"/>
            <w:hideMark/>
          </w:tcPr>
          <w:p w14:paraId="6B5B14DA" w14:textId="77777777" w:rsidR="00570DA0" w:rsidRPr="001704D9" w:rsidRDefault="00570DA0" w:rsidP="00001F0D">
            <w:pPr>
              <w:widowControl w:val="0"/>
              <w:autoSpaceDE w:val="0"/>
              <w:autoSpaceDN w:val="0"/>
              <w:adjustRightInd w:val="0"/>
              <w:jc w:val="center"/>
              <w:rPr>
                <w:rFonts w:eastAsiaTheme="minorHAnsi" w:cstheme="minorBidi"/>
                <w:bCs/>
                <w:i/>
                <w:sz w:val="28"/>
                <w:szCs w:val="28"/>
                <w:lang w:eastAsia="en-US"/>
              </w:rPr>
            </w:pPr>
            <w:r w:rsidRPr="001704D9">
              <w:rPr>
                <w:rFonts w:cstheme="minorBidi"/>
                <w:i/>
                <w:vertAlign w:val="superscript"/>
              </w:rPr>
              <w:t>(вид денежной выплаты)</w:t>
            </w:r>
          </w:p>
        </w:tc>
      </w:tr>
      <w:tr w:rsidR="00570DA0" w:rsidRPr="001704D9" w14:paraId="64FC3BF5" w14:textId="77777777" w:rsidTr="00001F0D">
        <w:tc>
          <w:tcPr>
            <w:tcW w:w="9571" w:type="dxa"/>
            <w:gridSpan w:val="11"/>
            <w:hideMark/>
          </w:tcPr>
          <w:p w14:paraId="316E0680" w14:textId="77777777" w:rsidR="00570DA0" w:rsidRPr="001704D9" w:rsidRDefault="00570DA0" w:rsidP="00001F0D">
            <w:pPr>
              <w:widowControl w:val="0"/>
              <w:autoSpaceDE w:val="0"/>
              <w:autoSpaceDN w:val="0"/>
              <w:adjustRightInd w:val="0"/>
              <w:ind w:firstLine="567"/>
              <w:jc w:val="both"/>
              <w:rPr>
                <w:rFonts w:eastAsiaTheme="minorHAnsi" w:cstheme="minorBidi"/>
                <w:bCs/>
                <w:sz w:val="28"/>
                <w:szCs w:val="28"/>
                <w:lang w:eastAsia="en-US"/>
              </w:rPr>
            </w:pPr>
            <w:r w:rsidRPr="001704D9">
              <w:rPr>
                <w:rFonts w:eastAsiaTheme="minorHAnsi" w:cstheme="minorBidi"/>
                <w:bCs/>
                <w:sz w:val="28"/>
                <w:szCs w:val="28"/>
                <w:lang w:eastAsia="en-US"/>
              </w:rPr>
              <w:t>Информацию о ходе предоставления государственной услуги можно получить по телефону:8 (415-2) 29-67-12.</w:t>
            </w:r>
          </w:p>
        </w:tc>
      </w:tr>
      <w:tr w:rsidR="00570DA0" w:rsidRPr="001704D9" w14:paraId="4ED9C188" w14:textId="77777777" w:rsidTr="00001F0D">
        <w:tc>
          <w:tcPr>
            <w:tcW w:w="5211" w:type="dxa"/>
            <w:gridSpan w:val="5"/>
            <w:hideMark/>
          </w:tcPr>
          <w:p w14:paraId="3B950F94" w14:textId="77777777" w:rsidR="00570DA0" w:rsidRPr="001704D9" w:rsidRDefault="00570DA0" w:rsidP="00001F0D">
            <w:pPr>
              <w:widowControl w:val="0"/>
              <w:autoSpaceDE w:val="0"/>
              <w:autoSpaceDN w:val="0"/>
              <w:adjustRightInd w:val="0"/>
              <w:jc w:val="both"/>
              <w:rPr>
                <w:rFonts w:cstheme="minorBidi"/>
                <w:sz w:val="28"/>
                <w:szCs w:val="28"/>
              </w:rPr>
            </w:pPr>
            <w:r w:rsidRPr="001704D9">
              <w:rPr>
                <w:rFonts w:eastAsiaTheme="minorHAnsi" w:cstheme="minorBidi"/>
                <w:sz w:val="28"/>
                <w:szCs w:val="28"/>
                <w:lang w:eastAsia="en-US"/>
              </w:rPr>
              <w:t>Заявление с приложением документов на</w:t>
            </w:r>
          </w:p>
        </w:tc>
        <w:tc>
          <w:tcPr>
            <w:tcW w:w="426" w:type="dxa"/>
            <w:tcBorders>
              <w:top w:val="nil"/>
              <w:left w:val="nil"/>
              <w:bottom w:val="single" w:sz="4" w:space="0" w:color="auto"/>
              <w:right w:val="nil"/>
            </w:tcBorders>
          </w:tcPr>
          <w:p w14:paraId="608377FB" w14:textId="77777777" w:rsidR="00570DA0" w:rsidRPr="001704D9" w:rsidRDefault="00570DA0" w:rsidP="00001F0D">
            <w:pPr>
              <w:widowControl w:val="0"/>
              <w:autoSpaceDE w:val="0"/>
              <w:autoSpaceDN w:val="0"/>
              <w:adjustRightInd w:val="0"/>
              <w:jc w:val="center"/>
              <w:rPr>
                <w:rFonts w:cstheme="minorBidi"/>
                <w:sz w:val="28"/>
                <w:szCs w:val="28"/>
              </w:rPr>
            </w:pPr>
          </w:p>
        </w:tc>
        <w:tc>
          <w:tcPr>
            <w:tcW w:w="1559" w:type="dxa"/>
            <w:gridSpan w:val="3"/>
            <w:hideMark/>
          </w:tcPr>
          <w:p w14:paraId="2E9EC282" w14:textId="77777777" w:rsidR="00570DA0" w:rsidRPr="001704D9" w:rsidRDefault="00570DA0" w:rsidP="00001F0D">
            <w:pPr>
              <w:widowControl w:val="0"/>
              <w:autoSpaceDE w:val="0"/>
              <w:autoSpaceDN w:val="0"/>
              <w:adjustRightInd w:val="0"/>
              <w:rPr>
                <w:rFonts w:cstheme="minorBidi"/>
                <w:sz w:val="28"/>
                <w:szCs w:val="28"/>
              </w:rPr>
            </w:pPr>
            <w:r w:rsidRPr="001704D9">
              <w:rPr>
                <w:rFonts w:cstheme="minorBidi"/>
                <w:sz w:val="28"/>
                <w:szCs w:val="28"/>
              </w:rPr>
              <w:t>л. принято</w:t>
            </w:r>
          </w:p>
        </w:tc>
        <w:tc>
          <w:tcPr>
            <w:tcW w:w="2375" w:type="dxa"/>
            <w:gridSpan w:val="2"/>
            <w:tcBorders>
              <w:top w:val="nil"/>
              <w:left w:val="nil"/>
              <w:bottom w:val="single" w:sz="4" w:space="0" w:color="auto"/>
              <w:right w:val="nil"/>
            </w:tcBorders>
          </w:tcPr>
          <w:p w14:paraId="1B98C567" w14:textId="77777777" w:rsidR="00570DA0" w:rsidRPr="001704D9" w:rsidRDefault="00570DA0" w:rsidP="00001F0D">
            <w:pPr>
              <w:widowControl w:val="0"/>
              <w:autoSpaceDE w:val="0"/>
              <w:autoSpaceDN w:val="0"/>
              <w:adjustRightInd w:val="0"/>
              <w:jc w:val="right"/>
              <w:rPr>
                <w:rFonts w:cstheme="minorBidi"/>
                <w:sz w:val="28"/>
                <w:szCs w:val="28"/>
              </w:rPr>
            </w:pPr>
          </w:p>
        </w:tc>
      </w:tr>
      <w:tr w:rsidR="00570DA0" w:rsidRPr="001704D9" w14:paraId="4EF8ABFA" w14:textId="77777777" w:rsidTr="00001F0D">
        <w:tc>
          <w:tcPr>
            <w:tcW w:w="3369" w:type="dxa"/>
            <w:gridSpan w:val="2"/>
            <w:hideMark/>
          </w:tcPr>
          <w:p w14:paraId="12E25254" w14:textId="77777777" w:rsidR="00570DA0" w:rsidRPr="001704D9" w:rsidRDefault="00570DA0" w:rsidP="00001F0D">
            <w:pPr>
              <w:widowControl w:val="0"/>
              <w:autoSpaceDE w:val="0"/>
              <w:autoSpaceDN w:val="0"/>
              <w:adjustRightInd w:val="0"/>
              <w:rPr>
                <w:rFonts w:cstheme="minorBidi"/>
                <w:sz w:val="28"/>
                <w:szCs w:val="28"/>
              </w:rPr>
            </w:pPr>
            <w:r w:rsidRPr="001704D9">
              <w:rPr>
                <w:rFonts w:cstheme="minorBidi"/>
                <w:sz w:val="28"/>
                <w:szCs w:val="28"/>
              </w:rPr>
              <w:t>и зарегистрировано за №</w:t>
            </w:r>
          </w:p>
        </w:tc>
        <w:tc>
          <w:tcPr>
            <w:tcW w:w="6202" w:type="dxa"/>
            <w:gridSpan w:val="9"/>
            <w:tcBorders>
              <w:top w:val="nil"/>
              <w:left w:val="nil"/>
              <w:bottom w:val="single" w:sz="4" w:space="0" w:color="auto"/>
              <w:right w:val="nil"/>
            </w:tcBorders>
          </w:tcPr>
          <w:p w14:paraId="0F7D24C7" w14:textId="77777777" w:rsidR="00570DA0" w:rsidRPr="001704D9" w:rsidRDefault="00570DA0" w:rsidP="00001F0D">
            <w:pPr>
              <w:widowControl w:val="0"/>
              <w:autoSpaceDE w:val="0"/>
              <w:autoSpaceDN w:val="0"/>
              <w:adjustRightInd w:val="0"/>
              <w:jc w:val="right"/>
              <w:rPr>
                <w:rFonts w:cstheme="minorBidi"/>
                <w:sz w:val="28"/>
                <w:szCs w:val="28"/>
              </w:rPr>
            </w:pPr>
          </w:p>
        </w:tc>
      </w:tr>
      <w:tr w:rsidR="00570DA0" w:rsidRPr="001704D9" w14:paraId="33F945B9" w14:textId="77777777" w:rsidTr="00001F0D">
        <w:tc>
          <w:tcPr>
            <w:tcW w:w="3369" w:type="dxa"/>
            <w:gridSpan w:val="2"/>
          </w:tcPr>
          <w:p w14:paraId="34EA6CD0" w14:textId="77777777" w:rsidR="00570DA0" w:rsidRPr="001704D9" w:rsidRDefault="00570DA0" w:rsidP="00001F0D">
            <w:pPr>
              <w:widowControl w:val="0"/>
              <w:autoSpaceDE w:val="0"/>
              <w:autoSpaceDN w:val="0"/>
              <w:adjustRightInd w:val="0"/>
              <w:jc w:val="right"/>
              <w:rPr>
                <w:rFonts w:cstheme="minorBidi"/>
                <w:sz w:val="28"/>
                <w:szCs w:val="28"/>
              </w:rPr>
            </w:pPr>
          </w:p>
        </w:tc>
        <w:tc>
          <w:tcPr>
            <w:tcW w:w="6202" w:type="dxa"/>
            <w:gridSpan w:val="9"/>
            <w:hideMark/>
          </w:tcPr>
          <w:p w14:paraId="205D3CFC" w14:textId="77777777" w:rsidR="00570DA0" w:rsidRPr="001704D9" w:rsidRDefault="00570DA0" w:rsidP="00001F0D">
            <w:pPr>
              <w:widowControl w:val="0"/>
              <w:autoSpaceDE w:val="0"/>
              <w:autoSpaceDN w:val="0"/>
              <w:adjustRightInd w:val="0"/>
              <w:jc w:val="center"/>
              <w:rPr>
                <w:rFonts w:cstheme="minorBidi"/>
                <w:i/>
                <w:sz w:val="28"/>
                <w:szCs w:val="28"/>
                <w:vertAlign w:val="superscript"/>
              </w:rPr>
            </w:pPr>
            <w:r w:rsidRPr="001704D9">
              <w:rPr>
                <w:rFonts w:cstheme="minorBidi"/>
                <w:i/>
                <w:sz w:val="28"/>
                <w:szCs w:val="28"/>
                <w:vertAlign w:val="superscript"/>
              </w:rPr>
              <w:t>(регистрационный номер)</w:t>
            </w:r>
          </w:p>
        </w:tc>
      </w:tr>
      <w:tr w:rsidR="00570DA0" w:rsidRPr="001704D9" w14:paraId="4C667EA6" w14:textId="77777777" w:rsidTr="00001F0D">
        <w:trPr>
          <w:gridBefore w:val="1"/>
          <w:gridAfter w:val="1"/>
          <w:wBefore w:w="108" w:type="dxa"/>
          <w:wAfter w:w="108" w:type="dxa"/>
        </w:trPr>
        <w:tc>
          <w:tcPr>
            <w:tcW w:w="9355" w:type="dxa"/>
            <w:gridSpan w:val="9"/>
          </w:tcPr>
          <w:p w14:paraId="7CF48A31" w14:textId="77777777" w:rsidR="00570DA0" w:rsidRPr="001704D9" w:rsidRDefault="00570DA0" w:rsidP="00001F0D">
            <w:pPr>
              <w:widowControl w:val="0"/>
              <w:autoSpaceDE w:val="0"/>
              <w:autoSpaceDN w:val="0"/>
              <w:adjustRightInd w:val="0"/>
              <w:ind w:firstLine="567"/>
              <w:jc w:val="both"/>
              <w:rPr>
                <w:rFonts w:eastAsiaTheme="minorHAnsi" w:cstheme="minorBidi"/>
                <w:bCs/>
                <w:sz w:val="28"/>
                <w:szCs w:val="28"/>
                <w:lang w:eastAsia="en-US"/>
              </w:rPr>
            </w:pPr>
          </w:p>
        </w:tc>
      </w:tr>
      <w:tr w:rsidR="00570DA0" w:rsidRPr="001704D9" w14:paraId="39133C15" w14:textId="77777777" w:rsidTr="00001F0D">
        <w:trPr>
          <w:gridBefore w:val="1"/>
          <w:gridAfter w:val="1"/>
          <w:wBefore w:w="108" w:type="dxa"/>
          <w:wAfter w:w="108" w:type="dxa"/>
        </w:trPr>
        <w:tc>
          <w:tcPr>
            <w:tcW w:w="3322" w:type="dxa"/>
            <w:gridSpan w:val="2"/>
          </w:tcPr>
          <w:p w14:paraId="13158218" w14:textId="77777777" w:rsidR="00570DA0" w:rsidRPr="001704D9" w:rsidRDefault="00570DA0" w:rsidP="00001F0D">
            <w:pPr>
              <w:widowControl w:val="0"/>
              <w:autoSpaceDE w:val="0"/>
              <w:autoSpaceDN w:val="0"/>
              <w:adjustRightInd w:val="0"/>
              <w:jc w:val="right"/>
              <w:rPr>
                <w:rFonts w:cstheme="minorBidi"/>
                <w:sz w:val="28"/>
                <w:szCs w:val="28"/>
              </w:rPr>
            </w:pPr>
          </w:p>
        </w:tc>
        <w:tc>
          <w:tcPr>
            <w:tcW w:w="6033" w:type="dxa"/>
            <w:gridSpan w:val="7"/>
          </w:tcPr>
          <w:p w14:paraId="3B2C99C0" w14:textId="77777777" w:rsidR="00570DA0" w:rsidRPr="001704D9" w:rsidRDefault="00570DA0" w:rsidP="00001F0D">
            <w:pPr>
              <w:widowControl w:val="0"/>
              <w:autoSpaceDE w:val="0"/>
              <w:autoSpaceDN w:val="0"/>
              <w:adjustRightInd w:val="0"/>
              <w:jc w:val="center"/>
              <w:rPr>
                <w:rFonts w:cstheme="minorBidi"/>
                <w:i/>
                <w:sz w:val="28"/>
                <w:szCs w:val="28"/>
                <w:vertAlign w:val="superscript"/>
              </w:rPr>
            </w:pPr>
          </w:p>
        </w:tc>
      </w:tr>
      <w:tr w:rsidR="00570DA0" w:rsidRPr="001704D9" w14:paraId="105F1FE1" w14:textId="77777777" w:rsidTr="00001F0D">
        <w:trPr>
          <w:gridBefore w:val="1"/>
          <w:gridAfter w:val="1"/>
          <w:wBefore w:w="108" w:type="dxa"/>
          <w:wAfter w:w="108" w:type="dxa"/>
        </w:trPr>
        <w:tc>
          <w:tcPr>
            <w:tcW w:w="4539" w:type="dxa"/>
            <w:gridSpan w:val="3"/>
            <w:hideMark/>
          </w:tcPr>
          <w:p w14:paraId="31F4C999" w14:textId="77777777" w:rsidR="00570DA0" w:rsidRPr="001704D9" w:rsidRDefault="00570DA0" w:rsidP="00001F0D">
            <w:pPr>
              <w:widowControl w:val="0"/>
              <w:autoSpaceDE w:val="0"/>
              <w:autoSpaceDN w:val="0"/>
              <w:adjustRightInd w:val="0"/>
              <w:jc w:val="both"/>
              <w:rPr>
                <w:rFonts w:cstheme="minorBidi"/>
                <w:sz w:val="28"/>
                <w:szCs w:val="28"/>
              </w:rPr>
            </w:pPr>
            <w:r w:rsidRPr="001704D9">
              <w:rPr>
                <w:rFonts w:cstheme="minorBidi"/>
                <w:sz w:val="28"/>
                <w:szCs w:val="28"/>
              </w:rPr>
              <w:t>Специалист, принявший документы</w:t>
            </w:r>
          </w:p>
        </w:tc>
        <w:tc>
          <w:tcPr>
            <w:tcW w:w="2501" w:type="dxa"/>
            <w:gridSpan w:val="4"/>
            <w:hideMark/>
          </w:tcPr>
          <w:p w14:paraId="16E6AF80" w14:textId="77777777" w:rsidR="00570DA0" w:rsidRPr="001704D9" w:rsidRDefault="00570DA0" w:rsidP="00001F0D">
            <w:pPr>
              <w:widowControl w:val="0"/>
              <w:autoSpaceDE w:val="0"/>
              <w:autoSpaceDN w:val="0"/>
              <w:adjustRightInd w:val="0"/>
              <w:jc w:val="center"/>
              <w:rPr>
                <w:rFonts w:cstheme="minorBidi"/>
                <w:sz w:val="28"/>
                <w:szCs w:val="28"/>
              </w:rPr>
            </w:pPr>
            <w:r w:rsidRPr="001704D9">
              <w:rPr>
                <w:rFonts w:cstheme="minorBidi"/>
                <w:sz w:val="28"/>
                <w:szCs w:val="28"/>
              </w:rPr>
              <w:t>Подпись</w:t>
            </w:r>
          </w:p>
        </w:tc>
        <w:tc>
          <w:tcPr>
            <w:tcW w:w="2315" w:type="dxa"/>
            <w:gridSpan w:val="2"/>
            <w:hideMark/>
          </w:tcPr>
          <w:p w14:paraId="2AE78ED4" w14:textId="77777777" w:rsidR="00570DA0" w:rsidRPr="001704D9" w:rsidRDefault="00570DA0" w:rsidP="00001F0D">
            <w:pPr>
              <w:widowControl w:val="0"/>
              <w:autoSpaceDE w:val="0"/>
              <w:autoSpaceDN w:val="0"/>
              <w:adjustRightInd w:val="0"/>
              <w:jc w:val="right"/>
              <w:rPr>
                <w:rFonts w:cstheme="minorBidi"/>
                <w:sz w:val="28"/>
                <w:szCs w:val="28"/>
              </w:rPr>
            </w:pPr>
            <w:r w:rsidRPr="001704D9">
              <w:rPr>
                <w:rFonts w:cstheme="minorBidi"/>
                <w:sz w:val="28"/>
                <w:szCs w:val="28"/>
              </w:rPr>
              <w:t>Ф.И.О.</w:t>
            </w:r>
          </w:p>
        </w:tc>
      </w:tr>
    </w:tbl>
    <w:p w14:paraId="2C56AB71"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p w14:paraId="7984696F" w14:textId="77777777" w:rsidR="003A25BA" w:rsidRPr="001704D9" w:rsidRDefault="003A25BA" w:rsidP="00DF3FB8">
      <w:pPr>
        <w:autoSpaceDE w:val="0"/>
        <w:autoSpaceDN w:val="0"/>
        <w:adjustRightInd w:val="0"/>
        <w:jc w:val="both"/>
        <w:rPr>
          <w:rFonts w:eastAsiaTheme="minorHAnsi" w:cstheme="minorBidi"/>
          <w:sz w:val="28"/>
          <w:szCs w:val="28"/>
          <w:lang w:eastAsia="en-US"/>
        </w:rPr>
        <w:sectPr w:rsidR="003A25BA" w:rsidRPr="001704D9" w:rsidSect="001704D9">
          <w:pgSz w:w="11906" w:h="16840"/>
          <w:pgMar w:top="1134" w:right="851" w:bottom="1134" w:left="1418" w:header="454" w:footer="709" w:gutter="0"/>
          <w:cols w:space="708"/>
          <w:docGrid w:linePitch="360"/>
        </w:sectPr>
      </w:pPr>
    </w:p>
    <w:p w14:paraId="0E9B264B" w14:textId="77777777" w:rsidR="00DF3FB8" w:rsidRPr="001704D9" w:rsidRDefault="00DF3FB8" w:rsidP="00DF3FB8">
      <w:pPr>
        <w:autoSpaceDE w:val="0"/>
        <w:autoSpaceDN w:val="0"/>
        <w:adjustRightInd w:val="0"/>
        <w:jc w:val="both"/>
        <w:rPr>
          <w:rFonts w:eastAsiaTheme="minorHAnsi" w:cstheme="minorBidi"/>
          <w:sz w:val="28"/>
          <w:szCs w:val="28"/>
          <w:lang w:eastAsia="en-US"/>
        </w:rPr>
      </w:pPr>
      <w:r w:rsidRPr="001704D9">
        <w:rPr>
          <w:rFonts w:eastAsiaTheme="minorHAnsi" w:cstheme="minorBidi"/>
          <w:sz w:val="28"/>
          <w:szCs w:val="28"/>
          <w:lang w:eastAsia="en-US"/>
        </w:rPr>
        <w:lastRenderedPageBreak/>
        <w:t>Форма 4</w:t>
      </w:r>
    </w:p>
    <w:p w14:paraId="7118D4D3" w14:textId="77777777" w:rsidR="00DF3FB8" w:rsidRPr="001704D9" w:rsidRDefault="00DF3FB8" w:rsidP="00DF3FB8">
      <w:pPr>
        <w:autoSpaceDE w:val="0"/>
        <w:autoSpaceDN w:val="0"/>
        <w:adjustRightInd w:val="0"/>
        <w:jc w:val="both"/>
        <w:rPr>
          <w:rFonts w:eastAsiaTheme="minorHAnsi" w:cstheme="minorBidi"/>
          <w:sz w:val="28"/>
          <w:szCs w:val="28"/>
          <w:lang w:eastAsia="en-US"/>
        </w:rPr>
      </w:pPr>
    </w:p>
    <w:p w14:paraId="60A98ABA" w14:textId="77777777" w:rsidR="00DF3FB8" w:rsidRPr="001704D9" w:rsidRDefault="00DF3FB8" w:rsidP="00DF3FB8">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УВЕДОМЛЕНИЕ</w:t>
      </w:r>
    </w:p>
    <w:p w14:paraId="633BE6F2" w14:textId="77777777" w:rsidR="00DF3FB8" w:rsidRPr="001704D9" w:rsidRDefault="00DF3FB8" w:rsidP="00DF3FB8">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О ПРЕДОСТАВЛЕНИИ ГОСУДАРСТВЕННОЙ УСЛУГИ</w:t>
      </w:r>
    </w:p>
    <w:p w14:paraId="0C17C8E7" w14:textId="77777777" w:rsidR="00DF3FB8" w:rsidRPr="001704D9" w:rsidRDefault="00DF3FB8" w:rsidP="00DF3FB8">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3190"/>
        <w:gridCol w:w="3190"/>
        <w:gridCol w:w="3191"/>
      </w:tblGrid>
      <w:tr w:rsidR="00DF3FB8" w:rsidRPr="001704D9" w14:paraId="4935CBE0" w14:textId="77777777" w:rsidTr="0008118F">
        <w:tc>
          <w:tcPr>
            <w:tcW w:w="9571" w:type="dxa"/>
            <w:gridSpan w:val="3"/>
            <w:hideMark/>
          </w:tcPr>
          <w:p w14:paraId="07830A7B" w14:textId="77777777" w:rsidR="00DF3FB8" w:rsidRPr="001704D9" w:rsidRDefault="00DF3FB8" w:rsidP="0008118F">
            <w:pPr>
              <w:widowControl w:val="0"/>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Уважаемая(ый) ____________________________________!</w:t>
            </w:r>
          </w:p>
        </w:tc>
      </w:tr>
      <w:tr w:rsidR="00DF3FB8" w:rsidRPr="001704D9" w14:paraId="08C970CF" w14:textId="77777777" w:rsidTr="0008118F">
        <w:tc>
          <w:tcPr>
            <w:tcW w:w="9571" w:type="dxa"/>
            <w:gridSpan w:val="3"/>
          </w:tcPr>
          <w:p w14:paraId="2FDB3D3F" w14:textId="77777777" w:rsidR="00DF3FB8" w:rsidRPr="001704D9" w:rsidRDefault="00DF3FB8" w:rsidP="0008118F">
            <w:pPr>
              <w:widowControl w:val="0"/>
              <w:autoSpaceDE w:val="0"/>
              <w:autoSpaceDN w:val="0"/>
              <w:adjustRightInd w:val="0"/>
              <w:rPr>
                <w:rFonts w:eastAsiaTheme="minorHAnsi" w:cstheme="minorBidi"/>
                <w:bCs/>
                <w:sz w:val="28"/>
                <w:szCs w:val="28"/>
                <w:lang w:eastAsia="en-US"/>
              </w:rPr>
            </w:pPr>
          </w:p>
        </w:tc>
      </w:tr>
      <w:tr w:rsidR="00DF3FB8" w:rsidRPr="001704D9" w14:paraId="237C9A2E" w14:textId="77777777" w:rsidTr="0008118F">
        <w:tc>
          <w:tcPr>
            <w:tcW w:w="9571" w:type="dxa"/>
            <w:gridSpan w:val="3"/>
            <w:hideMark/>
          </w:tcPr>
          <w:p w14:paraId="32F95D49" w14:textId="77777777" w:rsidR="00DF3FB8" w:rsidRPr="001704D9" w:rsidRDefault="00DF3FB8" w:rsidP="0008118F">
            <w:pPr>
              <w:widowControl w:val="0"/>
              <w:autoSpaceDE w:val="0"/>
              <w:autoSpaceDN w:val="0"/>
              <w:adjustRightInd w:val="0"/>
              <w:ind w:firstLine="709"/>
              <w:jc w:val="both"/>
              <w:rPr>
                <w:rFonts w:eastAsiaTheme="minorHAnsi" w:cstheme="minorBidi"/>
                <w:bCs/>
                <w:sz w:val="28"/>
                <w:szCs w:val="28"/>
                <w:lang w:eastAsia="en-US"/>
              </w:rPr>
            </w:pPr>
            <w:r w:rsidRPr="001704D9">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1704D9">
              <w:rPr>
                <w:rFonts w:cstheme="minorBidi"/>
                <w:sz w:val="28"/>
                <w:szCs w:val="28"/>
              </w:rPr>
              <w:t>настоящим сообщает, на Ваше заявление от «___» ____________ 20__ года и прилагаемые к нему документы, рассмотрены и принято решение о предоставлении Вам _______________________________________________</w:t>
            </w:r>
          </w:p>
        </w:tc>
      </w:tr>
      <w:tr w:rsidR="00DF3FB8" w:rsidRPr="001704D9" w14:paraId="1C1AD029" w14:textId="77777777" w:rsidTr="0008118F">
        <w:tc>
          <w:tcPr>
            <w:tcW w:w="9571" w:type="dxa"/>
            <w:gridSpan w:val="3"/>
            <w:tcBorders>
              <w:top w:val="nil"/>
              <w:left w:val="nil"/>
              <w:bottom w:val="single" w:sz="4" w:space="0" w:color="auto"/>
              <w:right w:val="nil"/>
            </w:tcBorders>
          </w:tcPr>
          <w:p w14:paraId="7E339652" w14:textId="77777777" w:rsidR="00DF3FB8" w:rsidRPr="001704D9" w:rsidRDefault="00DF3FB8" w:rsidP="0008118F">
            <w:pPr>
              <w:widowControl w:val="0"/>
              <w:autoSpaceDE w:val="0"/>
              <w:autoSpaceDN w:val="0"/>
              <w:adjustRightInd w:val="0"/>
              <w:rPr>
                <w:rFonts w:eastAsiaTheme="minorHAnsi" w:cstheme="minorBidi"/>
                <w:bCs/>
                <w:sz w:val="28"/>
                <w:szCs w:val="28"/>
                <w:lang w:eastAsia="en-US"/>
              </w:rPr>
            </w:pPr>
          </w:p>
        </w:tc>
      </w:tr>
      <w:tr w:rsidR="00DF3FB8" w:rsidRPr="001704D9" w14:paraId="4CFF2F63" w14:textId="77777777" w:rsidTr="0008118F">
        <w:tc>
          <w:tcPr>
            <w:tcW w:w="9571" w:type="dxa"/>
            <w:gridSpan w:val="3"/>
            <w:tcBorders>
              <w:top w:val="single" w:sz="4" w:space="0" w:color="auto"/>
              <w:left w:val="nil"/>
              <w:bottom w:val="nil"/>
              <w:right w:val="nil"/>
            </w:tcBorders>
            <w:hideMark/>
          </w:tcPr>
          <w:p w14:paraId="4BB07ED9" w14:textId="77777777" w:rsidR="00DF3FB8" w:rsidRPr="001704D9" w:rsidRDefault="00DF3FB8" w:rsidP="0008118F">
            <w:pPr>
              <w:widowControl w:val="0"/>
              <w:autoSpaceDE w:val="0"/>
              <w:autoSpaceDN w:val="0"/>
              <w:adjustRightInd w:val="0"/>
              <w:jc w:val="center"/>
              <w:rPr>
                <w:rFonts w:eastAsiaTheme="minorHAnsi" w:cstheme="minorBidi"/>
                <w:bCs/>
                <w:i/>
                <w:sz w:val="28"/>
                <w:szCs w:val="28"/>
                <w:lang w:eastAsia="en-US"/>
              </w:rPr>
            </w:pPr>
            <w:r w:rsidRPr="001704D9">
              <w:rPr>
                <w:rFonts w:cstheme="minorBidi"/>
                <w:i/>
                <w:vertAlign w:val="superscript"/>
              </w:rPr>
              <w:t>(вид денежной выплаты)</w:t>
            </w:r>
          </w:p>
        </w:tc>
      </w:tr>
      <w:tr w:rsidR="00DF3FB8" w:rsidRPr="001704D9" w14:paraId="79E47A48" w14:textId="77777777" w:rsidTr="0008118F">
        <w:tc>
          <w:tcPr>
            <w:tcW w:w="9571" w:type="dxa"/>
            <w:gridSpan w:val="3"/>
          </w:tcPr>
          <w:p w14:paraId="74C9B9A9" w14:textId="77777777" w:rsidR="00DF3FB8" w:rsidRPr="001704D9" w:rsidRDefault="00DF3FB8" w:rsidP="0008118F">
            <w:pPr>
              <w:widowControl w:val="0"/>
              <w:autoSpaceDE w:val="0"/>
              <w:autoSpaceDN w:val="0"/>
              <w:adjustRightInd w:val="0"/>
              <w:jc w:val="center"/>
              <w:rPr>
                <w:rFonts w:eastAsiaTheme="minorHAnsi" w:cstheme="minorBidi"/>
                <w:bCs/>
                <w:sz w:val="28"/>
                <w:szCs w:val="28"/>
                <w:lang w:eastAsia="en-US"/>
              </w:rPr>
            </w:pPr>
          </w:p>
        </w:tc>
      </w:tr>
      <w:tr w:rsidR="00DF3FB8" w:rsidRPr="001704D9" w14:paraId="0E8977BC" w14:textId="77777777" w:rsidTr="0008118F">
        <w:tc>
          <w:tcPr>
            <w:tcW w:w="9571" w:type="dxa"/>
            <w:gridSpan w:val="3"/>
          </w:tcPr>
          <w:p w14:paraId="4D341FF4" w14:textId="77777777" w:rsidR="00DF3FB8" w:rsidRPr="001704D9" w:rsidRDefault="00DF3FB8" w:rsidP="0008118F">
            <w:pPr>
              <w:widowControl w:val="0"/>
              <w:autoSpaceDE w:val="0"/>
              <w:autoSpaceDN w:val="0"/>
              <w:adjustRightInd w:val="0"/>
              <w:jc w:val="both"/>
              <w:rPr>
                <w:rFonts w:cstheme="minorBidi"/>
                <w:sz w:val="28"/>
                <w:szCs w:val="28"/>
              </w:rPr>
            </w:pPr>
          </w:p>
          <w:p w14:paraId="63BAC0F6" w14:textId="77777777" w:rsidR="00DF3FB8" w:rsidRPr="001704D9" w:rsidRDefault="00DF3FB8" w:rsidP="0008118F">
            <w:pPr>
              <w:widowControl w:val="0"/>
              <w:autoSpaceDE w:val="0"/>
              <w:autoSpaceDN w:val="0"/>
              <w:adjustRightInd w:val="0"/>
              <w:jc w:val="both"/>
              <w:rPr>
                <w:rFonts w:cstheme="minorBidi"/>
                <w:sz w:val="28"/>
                <w:szCs w:val="28"/>
              </w:rPr>
            </w:pPr>
          </w:p>
        </w:tc>
      </w:tr>
      <w:tr w:rsidR="00DF3FB8" w:rsidRPr="001704D9" w14:paraId="750AD78C" w14:textId="77777777" w:rsidTr="0008118F">
        <w:tc>
          <w:tcPr>
            <w:tcW w:w="3190" w:type="dxa"/>
            <w:hideMark/>
          </w:tcPr>
          <w:p w14:paraId="4AC31D05" w14:textId="77777777" w:rsidR="00DF3FB8" w:rsidRPr="001704D9" w:rsidRDefault="00DF3FB8" w:rsidP="0008118F">
            <w:pPr>
              <w:widowControl w:val="0"/>
              <w:autoSpaceDE w:val="0"/>
              <w:autoSpaceDN w:val="0"/>
              <w:adjustRightInd w:val="0"/>
              <w:jc w:val="both"/>
              <w:rPr>
                <w:rFonts w:cstheme="minorBidi"/>
                <w:sz w:val="28"/>
                <w:szCs w:val="28"/>
              </w:rPr>
            </w:pPr>
            <w:r w:rsidRPr="001704D9">
              <w:rPr>
                <w:rFonts w:cstheme="minorBidi"/>
                <w:sz w:val="28"/>
                <w:szCs w:val="28"/>
              </w:rPr>
              <w:t>Руководитель</w:t>
            </w:r>
          </w:p>
        </w:tc>
        <w:tc>
          <w:tcPr>
            <w:tcW w:w="3190" w:type="dxa"/>
            <w:hideMark/>
          </w:tcPr>
          <w:p w14:paraId="3A3D2BB9" w14:textId="77777777" w:rsidR="00DF3FB8" w:rsidRPr="001704D9" w:rsidRDefault="00DF3FB8" w:rsidP="0008118F">
            <w:pPr>
              <w:widowControl w:val="0"/>
              <w:autoSpaceDE w:val="0"/>
              <w:autoSpaceDN w:val="0"/>
              <w:adjustRightInd w:val="0"/>
              <w:jc w:val="center"/>
              <w:rPr>
                <w:rFonts w:cstheme="minorBidi"/>
                <w:sz w:val="28"/>
                <w:szCs w:val="28"/>
              </w:rPr>
            </w:pPr>
            <w:r w:rsidRPr="001704D9">
              <w:rPr>
                <w:rFonts w:cstheme="minorBidi"/>
                <w:sz w:val="28"/>
                <w:szCs w:val="28"/>
              </w:rPr>
              <w:t>Подпись</w:t>
            </w:r>
          </w:p>
        </w:tc>
        <w:tc>
          <w:tcPr>
            <w:tcW w:w="3191" w:type="dxa"/>
            <w:hideMark/>
          </w:tcPr>
          <w:p w14:paraId="57C3290E" w14:textId="77777777" w:rsidR="00DF3FB8" w:rsidRPr="001704D9" w:rsidRDefault="00DF3FB8" w:rsidP="0008118F">
            <w:pPr>
              <w:widowControl w:val="0"/>
              <w:autoSpaceDE w:val="0"/>
              <w:autoSpaceDN w:val="0"/>
              <w:adjustRightInd w:val="0"/>
              <w:jc w:val="right"/>
              <w:rPr>
                <w:rFonts w:cstheme="minorBidi"/>
                <w:sz w:val="28"/>
                <w:szCs w:val="28"/>
              </w:rPr>
            </w:pPr>
            <w:r w:rsidRPr="001704D9">
              <w:rPr>
                <w:rFonts w:cstheme="minorBidi"/>
                <w:sz w:val="28"/>
                <w:szCs w:val="28"/>
              </w:rPr>
              <w:t>Ф.И.О.</w:t>
            </w:r>
          </w:p>
        </w:tc>
      </w:tr>
    </w:tbl>
    <w:p w14:paraId="1BF0EA17" w14:textId="77777777" w:rsidR="00DF3FB8" w:rsidRPr="001704D9" w:rsidRDefault="00DF3FB8" w:rsidP="00570DA0">
      <w:pPr>
        <w:autoSpaceDE w:val="0"/>
        <w:autoSpaceDN w:val="0"/>
        <w:adjustRightInd w:val="0"/>
        <w:jc w:val="both"/>
        <w:rPr>
          <w:rFonts w:eastAsiaTheme="minorHAnsi" w:cstheme="minorBidi"/>
          <w:sz w:val="28"/>
          <w:szCs w:val="28"/>
          <w:lang w:eastAsia="en-US"/>
        </w:rPr>
        <w:sectPr w:rsidR="00DF3FB8" w:rsidRPr="001704D9" w:rsidSect="00B46033">
          <w:pgSz w:w="11906" w:h="16840"/>
          <w:pgMar w:top="1134" w:right="851" w:bottom="1134" w:left="1418" w:header="454" w:footer="709" w:gutter="0"/>
          <w:cols w:space="708"/>
          <w:titlePg/>
          <w:docGrid w:linePitch="360"/>
        </w:sectPr>
      </w:pPr>
    </w:p>
    <w:p w14:paraId="13FBEA71" w14:textId="385AE916" w:rsidR="00570DA0" w:rsidRPr="001704D9" w:rsidRDefault="00570DA0" w:rsidP="00570DA0">
      <w:pPr>
        <w:autoSpaceDE w:val="0"/>
        <w:autoSpaceDN w:val="0"/>
        <w:adjustRightInd w:val="0"/>
        <w:jc w:val="both"/>
        <w:rPr>
          <w:rFonts w:eastAsiaTheme="minorHAnsi" w:cstheme="minorBidi"/>
          <w:sz w:val="28"/>
          <w:szCs w:val="28"/>
          <w:lang w:eastAsia="en-US"/>
        </w:rPr>
      </w:pPr>
      <w:r w:rsidRPr="001704D9">
        <w:rPr>
          <w:rFonts w:eastAsiaTheme="minorHAnsi" w:cstheme="minorBidi"/>
          <w:sz w:val="28"/>
          <w:szCs w:val="28"/>
          <w:lang w:eastAsia="en-US"/>
        </w:rPr>
        <w:lastRenderedPageBreak/>
        <w:t xml:space="preserve">Форма </w:t>
      </w:r>
      <w:r w:rsidR="00DF3FB8" w:rsidRPr="001704D9">
        <w:rPr>
          <w:rFonts w:eastAsiaTheme="minorHAnsi" w:cstheme="minorBidi"/>
          <w:sz w:val="28"/>
          <w:szCs w:val="28"/>
          <w:lang w:eastAsia="en-US"/>
        </w:rPr>
        <w:t>5</w:t>
      </w:r>
    </w:p>
    <w:p w14:paraId="425DA31A"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p w14:paraId="1D47032D" w14:textId="77777777" w:rsidR="00570DA0" w:rsidRPr="001704D9" w:rsidRDefault="00570DA0" w:rsidP="00570DA0">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УВЕДОМЛЕНИЕ</w:t>
      </w:r>
    </w:p>
    <w:p w14:paraId="485189F2" w14:textId="77777777" w:rsidR="00570DA0" w:rsidRPr="001704D9" w:rsidRDefault="00570DA0" w:rsidP="00570DA0">
      <w:pPr>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ОБ ОТКАЗЕ В ПРЕДОСТАВЛЕНИИ  ГОСУДАРСТВЕННОЙ УСЛУГИ</w:t>
      </w:r>
    </w:p>
    <w:p w14:paraId="7B25F662" w14:textId="77777777" w:rsidR="00570DA0" w:rsidRPr="001704D9"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809"/>
        <w:gridCol w:w="1381"/>
        <w:gridCol w:w="1171"/>
        <w:gridCol w:w="2019"/>
        <w:gridCol w:w="3191"/>
      </w:tblGrid>
      <w:tr w:rsidR="00570DA0" w:rsidRPr="001704D9" w14:paraId="4E0B72C3" w14:textId="77777777" w:rsidTr="00001F0D">
        <w:tc>
          <w:tcPr>
            <w:tcW w:w="9571" w:type="dxa"/>
            <w:gridSpan w:val="5"/>
            <w:hideMark/>
          </w:tcPr>
          <w:p w14:paraId="7A69F5E6" w14:textId="77777777" w:rsidR="00570DA0" w:rsidRPr="001704D9" w:rsidRDefault="00570DA0" w:rsidP="00001F0D">
            <w:pPr>
              <w:widowControl w:val="0"/>
              <w:autoSpaceDE w:val="0"/>
              <w:autoSpaceDN w:val="0"/>
              <w:adjustRightInd w:val="0"/>
              <w:jc w:val="center"/>
              <w:rPr>
                <w:rFonts w:eastAsiaTheme="minorHAnsi" w:cstheme="minorBidi"/>
                <w:bCs/>
                <w:sz w:val="28"/>
                <w:szCs w:val="28"/>
                <w:lang w:eastAsia="en-US"/>
              </w:rPr>
            </w:pPr>
            <w:r w:rsidRPr="001704D9">
              <w:rPr>
                <w:rFonts w:eastAsiaTheme="minorHAnsi" w:cstheme="minorBidi"/>
                <w:bCs/>
                <w:sz w:val="28"/>
                <w:szCs w:val="28"/>
                <w:lang w:eastAsia="en-US"/>
              </w:rPr>
              <w:t>Уважаемая(ый) ____________________________________!</w:t>
            </w:r>
          </w:p>
        </w:tc>
      </w:tr>
      <w:tr w:rsidR="00570DA0" w:rsidRPr="001704D9" w14:paraId="01BD5FD1" w14:textId="77777777" w:rsidTr="00001F0D">
        <w:tc>
          <w:tcPr>
            <w:tcW w:w="9571" w:type="dxa"/>
            <w:gridSpan w:val="5"/>
          </w:tcPr>
          <w:p w14:paraId="283E8692"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0F90F5C5" w14:textId="77777777" w:rsidTr="00001F0D">
        <w:tc>
          <w:tcPr>
            <w:tcW w:w="9571" w:type="dxa"/>
            <w:gridSpan w:val="5"/>
            <w:hideMark/>
          </w:tcPr>
          <w:p w14:paraId="5911810F" w14:textId="77777777" w:rsidR="00570DA0" w:rsidRPr="001704D9" w:rsidRDefault="00570DA0" w:rsidP="00001F0D">
            <w:pPr>
              <w:widowControl w:val="0"/>
              <w:autoSpaceDE w:val="0"/>
              <w:autoSpaceDN w:val="0"/>
              <w:adjustRightInd w:val="0"/>
              <w:ind w:firstLine="709"/>
              <w:jc w:val="both"/>
              <w:rPr>
                <w:rFonts w:eastAsiaTheme="minorHAnsi" w:cstheme="minorBidi"/>
                <w:bCs/>
                <w:sz w:val="28"/>
                <w:szCs w:val="28"/>
                <w:lang w:eastAsia="en-US"/>
              </w:rPr>
            </w:pPr>
            <w:r w:rsidRPr="001704D9">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1704D9">
              <w:rPr>
                <w:rFonts w:cstheme="minorBidi"/>
                <w:sz w:val="28"/>
                <w:szCs w:val="28"/>
              </w:rPr>
              <w:t>настоящим сообщает, на Ваше заявление от «___» ____________ 20__ года Вам отказано в предоставлении (возобновлении, продлении)</w:t>
            </w:r>
          </w:p>
        </w:tc>
      </w:tr>
      <w:tr w:rsidR="00570DA0" w:rsidRPr="001704D9" w14:paraId="4736220A" w14:textId="77777777" w:rsidTr="00001F0D">
        <w:tc>
          <w:tcPr>
            <w:tcW w:w="9571" w:type="dxa"/>
            <w:gridSpan w:val="5"/>
            <w:tcBorders>
              <w:top w:val="nil"/>
              <w:left w:val="nil"/>
              <w:bottom w:val="single" w:sz="4" w:space="0" w:color="auto"/>
              <w:right w:val="nil"/>
            </w:tcBorders>
          </w:tcPr>
          <w:p w14:paraId="47313E76"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4D2371C7" w14:textId="77777777" w:rsidTr="00001F0D">
        <w:tc>
          <w:tcPr>
            <w:tcW w:w="9571" w:type="dxa"/>
            <w:gridSpan w:val="5"/>
            <w:tcBorders>
              <w:top w:val="single" w:sz="4" w:space="0" w:color="auto"/>
              <w:left w:val="nil"/>
              <w:bottom w:val="nil"/>
              <w:right w:val="nil"/>
            </w:tcBorders>
            <w:hideMark/>
          </w:tcPr>
          <w:p w14:paraId="02C4A610" w14:textId="77777777" w:rsidR="00570DA0" w:rsidRPr="001704D9" w:rsidRDefault="00570DA0" w:rsidP="00001F0D">
            <w:pPr>
              <w:widowControl w:val="0"/>
              <w:autoSpaceDE w:val="0"/>
              <w:autoSpaceDN w:val="0"/>
              <w:adjustRightInd w:val="0"/>
              <w:jc w:val="center"/>
              <w:rPr>
                <w:rFonts w:eastAsiaTheme="minorHAnsi" w:cstheme="minorBidi"/>
                <w:bCs/>
                <w:i/>
                <w:sz w:val="28"/>
                <w:szCs w:val="28"/>
                <w:lang w:eastAsia="en-US"/>
              </w:rPr>
            </w:pPr>
            <w:r w:rsidRPr="001704D9">
              <w:rPr>
                <w:rFonts w:cstheme="minorBidi"/>
                <w:i/>
                <w:vertAlign w:val="superscript"/>
              </w:rPr>
              <w:t>(вид денежной выплаты)</w:t>
            </w:r>
          </w:p>
        </w:tc>
      </w:tr>
      <w:tr w:rsidR="00570DA0" w:rsidRPr="001704D9" w14:paraId="6BBC64BA" w14:textId="77777777" w:rsidTr="00001F0D">
        <w:tc>
          <w:tcPr>
            <w:tcW w:w="1809" w:type="dxa"/>
            <w:hideMark/>
          </w:tcPr>
          <w:p w14:paraId="63D0C173" w14:textId="77777777" w:rsidR="00570DA0" w:rsidRPr="001704D9" w:rsidRDefault="00570DA0" w:rsidP="00001F0D">
            <w:pPr>
              <w:widowControl w:val="0"/>
              <w:autoSpaceDE w:val="0"/>
              <w:autoSpaceDN w:val="0"/>
              <w:adjustRightInd w:val="0"/>
              <w:rPr>
                <w:rFonts w:cstheme="minorBidi"/>
                <w:sz w:val="28"/>
                <w:szCs w:val="28"/>
              </w:rPr>
            </w:pPr>
            <w:r w:rsidRPr="001704D9">
              <w:rPr>
                <w:rFonts w:cstheme="minorBidi"/>
                <w:sz w:val="28"/>
                <w:szCs w:val="28"/>
              </w:rPr>
              <w:t>по категории</w:t>
            </w:r>
          </w:p>
        </w:tc>
        <w:tc>
          <w:tcPr>
            <w:tcW w:w="7762" w:type="dxa"/>
            <w:gridSpan w:val="4"/>
            <w:tcBorders>
              <w:top w:val="nil"/>
              <w:left w:val="nil"/>
              <w:bottom w:val="single" w:sz="4" w:space="0" w:color="auto"/>
              <w:right w:val="nil"/>
            </w:tcBorders>
          </w:tcPr>
          <w:p w14:paraId="5A9A47AB" w14:textId="77777777" w:rsidR="00570DA0" w:rsidRPr="001704D9" w:rsidRDefault="00570DA0" w:rsidP="00001F0D">
            <w:pPr>
              <w:widowControl w:val="0"/>
              <w:autoSpaceDE w:val="0"/>
              <w:autoSpaceDN w:val="0"/>
              <w:adjustRightInd w:val="0"/>
              <w:jc w:val="center"/>
              <w:rPr>
                <w:rFonts w:cstheme="minorBidi"/>
                <w:sz w:val="28"/>
                <w:szCs w:val="28"/>
              </w:rPr>
            </w:pPr>
          </w:p>
        </w:tc>
      </w:tr>
      <w:tr w:rsidR="00570DA0" w:rsidRPr="001704D9" w14:paraId="5BE75A1E" w14:textId="77777777" w:rsidTr="00001F0D">
        <w:tc>
          <w:tcPr>
            <w:tcW w:w="1809" w:type="dxa"/>
          </w:tcPr>
          <w:p w14:paraId="35712C35" w14:textId="77777777" w:rsidR="00570DA0" w:rsidRPr="001704D9" w:rsidRDefault="00570DA0" w:rsidP="00001F0D">
            <w:pPr>
              <w:widowControl w:val="0"/>
              <w:autoSpaceDE w:val="0"/>
              <w:autoSpaceDN w:val="0"/>
              <w:adjustRightInd w:val="0"/>
              <w:jc w:val="center"/>
              <w:rPr>
                <w:rFonts w:cstheme="minorBidi"/>
                <w:vertAlign w:val="superscript"/>
              </w:rPr>
            </w:pPr>
          </w:p>
        </w:tc>
        <w:tc>
          <w:tcPr>
            <w:tcW w:w="7762" w:type="dxa"/>
            <w:gridSpan w:val="4"/>
            <w:hideMark/>
          </w:tcPr>
          <w:p w14:paraId="51B9B1D0" w14:textId="77777777" w:rsidR="00570DA0" w:rsidRPr="001704D9" w:rsidRDefault="00570DA0" w:rsidP="00001F0D">
            <w:pPr>
              <w:widowControl w:val="0"/>
              <w:autoSpaceDE w:val="0"/>
              <w:autoSpaceDN w:val="0"/>
              <w:adjustRightInd w:val="0"/>
              <w:jc w:val="center"/>
              <w:rPr>
                <w:rFonts w:cstheme="minorBidi"/>
                <w:vertAlign w:val="superscript"/>
              </w:rPr>
            </w:pPr>
            <w:r w:rsidRPr="001704D9">
              <w:rPr>
                <w:rFonts w:cstheme="minorBidi"/>
                <w:i/>
                <w:vertAlign w:val="superscript"/>
              </w:rPr>
              <w:t>(категория получателя)</w:t>
            </w:r>
          </w:p>
        </w:tc>
      </w:tr>
      <w:tr w:rsidR="00570DA0" w:rsidRPr="001704D9" w14:paraId="6CAB947F" w14:textId="77777777" w:rsidTr="00001F0D">
        <w:tc>
          <w:tcPr>
            <w:tcW w:w="4361" w:type="dxa"/>
            <w:gridSpan w:val="3"/>
            <w:hideMark/>
          </w:tcPr>
          <w:p w14:paraId="55791DC5"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r w:rsidRPr="001704D9">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2277E57C"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1D2DCDE0" w14:textId="77777777" w:rsidTr="00001F0D">
        <w:tc>
          <w:tcPr>
            <w:tcW w:w="9571" w:type="dxa"/>
            <w:gridSpan w:val="5"/>
            <w:tcBorders>
              <w:top w:val="nil"/>
              <w:left w:val="nil"/>
              <w:bottom w:val="single" w:sz="4" w:space="0" w:color="auto"/>
              <w:right w:val="nil"/>
            </w:tcBorders>
          </w:tcPr>
          <w:p w14:paraId="0D6CACCC"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08B31FB8" w14:textId="77777777" w:rsidTr="00001F0D">
        <w:tc>
          <w:tcPr>
            <w:tcW w:w="9571" w:type="dxa"/>
            <w:gridSpan w:val="5"/>
            <w:tcBorders>
              <w:top w:val="nil"/>
              <w:left w:val="nil"/>
              <w:bottom w:val="single" w:sz="4" w:space="0" w:color="auto"/>
              <w:right w:val="nil"/>
            </w:tcBorders>
          </w:tcPr>
          <w:p w14:paraId="013FD3F5" w14:textId="77777777" w:rsidR="00570DA0" w:rsidRPr="001704D9" w:rsidRDefault="00570DA0" w:rsidP="00001F0D">
            <w:pPr>
              <w:widowControl w:val="0"/>
              <w:autoSpaceDE w:val="0"/>
              <w:autoSpaceDN w:val="0"/>
              <w:adjustRightInd w:val="0"/>
              <w:rPr>
                <w:rFonts w:eastAsiaTheme="minorHAnsi" w:cstheme="minorBidi"/>
                <w:bCs/>
                <w:sz w:val="28"/>
                <w:szCs w:val="28"/>
                <w:lang w:eastAsia="en-US"/>
              </w:rPr>
            </w:pPr>
          </w:p>
        </w:tc>
      </w:tr>
      <w:tr w:rsidR="00570DA0" w:rsidRPr="001704D9" w14:paraId="285CB82D" w14:textId="77777777" w:rsidTr="00001F0D">
        <w:tc>
          <w:tcPr>
            <w:tcW w:w="9571" w:type="dxa"/>
            <w:gridSpan w:val="5"/>
            <w:hideMark/>
          </w:tcPr>
          <w:p w14:paraId="5AD494C9" w14:textId="77777777" w:rsidR="00570DA0" w:rsidRPr="001704D9" w:rsidRDefault="00570DA0" w:rsidP="00001F0D">
            <w:pPr>
              <w:widowControl w:val="0"/>
              <w:autoSpaceDE w:val="0"/>
              <w:autoSpaceDN w:val="0"/>
              <w:adjustRightInd w:val="0"/>
              <w:jc w:val="center"/>
              <w:rPr>
                <w:rFonts w:eastAsiaTheme="minorHAnsi" w:cstheme="minorBidi"/>
                <w:bCs/>
                <w:sz w:val="28"/>
                <w:szCs w:val="28"/>
                <w:lang w:eastAsia="en-US"/>
              </w:rPr>
            </w:pPr>
            <w:r w:rsidRPr="001704D9">
              <w:rPr>
                <w:rFonts w:cstheme="minorBidi"/>
                <w:i/>
                <w:vertAlign w:val="superscript"/>
              </w:rPr>
              <w:t>(указать причины)</w:t>
            </w:r>
          </w:p>
        </w:tc>
      </w:tr>
      <w:tr w:rsidR="00570DA0" w:rsidRPr="001704D9" w14:paraId="4607D761" w14:textId="77777777" w:rsidTr="00001F0D">
        <w:tc>
          <w:tcPr>
            <w:tcW w:w="9571" w:type="dxa"/>
            <w:gridSpan w:val="5"/>
            <w:hideMark/>
          </w:tcPr>
          <w:p w14:paraId="08126DB8" w14:textId="77777777" w:rsidR="00570DA0" w:rsidRPr="001704D9"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1704D9">
              <w:rPr>
                <w:rFonts w:cstheme="minorBidi"/>
                <w:sz w:val="28"/>
                <w:szCs w:val="28"/>
              </w:rPr>
              <w:t xml:space="preserve">Для сведения сообщаем, что решения (действия) должностных лиц Министерства социального </w:t>
            </w:r>
            <w:r w:rsidR="0083083D" w:rsidRPr="001704D9">
              <w:rPr>
                <w:rFonts w:cstheme="minorBidi"/>
                <w:sz w:val="28"/>
                <w:szCs w:val="28"/>
              </w:rPr>
              <w:t xml:space="preserve">благополучия и семейной политики </w:t>
            </w:r>
            <w:r w:rsidRPr="001704D9">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1704D9" w14:paraId="65C972B5" w14:textId="77777777" w:rsidTr="00001F0D">
        <w:tc>
          <w:tcPr>
            <w:tcW w:w="9571" w:type="dxa"/>
            <w:gridSpan w:val="5"/>
          </w:tcPr>
          <w:p w14:paraId="35DE6C2C" w14:textId="77777777" w:rsidR="00570DA0" w:rsidRPr="001704D9" w:rsidRDefault="00570DA0" w:rsidP="00001F0D">
            <w:pPr>
              <w:widowControl w:val="0"/>
              <w:autoSpaceDE w:val="0"/>
              <w:autoSpaceDN w:val="0"/>
              <w:adjustRightInd w:val="0"/>
              <w:jc w:val="both"/>
              <w:rPr>
                <w:rFonts w:cstheme="minorBidi"/>
                <w:sz w:val="28"/>
                <w:szCs w:val="28"/>
              </w:rPr>
            </w:pPr>
          </w:p>
          <w:p w14:paraId="30E895D9" w14:textId="77777777" w:rsidR="00570DA0" w:rsidRPr="001704D9" w:rsidRDefault="00570DA0" w:rsidP="00001F0D">
            <w:pPr>
              <w:widowControl w:val="0"/>
              <w:autoSpaceDE w:val="0"/>
              <w:autoSpaceDN w:val="0"/>
              <w:adjustRightInd w:val="0"/>
              <w:jc w:val="both"/>
              <w:rPr>
                <w:rFonts w:cstheme="minorBidi"/>
                <w:sz w:val="28"/>
                <w:szCs w:val="28"/>
              </w:rPr>
            </w:pPr>
          </w:p>
        </w:tc>
      </w:tr>
      <w:tr w:rsidR="00570DA0" w:rsidRPr="001704D9" w14:paraId="3D023349" w14:textId="77777777" w:rsidTr="00001F0D">
        <w:tc>
          <w:tcPr>
            <w:tcW w:w="3190" w:type="dxa"/>
            <w:gridSpan w:val="2"/>
            <w:hideMark/>
          </w:tcPr>
          <w:p w14:paraId="7C427187" w14:textId="77777777" w:rsidR="00570DA0" w:rsidRPr="001704D9" w:rsidRDefault="00570DA0" w:rsidP="00001F0D">
            <w:pPr>
              <w:widowControl w:val="0"/>
              <w:autoSpaceDE w:val="0"/>
              <w:autoSpaceDN w:val="0"/>
              <w:adjustRightInd w:val="0"/>
              <w:jc w:val="both"/>
              <w:rPr>
                <w:rFonts w:cstheme="minorBidi"/>
                <w:sz w:val="28"/>
                <w:szCs w:val="28"/>
              </w:rPr>
            </w:pPr>
            <w:r w:rsidRPr="001704D9">
              <w:rPr>
                <w:rFonts w:cstheme="minorBidi"/>
                <w:sz w:val="28"/>
                <w:szCs w:val="28"/>
              </w:rPr>
              <w:t>Руководитель</w:t>
            </w:r>
          </w:p>
        </w:tc>
        <w:tc>
          <w:tcPr>
            <w:tcW w:w="3190" w:type="dxa"/>
            <w:gridSpan w:val="2"/>
            <w:hideMark/>
          </w:tcPr>
          <w:p w14:paraId="1C0A37D7" w14:textId="77777777" w:rsidR="00570DA0" w:rsidRPr="001704D9" w:rsidRDefault="00570DA0" w:rsidP="00001F0D">
            <w:pPr>
              <w:widowControl w:val="0"/>
              <w:autoSpaceDE w:val="0"/>
              <w:autoSpaceDN w:val="0"/>
              <w:adjustRightInd w:val="0"/>
              <w:jc w:val="center"/>
              <w:rPr>
                <w:rFonts w:cstheme="minorBidi"/>
                <w:sz w:val="28"/>
                <w:szCs w:val="28"/>
              </w:rPr>
            </w:pPr>
            <w:r w:rsidRPr="001704D9">
              <w:rPr>
                <w:rFonts w:cstheme="minorBidi"/>
                <w:sz w:val="28"/>
                <w:szCs w:val="28"/>
              </w:rPr>
              <w:t>Подпись</w:t>
            </w:r>
          </w:p>
        </w:tc>
        <w:tc>
          <w:tcPr>
            <w:tcW w:w="3191" w:type="dxa"/>
            <w:hideMark/>
          </w:tcPr>
          <w:p w14:paraId="4F0CE6E1" w14:textId="77777777" w:rsidR="00570DA0" w:rsidRPr="001704D9" w:rsidRDefault="00570DA0" w:rsidP="00001F0D">
            <w:pPr>
              <w:widowControl w:val="0"/>
              <w:autoSpaceDE w:val="0"/>
              <w:autoSpaceDN w:val="0"/>
              <w:adjustRightInd w:val="0"/>
              <w:jc w:val="right"/>
              <w:rPr>
                <w:rFonts w:cstheme="minorBidi"/>
                <w:sz w:val="28"/>
                <w:szCs w:val="28"/>
              </w:rPr>
            </w:pPr>
            <w:r w:rsidRPr="001704D9">
              <w:rPr>
                <w:rFonts w:cstheme="minorBidi"/>
                <w:sz w:val="28"/>
                <w:szCs w:val="28"/>
              </w:rPr>
              <w:t>Ф.И.О.</w:t>
            </w:r>
          </w:p>
        </w:tc>
      </w:tr>
    </w:tbl>
    <w:p w14:paraId="1876406D" w14:textId="77777777" w:rsidR="00570DA0" w:rsidRPr="001704D9" w:rsidRDefault="00570DA0" w:rsidP="00BA5895">
      <w:pPr>
        <w:widowControl w:val="0"/>
        <w:autoSpaceDE w:val="0"/>
        <w:autoSpaceDN w:val="0"/>
        <w:adjustRightInd w:val="0"/>
        <w:ind w:firstLine="540"/>
        <w:jc w:val="both"/>
      </w:pPr>
    </w:p>
    <w:p w14:paraId="0B926553" w14:textId="77777777" w:rsidR="00570DA0" w:rsidRPr="001704D9" w:rsidRDefault="00570DA0" w:rsidP="00BA5895">
      <w:pPr>
        <w:widowControl w:val="0"/>
        <w:autoSpaceDE w:val="0"/>
        <w:autoSpaceDN w:val="0"/>
        <w:adjustRightInd w:val="0"/>
        <w:ind w:firstLine="540"/>
        <w:jc w:val="both"/>
      </w:pPr>
    </w:p>
    <w:p w14:paraId="0A45DED2" w14:textId="77777777" w:rsidR="00570DA0" w:rsidRPr="001704D9" w:rsidRDefault="00570DA0" w:rsidP="00BA5895">
      <w:pPr>
        <w:widowControl w:val="0"/>
        <w:autoSpaceDE w:val="0"/>
        <w:autoSpaceDN w:val="0"/>
        <w:adjustRightInd w:val="0"/>
        <w:ind w:firstLine="540"/>
        <w:jc w:val="both"/>
      </w:pPr>
    </w:p>
    <w:p w14:paraId="3581E493" w14:textId="77777777" w:rsidR="00570DA0" w:rsidRPr="001704D9" w:rsidRDefault="00570DA0" w:rsidP="00BA5895">
      <w:pPr>
        <w:widowControl w:val="0"/>
        <w:autoSpaceDE w:val="0"/>
        <w:autoSpaceDN w:val="0"/>
        <w:adjustRightInd w:val="0"/>
        <w:ind w:firstLine="540"/>
        <w:jc w:val="both"/>
      </w:pPr>
    </w:p>
    <w:p w14:paraId="532A9D6A" w14:textId="77777777" w:rsidR="00570DA0" w:rsidRPr="001704D9" w:rsidRDefault="00570DA0" w:rsidP="00BA5895">
      <w:pPr>
        <w:widowControl w:val="0"/>
        <w:autoSpaceDE w:val="0"/>
        <w:autoSpaceDN w:val="0"/>
        <w:adjustRightInd w:val="0"/>
        <w:ind w:firstLine="540"/>
        <w:jc w:val="both"/>
      </w:pPr>
    </w:p>
    <w:p w14:paraId="24E5C653" w14:textId="77777777" w:rsidR="00BA5895" w:rsidRPr="001704D9" w:rsidRDefault="00BA5895" w:rsidP="00BA5895">
      <w:pPr>
        <w:widowControl w:val="0"/>
        <w:autoSpaceDE w:val="0"/>
        <w:autoSpaceDN w:val="0"/>
        <w:adjustRightInd w:val="0"/>
        <w:ind w:right="-285" w:firstLine="540"/>
        <w:jc w:val="both"/>
      </w:pPr>
    </w:p>
    <w:p w14:paraId="1DF61753" w14:textId="77777777" w:rsidR="00BA5895" w:rsidRPr="001704D9" w:rsidRDefault="00BA5895" w:rsidP="00BA5895">
      <w:pPr>
        <w:widowControl w:val="0"/>
        <w:autoSpaceDE w:val="0"/>
        <w:autoSpaceDN w:val="0"/>
        <w:adjustRightInd w:val="0"/>
        <w:ind w:right="-285" w:firstLine="540"/>
        <w:jc w:val="both"/>
        <w:sectPr w:rsidR="00BA5895" w:rsidRPr="001704D9" w:rsidSect="00B46033">
          <w:pgSz w:w="11906" w:h="16840"/>
          <w:pgMar w:top="1134" w:right="851" w:bottom="1134" w:left="1418" w:header="454" w:footer="709" w:gutter="0"/>
          <w:cols w:space="708"/>
          <w:titlePg/>
          <w:docGrid w:linePitch="360"/>
        </w:sectPr>
      </w:pPr>
    </w:p>
    <w:p w14:paraId="04E99556" w14:textId="77777777" w:rsidR="00BA5895" w:rsidRPr="001704D9" w:rsidRDefault="00BA5895" w:rsidP="00DA3044">
      <w:pPr>
        <w:widowControl w:val="0"/>
        <w:tabs>
          <w:tab w:val="left" w:pos="4536"/>
        </w:tabs>
        <w:autoSpaceDE w:val="0"/>
        <w:autoSpaceDN w:val="0"/>
        <w:adjustRightInd w:val="0"/>
        <w:ind w:left="4536" w:right="283"/>
        <w:rPr>
          <w:sz w:val="28"/>
          <w:szCs w:val="28"/>
        </w:rPr>
      </w:pPr>
      <w:r w:rsidRPr="001704D9">
        <w:rPr>
          <w:sz w:val="28"/>
          <w:szCs w:val="28"/>
        </w:rPr>
        <w:lastRenderedPageBreak/>
        <w:t>Приложение 3</w:t>
      </w:r>
    </w:p>
    <w:p w14:paraId="1012B0FA" w14:textId="5EB4A6D1" w:rsidR="00BA5895" w:rsidRPr="001704D9" w:rsidRDefault="00BA5895" w:rsidP="00DA3044">
      <w:pPr>
        <w:widowControl w:val="0"/>
        <w:tabs>
          <w:tab w:val="left" w:pos="4536"/>
        </w:tabs>
        <w:autoSpaceDE w:val="0"/>
        <w:autoSpaceDN w:val="0"/>
        <w:adjustRightInd w:val="0"/>
        <w:ind w:left="4536" w:right="283"/>
        <w:jc w:val="both"/>
        <w:rPr>
          <w:sz w:val="28"/>
          <w:szCs w:val="28"/>
        </w:rPr>
      </w:pPr>
      <w:r w:rsidRPr="001704D9">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C63B6E" w:rsidRPr="001704D9">
        <w:rPr>
          <w:sz w:val="28"/>
          <w:szCs w:val="28"/>
        </w:rPr>
        <w:t xml:space="preserve">Предоставление единовременной выплаты при рождении ребенка (детей) в малообеспеченных семьях, проживающих в Корякском округе и </w:t>
      </w:r>
      <w:r w:rsidR="00315B11" w:rsidRPr="001704D9">
        <w:rPr>
          <w:sz w:val="28"/>
          <w:szCs w:val="28"/>
        </w:rPr>
        <w:t>Алеутском муниципальном округе в Камчатском крае</w:t>
      </w:r>
      <w:r w:rsidRPr="001704D9">
        <w:rPr>
          <w:sz w:val="28"/>
          <w:szCs w:val="28"/>
        </w:rPr>
        <w:t>»</w:t>
      </w:r>
    </w:p>
    <w:p w14:paraId="381C2B28" w14:textId="77777777" w:rsidR="00BA5895" w:rsidRPr="001704D9" w:rsidRDefault="00BA5895" w:rsidP="00BA5895">
      <w:pPr>
        <w:widowControl w:val="0"/>
        <w:autoSpaceDE w:val="0"/>
        <w:autoSpaceDN w:val="0"/>
        <w:adjustRightInd w:val="0"/>
        <w:ind w:right="283"/>
        <w:jc w:val="center"/>
        <w:rPr>
          <w:sz w:val="28"/>
          <w:szCs w:val="28"/>
        </w:rPr>
      </w:pPr>
    </w:p>
    <w:p w14:paraId="05FB9CB6" w14:textId="77777777" w:rsidR="00570DA0" w:rsidRPr="001704D9" w:rsidRDefault="00BA5895" w:rsidP="00BA5895">
      <w:pPr>
        <w:keepNext/>
        <w:ind w:right="283"/>
        <w:jc w:val="center"/>
        <w:outlineLvl w:val="0"/>
        <w:rPr>
          <w:b/>
          <w:bCs/>
          <w:kern w:val="32"/>
          <w:sz w:val="28"/>
          <w:szCs w:val="28"/>
        </w:rPr>
      </w:pPr>
      <w:r w:rsidRPr="001704D9">
        <w:rPr>
          <w:b/>
          <w:bCs/>
          <w:kern w:val="32"/>
          <w:sz w:val="28"/>
          <w:szCs w:val="28"/>
        </w:rPr>
        <w:t>Заявление</w:t>
      </w:r>
    </w:p>
    <w:p w14:paraId="20B7A4C5" w14:textId="77777777" w:rsidR="00BA5895" w:rsidRPr="001704D9" w:rsidRDefault="00BA5895" w:rsidP="00BA5895">
      <w:pPr>
        <w:keepNext/>
        <w:ind w:right="283"/>
        <w:jc w:val="center"/>
        <w:outlineLvl w:val="0"/>
        <w:rPr>
          <w:b/>
          <w:bCs/>
          <w:kern w:val="32"/>
          <w:sz w:val="28"/>
          <w:szCs w:val="28"/>
        </w:rPr>
      </w:pPr>
      <w:r w:rsidRPr="001704D9">
        <w:rPr>
          <w:b/>
          <w:bCs/>
          <w:kern w:val="32"/>
          <w:sz w:val="28"/>
          <w:szCs w:val="28"/>
        </w:rPr>
        <w:t xml:space="preserve">о согласии на обработку персональных данных </w:t>
      </w:r>
    </w:p>
    <w:p w14:paraId="4038EB50" w14:textId="77777777" w:rsidR="00BA5895" w:rsidRPr="001704D9" w:rsidRDefault="00BA5895" w:rsidP="00BA5895">
      <w:pPr>
        <w:keepNext/>
        <w:ind w:right="283"/>
        <w:jc w:val="center"/>
        <w:outlineLvl w:val="0"/>
        <w:rPr>
          <w:b/>
          <w:bCs/>
          <w:kern w:val="32"/>
          <w:sz w:val="28"/>
          <w:szCs w:val="28"/>
        </w:rPr>
      </w:pPr>
      <w:r w:rsidRPr="001704D9">
        <w:rPr>
          <w:b/>
          <w:bCs/>
          <w:kern w:val="32"/>
          <w:sz w:val="28"/>
          <w:szCs w:val="28"/>
        </w:rPr>
        <w:t>(от совершеннолетних членов семьи)</w:t>
      </w:r>
    </w:p>
    <w:p w14:paraId="62A83C6B" w14:textId="77777777" w:rsidR="00BA5895" w:rsidRPr="001704D9" w:rsidRDefault="00BA5895" w:rsidP="00BA5895">
      <w:pPr>
        <w:ind w:right="283"/>
        <w:jc w:val="both"/>
        <w:rPr>
          <w:sz w:val="28"/>
          <w:szCs w:val="28"/>
        </w:rPr>
      </w:pPr>
    </w:p>
    <w:p w14:paraId="6B22C556" w14:textId="77777777" w:rsidR="00BA5895" w:rsidRPr="001704D9" w:rsidRDefault="00BA5895" w:rsidP="00BA5895">
      <w:pPr>
        <w:ind w:firstLine="698"/>
        <w:jc w:val="both"/>
        <w:rPr>
          <w:sz w:val="26"/>
          <w:szCs w:val="26"/>
        </w:rPr>
      </w:pPr>
      <w:r w:rsidRPr="001704D9">
        <w:rPr>
          <w:sz w:val="26"/>
          <w:szCs w:val="26"/>
        </w:rPr>
        <w:t>Я, ____________________________________________</w:t>
      </w:r>
      <w:r w:rsidR="00570DA0" w:rsidRPr="001704D9">
        <w:rPr>
          <w:sz w:val="26"/>
          <w:szCs w:val="26"/>
        </w:rPr>
        <w:t>_______</w:t>
      </w:r>
      <w:r w:rsidRPr="001704D9">
        <w:rPr>
          <w:sz w:val="26"/>
          <w:szCs w:val="26"/>
        </w:rPr>
        <w:t>______________,</w:t>
      </w:r>
    </w:p>
    <w:p w14:paraId="2FF966BC" w14:textId="77777777" w:rsidR="00BA5895" w:rsidRPr="001704D9" w:rsidRDefault="00BA5895" w:rsidP="00BA5895">
      <w:pPr>
        <w:ind w:firstLine="698"/>
        <w:jc w:val="center"/>
        <w:rPr>
          <w:sz w:val="20"/>
          <w:szCs w:val="20"/>
        </w:rPr>
      </w:pPr>
      <w:r w:rsidRPr="001704D9">
        <w:rPr>
          <w:sz w:val="20"/>
          <w:szCs w:val="20"/>
        </w:rPr>
        <w:t>(фамилия, имя, отчество)</w:t>
      </w:r>
    </w:p>
    <w:p w14:paraId="0DE702C2" w14:textId="4C60D86F" w:rsidR="00BA5895" w:rsidRPr="001704D9" w:rsidRDefault="00BA5895" w:rsidP="00570DA0">
      <w:pPr>
        <w:jc w:val="both"/>
        <w:rPr>
          <w:sz w:val="26"/>
          <w:szCs w:val="26"/>
        </w:rPr>
      </w:pPr>
      <w:r w:rsidRPr="001704D9">
        <w:rPr>
          <w:sz w:val="26"/>
          <w:szCs w:val="26"/>
        </w:rPr>
        <w:t xml:space="preserve">«___» _______________ года рождения, в соответствии </w:t>
      </w:r>
      <w:r w:rsidR="00570DA0" w:rsidRPr="001704D9">
        <w:rPr>
          <w:sz w:val="26"/>
          <w:szCs w:val="26"/>
        </w:rPr>
        <w:t>с статьей 9 Федерального закона от 27.07.2006 № 152-ФЗ «О персональных данных»</w:t>
      </w:r>
      <w:r w:rsidRPr="001704D9">
        <w:rPr>
          <w:sz w:val="26"/>
          <w:szCs w:val="26"/>
        </w:rPr>
        <w:t xml:space="preserve">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w:t>
      </w:r>
    </w:p>
    <w:p w14:paraId="72617263" w14:textId="77777777" w:rsidR="00BA5895" w:rsidRPr="001704D9" w:rsidRDefault="00BA5895" w:rsidP="00DA3044">
      <w:pPr>
        <w:ind w:right="283"/>
        <w:jc w:val="right"/>
        <w:rPr>
          <w:sz w:val="20"/>
          <w:szCs w:val="20"/>
        </w:rPr>
      </w:pPr>
      <w:r w:rsidRPr="001704D9">
        <w:rPr>
          <w:sz w:val="20"/>
          <w:szCs w:val="20"/>
        </w:rPr>
        <w:t xml:space="preserve">           (указать Ф.И.О. получателя государственной услуги)</w:t>
      </w:r>
    </w:p>
    <w:p w14:paraId="1F6E3CB9" w14:textId="77777777" w:rsidR="00BA5895" w:rsidRPr="001704D9" w:rsidRDefault="00BA5895" w:rsidP="00BA5895">
      <w:pPr>
        <w:ind w:firstLine="708"/>
        <w:jc w:val="both"/>
        <w:rPr>
          <w:sz w:val="26"/>
          <w:szCs w:val="26"/>
        </w:rPr>
      </w:pPr>
      <w:r w:rsidRPr="001704D9">
        <w:rPr>
          <w:sz w:val="26"/>
          <w:szCs w:val="26"/>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31C4951" w14:textId="2741476F" w:rsidR="00BA5895" w:rsidRPr="001704D9" w:rsidRDefault="00BA5895" w:rsidP="00570DA0">
      <w:pPr>
        <w:ind w:firstLine="708"/>
        <w:jc w:val="both"/>
        <w:rPr>
          <w:sz w:val="26"/>
          <w:szCs w:val="26"/>
        </w:rPr>
      </w:pPr>
      <w:r w:rsidRPr="001704D9">
        <w:rPr>
          <w:sz w:val="26"/>
          <w:szCs w:val="26"/>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w:t>
      </w:r>
      <w:r w:rsidR="00570DA0" w:rsidRPr="001704D9">
        <w:rPr>
          <w:sz w:val="26"/>
          <w:szCs w:val="26"/>
        </w:rPr>
        <w:t>в пунктах 2</w:t>
      </w:r>
      <w:r w:rsidR="004E4D03" w:rsidRPr="001704D9">
        <w:rPr>
          <w:sz w:val="26"/>
          <w:szCs w:val="26"/>
        </w:rPr>
        <w:t xml:space="preserve"> – </w:t>
      </w:r>
      <w:r w:rsidR="00570DA0" w:rsidRPr="001704D9">
        <w:rPr>
          <w:sz w:val="26"/>
          <w:szCs w:val="26"/>
        </w:rPr>
        <w:t xml:space="preserve">11 части 1 статьи 6, части 2 статьи 10 и части 2 статьи 11 Федерального закона от 27.07.2006 № 152-ФЗ </w:t>
      </w:r>
      <w:r w:rsidR="002C43B1" w:rsidRPr="001704D9">
        <w:rPr>
          <w:sz w:val="26"/>
          <w:szCs w:val="26"/>
        </w:rPr>
        <w:br/>
      </w:r>
      <w:r w:rsidR="00570DA0" w:rsidRPr="001704D9">
        <w:rPr>
          <w:sz w:val="26"/>
          <w:szCs w:val="26"/>
        </w:rPr>
        <w:t>«О персональных данных»</w:t>
      </w:r>
      <w:r w:rsidRPr="001704D9">
        <w:rPr>
          <w:sz w:val="26"/>
          <w:szCs w:val="26"/>
        </w:rPr>
        <w:t>.</w:t>
      </w:r>
    </w:p>
    <w:p w14:paraId="4F358689" w14:textId="77777777" w:rsidR="00BA5895" w:rsidRPr="001704D9" w:rsidRDefault="00BA5895" w:rsidP="00BA5895">
      <w:pPr>
        <w:rPr>
          <w:sz w:val="26"/>
          <w:szCs w:val="26"/>
        </w:rPr>
      </w:pPr>
    </w:p>
    <w:p w14:paraId="53771501" w14:textId="77777777" w:rsidR="00BA5895" w:rsidRPr="001704D9" w:rsidRDefault="00BA5895" w:rsidP="00BA5895">
      <w:pPr>
        <w:rPr>
          <w:sz w:val="26"/>
          <w:szCs w:val="26"/>
        </w:rPr>
      </w:pPr>
      <w:r w:rsidRPr="001704D9">
        <w:rPr>
          <w:sz w:val="26"/>
          <w:szCs w:val="26"/>
        </w:rPr>
        <w:t>Прилагаю следующие документы:</w:t>
      </w:r>
    </w:p>
    <w:p w14:paraId="1A6D9C09" w14:textId="77777777" w:rsidR="00BA5895" w:rsidRPr="001704D9" w:rsidRDefault="00BA5895" w:rsidP="00BA5895">
      <w:pPr>
        <w:rPr>
          <w:sz w:val="26"/>
          <w:szCs w:val="26"/>
        </w:rPr>
      </w:pPr>
      <w:r w:rsidRPr="001704D9">
        <w:rPr>
          <w:sz w:val="26"/>
          <w:szCs w:val="26"/>
        </w:rPr>
        <w:t>1. Копия паспорта (страница ФИО и страницы, содержащие сведения о месте жительства) на __ л.</w:t>
      </w:r>
    </w:p>
    <w:p w14:paraId="7A07C27C" w14:textId="77777777" w:rsidR="00BA5895" w:rsidRPr="001704D9" w:rsidRDefault="00BA5895" w:rsidP="00BA5895">
      <w:pPr>
        <w:rPr>
          <w:sz w:val="26"/>
          <w:szCs w:val="26"/>
        </w:rPr>
      </w:pPr>
      <w:r w:rsidRPr="001704D9">
        <w:rPr>
          <w:sz w:val="26"/>
          <w:szCs w:val="26"/>
        </w:rPr>
        <w:t>2. __________________________________________________________________.</w:t>
      </w:r>
    </w:p>
    <w:p w14:paraId="16BCF840" w14:textId="77777777" w:rsidR="00BA5895" w:rsidRPr="001704D9" w:rsidRDefault="00BA5895" w:rsidP="00BA5895">
      <w:pPr>
        <w:ind w:right="283"/>
        <w:rPr>
          <w:sz w:val="28"/>
          <w:szCs w:val="28"/>
        </w:rPr>
      </w:pPr>
    </w:p>
    <w:p w14:paraId="6A8C639F" w14:textId="77777777" w:rsidR="00BA5895" w:rsidRPr="001704D9" w:rsidRDefault="00BA5895" w:rsidP="00BA5895">
      <w:pPr>
        <w:ind w:right="283"/>
        <w:rPr>
          <w:sz w:val="26"/>
          <w:szCs w:val="26"/>
        </w:rPr>
      </w:pPr>
      <w:r w:rsidRPr="001704D9">
        <w:rPr>
          <w:sz w:val="26"/>
          <w:szCs w:val="26"/>
        </w:rPr>
        <w:t>«____» _____________20</w:t>
      </w:r>
      <w:r w:rsidR="00DF2369" w:rsidRPr="001704D9">
        <w:rPr>
          <w:sz w:val="26"/>
          <w:szCs w:val="26"/>
        </w:rPr>
        <w:t>_</w:t>
      </w:r>
      <w:r w:rsidRPr="001704D9">
        <w:rPr>
          <w:sz w:val="26"/>
          <w:szCs w:val="26"/>
        </w:rPr>
        <w:t>____ года                                     ___________________</w:t>
      </w:r>
    </w:p>
    <w:p w14:paraId="1904599B" w14:textId="13C89428" w:rsidR="00042A03" w:rsidRDefault="00BA5895" w:rsidP="00FB74C1">
      <w:pPr>
        <w:ind w:right="283" w:firstLine="4333"/>
        <w:rPr>
          <w:sz w:val="20"/>
          <w:szCs w:val="20"/>
        </w:rPr>
      </w:pPr>
      <w:r w:rsidRPr="001704D9">
        <w:rPr>
          <w:sz w:val="20"/>
          <w:szCs w:val="20"/>
        </w:rPr>
        <w:t xml:space="preserve">                                                                   (подпись)</w:t>
      </w:r>
    </w:p>
    <w:p w14:paraId="1BE9D2B9" w14:textId="77777777" w:rsidR="007D12DE" w:rsidRPr="007D12DE" w:rsidRDefault="007D12DE" w:rsidP="007D12DE">
      <w:pPr>
        <w:jc w:val="center"/>
        <w:rPr>
          <w:color w:val="000000"/>
          <w:sz w:val="28"/>
          <w:szCs w:val="28"/>
        </w:rPr>
      </w:pPr>
      <w:r w:rsidRPr="007D12DE">
        <w:rPr>
          <w:color w:val="000000"/>
          <w:sz w:val="28"/>
          <w:szCs w:val="28"/>
        </w:rPr>
        <w:lastRenderedPageBreak/>
        <w:t>Пояснительная записка</w:t>
      </w:r>
    </w:p>
    <w:p w14:paraId="7445BD46" w14:textId="77777777" w:rsidR="007D12DE" w:rsidRPr="007D12DE" w:rsidRDefault="007D12DE" w:rsidP="007D12DE">
      <w:pPr>
        <w:jc w:val="center"/>
        <w:rPr>
          <w:bCs/>
          <w:kern w:val="32"/>
          <w:sz w:val="28"/>
          <w:szCs w:val="28"/>
        </w:rPr>
      </w:pPr>
      <w:r w:rsidRPr="007D12DE">
        <w:rPr>
          <w:color w:val="000000"/>
          <w:sz w:val="28"/>
          <w:szCs w:val="28"/>
        </w:rPr>
        <w:t xml:space="preserve">к проекту приказа Министерства социального благополучия и семейной политики Камчатского края </w:t>
      </w:r>
      <w:r w:rsidRPr="007D12DE">
        <w:rPr>
          <w:bCs/>
          <w:kern w:val="32"/>
          <w:sz w:val="28"/>
          <w:szCs w:val="28"/>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p>
    <w:p w14:paraId="327B1DDE" w14:textId="77777777" w:rsidR="007D12DE" w:rsidRPr="007D12DE" w:rsidRDefault="007D12DE" w:rsidP="007D12DE">
      <w:pPr>
        <w:tabs>
          <w:tab w:val="left" w:pos="-4395"/>
        </w:tabs>
        <w:autoSpaceDE w:val="0"/>
        <w:autoSpaceDN w:val="0"/>
        <w:adjustRightInd w:val="0"/>
        <w:rPr>
          <w:bCs/>
          <w:kern w:val="32"/>
          <w:sz w:val="28"/>
          <w:szCs w:val="28"/>
        </w:rPr>
      </w:pPr>
    </w:p>
    <w:p w14:paraId="383595CE" w14:textId="77777777" w:rsidR="007D12DE" w:rsidRPr="007D12DE" w:rsidRDefault="007D12DE" w:rsidP="007D12DE">
      <w:pPr>
        <w:tabs>
          <w:tab w:val="left" w:pos="-4395"/>
        </w:tabs>
        <w:autoSpaceDE w:val="0"/>
        <w:autoSpaceDN w:val="0"/>
        <w:adjustRightInd w:val="0"/>
        <w:rPr>
          <w:bCs/>
          <w:kern w:val="32"/>
          <w:sz w:val="28"/>
          <w:szCs w:val="28"/>
        </w:rPr>
      </w:pPr>
    </w:p>
    <w:p w14:paraId="7AC0D69A" w14:textId="77777777" w:rsidR="007D12DE" w:rsidRPr="007D12DE" w:rsidRDefault="007D12DE" w:rsidP="007D12DE">
      <w:pPr>
        <w:tabs>
          <w:tab w:val="left" w:pos="-4395"/>
        </w:tabs>
        <w:autoSpaceDE w:val="0"/>
        <w:autoSpaceDN w:val="0"/>
        <w:adjustRightInd w:val="0"/>
        <w:ind w:firstLine="709"/>
        <w:jc w:val="both"/>
        <w:rPr>
          <w:bCs/>
          <w:kern w:val="32"/>
          <w:sz w:val="28"/>
          <w:szCs w:val="28"/>
        </w:rPr>
      </w:pPr>
      <w:r w:rsidRPr="007D12DE">
        <w:rPr>
          <w:bCs/>
          <w:kern w:val="32"/>
          <w:sz w:val="28"/>
          <w:szCs w:val="28"/>
        </w:rPr>
        <w:t xml:space="preserve">Проект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на приобретение мебели и бытовой техники лицам из числа детей-сирот и детей, оставшихся без попечения родителей» (далее – проект приказа) разработан в целях реализации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29.11.2013 № 548-П в соответствии с постановлением Правительства Камчатского края </w:t>
      </w:r>
      <w:r w:rsidRPr="007D12DE">
        <w:rPr>
          <w:bCs/>
          <w:kern w:val="32"/>
          <w:sz w:val="28"/>
          <w:szCs w:val="28"/>
        </w:rPr>
        <w:br/>
        <w:t>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14:paraId="52F5B8D2" w14:textId="77777777" w:rsidR="007D12DE" w:rsidRPr="007D12DE" w:rsidRDefault="007D12DE" w:rsidP="007D12DE">
      <w:pPr>
        <w:tabs>
          <w:tab w:val="left" w:pos="-4395"/>
        </w:tabs>
        <w:autoSpaceDE w:val="0"/>
        <w:autoSpaceDN w:val="0"/>
        <w:adjustRightInd w:val="0"/>
        <w:ind w:firstLine="709"/>
        <w:jc w:val="both"/>
        <w:rPr>
          <w:bCs/>
          <w:kern w:val="32"/>
          <w:sz w:val="28"/>
          <w:szCs w:val="28"/>
        </w:rPr>
      </w:pPr>
      <w:r w:rsidRPr="007D12DE">
        <w:rPr>
          <w:bCs/>
          <w:kern w:val="32"/>
          <w:sz w:val="28"/>
          <w:szCs w:val="28"/>
        </w:rPr>
        <w:t>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на приобретение мебели и бытовой техники лицам из числа детей-сирот и детей, оставшихся без попечения родителей» (далее – проект Административного регламента). Ранее указанная государственная услуга предоставлялась в соответствии с порядком, утвержденным приказом Министерства социального благополучия и семейной политики Камчатского края от 11.02.2021 № 215-п «Об утверждении Порядка назначения единовременной выплаты на приобретение мебели и бытовой техники лицам из числа детей-сирот и детей, оставшихся без попечения родителей».</w:t>
      </w:r>
    </w:p>
    <w:p w14:paraId="37C03944" w14:textId="77777777" w:rsidR="007D12DE" w:rsidRPr="007D12DE" w:rsidRDefault="007D12DE" w:rsidP="007D12DE">
      <w:pPr>
        <w:tabs>
          <w:tab w:val="left" w:pos="-4395"/>
        </w:tabs>
        <w:autoSpaceDE w:val="0"/>
        <w:autoSpaceDN w:val="0"/>
        <w:adjustRightInd w:val="0"/>
        <w:ind w:firstLine="709"/>
        <w:jc w:val="both"/>
        <w:rPr>
          <w:bCs/>
          <w:kern w:val="32"/>
          <w:sz w:val="28"/>
          <w:szCs w:val="28"/>
        </w:rPr>
      </w:pPr>
      <w:r w:rsidRPr="007D12DE">
        <w:rPr>
          <w:bCs/>
          <w:kern w:val="32"/>
          <w:sz w:val="28"/>
          <w:szCs w:val="28"/>
        </w:rPr>
        <w:t>Проект приказа не подлежит оценке регулирующего воздействия, так как не затрагивает вопросы осуществления предпринимательской и инвестиционной деятельности.</w:t>
      </w:r>
    </w:p>
    <w:p w14:paraId="6461AB89" w14:textId="77777777" w:rsidR="007D12DE" w:rsidRPr="007D12DE" w:rsidRDefault="007D12DE" w:rsidP="007D12DE">
      <w:pPr>
        <w:tabs>
          <w:tab w:val="left" w:pos="-4395"/>
        </w:tabs>
        <w:autoSpaceDE w:val="0"/>
        <w:autoSpaceDN w:val="0"/>
        <w:adjustRightInd w:val="0"/>
        <w:ind w:firstLine="709"/>
        <w:jc w:val="both"/>
        <w:rPr>
          <w:bCs/>
          <w:kern w:val="32"/>
          <w:sz w:val="28"/>
          <w:szCs w:val="28"/>
        </w:rPr>
      </w:pPr>
      <w:r w:rsidRPr="007D12DE">
        <w:rPr>
          <w:bCs/>
          <w:kern w:val="32"/>
          <w:sz w:val="28"/>
          <w:szCs w:val="28"/>
        </w:rPr>
        <w:t>Для реализации настоящего проекта приказа не потребуется увеличение объема средств бюджета Камчатского края.</w:t>
      </w:r>
    </w:p>
    <w:p w14:paraId="11FE8BB3" w14:textId="77777777" w:rsidR="007D12DE" w:rsidRPr="007D12DE" w:rsidRDefault="007D12DE" w:rsidP="007D12DE">
      <w:pPr>
        <w:tabs>
          <w:tab w:val="left" w:pos="-4395"/>
        </w:tabs>
        <w:autoSpaceDE w:val="0"/>
        <w:autoSpaceDN w:val="0"/>
        <w:adjustRightInd w:val="0"/>
        <w:ind w:firstLine="709"/>
        <w:jc w:val="both"/>
        <w:rPr>
          <w:sz w:val="28"/>
          <w:szCs w:val="28"/>
        </w:rPr>
      </w:pPr>
      <w:r w:rsidRPr="007D12DE">
        <w:rPr>
          <w:bCs/>
          <w:kern w:val="32"/>
          <w:sz w:val="28"/>
          <w:szCs w:val="28"/>
        </w:rPr>
        <w:t xml:space="preserve">В соответствии с постановлением Правительства Камчатского края </w:t>
      </w:r>
      <w:r w:rsidRPr="007D12DE">
        <w:rPr>
          <w:bCs/>
          <w:kern w:val="32"/>
          <w:sz w:val="28"/>
          <w:szCs w:val="28"/>
        </w:rPr>
        <w:br/>
        <w:t xml:space="preserve">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приказа размещен на Едином портале </w:t>
      </w:r>
      <w:r w:rsidRPr="007D12DE">
        <w:rPr>
          <w:bCs/>
          <w:kern w:val="32"/>
          <w:sz w:val="28"/>
          <w:szCs w:val="28"/>
        </w:rPr>
        <w:lastRenderedPageBreak/>
        <w:t>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(htths://npaproject.kamgov.ru) в срок с 15 февраля по 02 марта 2022 года.</w:t>
      </w:r>
    </w:p>
    <w:p w14:paraId="6D421F33" w14:textId="77777777" w:rsidR="007D12DE" w:rsidRPr="007D12DE" w:rsidRDefault="007D12DE" w:rsidP="007D12DE"/>
    <w:p w14:paraId="06EFC0B9" w14:textId="77777777" w:rsidR="007D12DE" w:rsidRDefault="007D12DE" w:rsidP="00FB74C1">
      <w:pPr>
        <w:ind w:right="283" w:firstLine="4333"/>
        <w:rPr>
          <w:sz w:val="28"/>
          <w:szCs w:val="28"/>
        </w:rPr>
      </w:pPr>
      <w:bookmarkStart w:id="25" w:name="_GoBack"/>
      <w:bookmarkEnd w:id="25"/>
    </w:p>
    <w:sectPr w:rsidR="007D12DE" w:rsidSect="00B46033">
      <w:pgSz w:w="11906"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2AFD4" w14:textId="77777777" w:rsidR="00831331" w:rsidRDefault="00831331">
      <w:r>
        <w:separator/>
      </w:r>
    </w:p>
  </w:endnote>
  <w:endnote w:type="continuationSeparator" w:id="0">
    <w:p w14:paraId="28C18800" w14:textId="77777777" w:rsidR="00831331" w:rsidRDefault="0083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0FEB" w14:textId="77777777" w:rsidR="00BB2E6D" w:rsidRDefault="00BB2E6D" w:rsidP="00001F0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6C85C80" w14:textId="77777777" w:rsidR="00BB2E6D" w:rsidRDefault="00BB2E6D" w:rsidP="00001F0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FF38" w14:textId="77777777" w:rsidR="00BB2E6D" w:rsidRDefault="00BB2E6D" w:rsidP="00001F0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1736" w14:textId="77777777" w:rsidR="00BB2E6D" w:rsidRDefault="00BB2E6D">
    <w:pPr>
      <w:pStyle w:val="ad"/>
      <w:jc w:val="right"/>
    </w:pPr>
  </w:p>
  <w:p w14:paraId="05137E96" w14:textId="77777777" w:rsidR="00BB2E6D" w:rsidRDefault="00BB2E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46385" w14:textId="77777777" w:rsidR="00831331" w:rsidRDefault="00831331">
      <w:r>
        <w:separator/>
      </w:r>
    </w:p>
  </w:footnote>
  <w:footnote w:type="continuationSeparator" w:id="0">
    <w:p w14:paraId="2AEBB91A" w14:textId="77777777" w:rsidR="00831331" w:rsidRDefault="00831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9257"/>
      <w:docPartObj>
        <w:docPartGallery w:val="Page Numbers (Top of Page)"/>
        <w:docPartUnique/>
      </w:docPartObj>
    </w:sdtPr>
    <w:sdtEndPr/>
    <w:sdtContent>
      <w:p w14:paraId="2C3243F1" w14:textId="08DF8DA6" w:rsidR="001704D9" w:rsidRDefault="001704D9">
        <w:pPr>
          <w:pStyle w:val="af0"/>
          <w:jc w:val="center"/>
        </w:pPr>
        <w:r>
          <w:fldChar w:fldCharType="begin"/>
        </w:r>
        <w:r>
          <w:instrText>PAGE   \* MERGEFORMAT</w:instrText>
        </w:r>
        <w:r>
          <w:fldChar w:fldCharType="separate"/>
        </w:r>
        <w:r w:rsidR="007D12DE">
          <w:rPr>
            <w:noProof/>
          </w:rPr>
          <w:t>43</w:t>
        </w:r>
        <w:r>
          <w:fldChar w:fldCharType="end"/>
        </w:r>
      </w:p>
    </w:sdtContent>
  </w:sdt>
  <w:p w14:paraId="2D68A431" w14:textId="77777777" w:rsidR="001704D9" w:rsidRDefault="001704D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F94ED6"/>
    <w:multiLevelType w:val="hybridMultilevel"/>
    <w:tmpl w:val="6876DEEC"/>
    <w:lvl w:ilvl="0" w:tplc="604CAB32">
      <w:start w:val="1"/>
      <w:numFmt w:val="bullet"/>
      <w:lvlText w:val=""/>
      <w:lvlJc w:val="left"/>
      <w:pPr>
        <w:ind w:left="644"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39E54B1E"/>
    <w:multiLevelType w:val="hybridMultilevel"/>
    <w:tmpl w:val="9A5EA66E"/>
    <w:lvl w:ilvl="0" w:tplc="39864690">
      <w:start w:val="1"/>
      <w:numFmt w:val="bullet"/>
      <w:lvlText w:val=""/>
      <w:lvlJc w:val="left"/>
      <w:pPr>
        <w:ind w:left="502" w:hanging="360"/>
      </w:pPr>
      <w:rPr>
        <w:rFonts w:ascii="Times New Roman" w:hAnsi="Times New Roman" w:cs="Times New Roman" w:hint="default"/>
        <w:sz w:val="28"/>
        <w:szCs w:val="28"/>
        <w:lang w:val="x-none"/>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8A22C0F"/>
    <w:multiLevelType w:val="hybridMultilevel"/>
    <w:tmpl w:val="BB4254A2"/>
    <w:lvl w:ilvl="0" w:tplc="97704480">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7"/>
    <w:rsid w:val="000008D7"/>
    <w:rsid w:val="00000ABB"/>
    <w:rsid w:val="00001F0D"/>
    <w:rsid w:val="00002054"/>
    <w:rsid w:val="00011901"/>
    <w:rsid w:val="00021C57"/>
    <w:rsid w:val="00031002"/>
    <w:rsid w:val="000329EB"/>
    <w:rsid w:val="00036434"/>
    <w:rsid w:val="00036DC1"/>
    <w:rsid w:val="00042A03"/>
    <w:rsid w:val="00056C3C"/>
    <w:rsid w:val="00061F80"/>
    <w:rsid w:val="00067666"/>
    <w:rsid w:val="00080B9A"/>
    <w:rsid w:val="0008118F"/>
    <w:rsid w:val="00083018"/>
    <w:rsid w:val="0009558F"/>
    <w:rsid w:val="000B02B7"/>
    <w:rsid w:val="000B55CE"/>
    <w:rsid w:val="000C3438"/>
    <w:rsid w:val="000C5B0D"/>
    <w:rsid w:val="000D0766"/>
    <w:rsid w:val="000E7713"/>
    <w:rsid w:val="000F52BC"/>
    <w:rsid w:val="0010717E"/>
    <w:rsid w:val="001216C9"/>
    <w:rsid w:val="00126AB5"/>
    <w:rsid w:val="00126FED"/>
    <w:rsid w:val="00127CFA"/>
    <w:rsid w:val="001334C7"/>
    <w:rsid w:val="001379EC"/>
    <w:rsid w:val="001413C1"/>
    <w:rsid w:val="00143842"/>
    <w:rsid w:val="00147357"/>
    <w:rsid w:val="00147D0D"/>
    <w:rsid w:val="001512D7"/>
    <w:rsid w:val="00151A11"/>
    <w:rsid w:val="00152DC8"/>
    <w:rsid w:val="001618F7"/>
    <w:rsid w:val="001641C1"/>
    <w:rsid w:val="00165902"/>
    <w:rsid w:val="001704D9"/>
    <w:rsid w:val="00170651"/>
    <w:rsid w:val="0017267B"/>
    <w:rsid w:val="00175647"/>
    <w:rsid w:val="001810E5"/>
    <w:rsid w:val="001810EB"/>
    <w:rsid w:val="00190EA8"/>
    <w:rsid w:val="00191496"/>
    <w:rsid w:val="00197A5D"/>
    <w:rsid w:val="001B1999"/>
    <w:rsid w:val="001C1A1A"/>
    <w:rsid w:val="001C2D2D"/>
    <w:rsid w:val="001D35B0"/>
    <w:rsid w:val="001E23AA"/>
    <w:rsid w:val="001E4557"/>
    <w:rsid w:val="001F17CE"/>
    <w:rsid w:val="001F19AB"/>
    <w:rsid w:val="001F425A"/>
    <w:rsid w:val="001F7285"/>
    <w:rsid w:val="00200F13"/>
    <w:rsid w:val="00204638"/>
    <w:rsid w:val="002133E4"/>
    <w:rsid w:val="00216805"/>
    <w:rsid w:val="0023098F"/>
    <w:rsid w:val="00230AFA"/>
    <w:rsid w:val="00236DA1"/>
    <w:rsid w:val="00242BF3"/>
    <w:rsid w:val="00262680"/>
    <w:rsid w:val="002664D5"/>
    <w:rsid w:val="00273E2E"/>
    <w:rsid w:val="00293AEB"/>
    <w:rsid w:val="002B035D"/>
    <w:rsid w:val="002B27A3"/>
    <w:rsid w:val="002B5A56"/>
    <w:rsid w:val="002C43B1"/>
    <w:rsid w:val="002E0FAF"/>
    <w:rsid w:val="00302BA7"/>
    <w:rsid w:val="0030446D"/>
    <w:rsid w:val="00315B11"/>
    <w:rsid w:val="00316154"/>
    <w:rsid w:val="00333F13"/>
    <w:rsid w:val="00335AB3"/>
    <w:rsid w:val="003409FA"/>
    <w:rsid w:val="00361A96"/>
    <w:rsid w:val="00365E33"/>
    <w:rsid w:val="003679A5"/>
    <w:rsid w:val="003700ED"/>
    <w:rsid w:val="00383BD2"/>
    <w:rsid w:val="003A25BA"/>
    <w:rsid w:val="003B28DC"/>
    <w:rsid w:val="003D013E"/>
    <w:rsid w:val="003D015E"/>
    <w:rsid w:val="003D3C57"/>
    <w:rsid w:val="003D550E"/>
    <w:rsid w:val="003F01A6"/>
    <w:rsid w:val="003F0316"/>
    <w:rsid w:val="003F27B3"/>
    <w:rsid w:val="00400E96"/>
    <w:rsid w:val="0040685F"/>
    <w:rsid w:val="00416EBA"/>
    <w:rsid w:val="004277C8"/>
    <w:rsid w:val="00431B2D"/>
    <w:rsid w:val="00431C79"/>
    <w:rsid w:val="0046303F"/>
    <w:rsid w:val="004846D7"/>
    <w:rsid w:val="00487C8C"/>
    <w:rsid w:val="00490BE0"/>
    <w:rsid w:val="0049489C"/>
    <w:rsid w:val="00494FB6"/>
    <w:rsid w:val="00495D23"/>
    <w:rsid w:val="004961AC"/>
    <w:rsid w:val="004A0EA3"/>
    <w:rsid w:val="004B26C7"/>
    <w:rsid w:val="004B7D1D"/>
    <w:rsid w:val="004C1A9E"/>
    <w:rsid w:val="004C5DCE"/>
    <w:rsid w:val="004D14FD"/>
    <w:rsid w:val="004D65AD"/>
    <w:rsid w:val="004E4D03"/>
    <w:rsid w:val="004F0FDB"/>
    <w:rsid w:val="00500F9A"/>
    <w:rsid w:val="00516BDD"/>
    <w:rsid w:val="00537A72"/>
    <w:rsid w:val="00543719"/>
    <w:rsid w:val="00543ABE"/>
    <w:rsid w:val="00545920"/>
    <w:rsid w:val="005477C1"/>
    <w:rsid w:val="00552BFF"/>
    <w:rsid w:val="0055311A"/>
    <w:rsid w:val="00564F14"/>
    <w:rsid w:val="00570DA0"/>
    <w:rsid w:val="00571519"/>
    <w:rsid w:val="005802E1"/>
    <w:rsid w:val="00581277"/>
    <w:rsid w:val="00581D68"/>
    <w:rsid w:val="00584F40"/>
    <w:rsid w:val="005A224A"/>
    <w:rsid w:val="005B0F65"/>
    <w:rsid w:val="005B4DB8"/>
    <w:rsid w:val="005B5915"/>
    <w:rsid w:val="005B7DF8"/>
    <w:rsid w:val="005D31D8"/>
    <w:rsid w:val="005E58E5"/>
    <w:rsid w:val="005E7037"/>
    <w:rsid w:val="005F0399"/>
    <w:rsid w:val="005F1942"/>
    <w:rsid w:val="005F4CF9"/>
    <w:rsid w:val="005F7428"/>
    <w:rsid w:val="00613207"/>
    <w:rsid w:val="00614633"/>
    <w:rsid w:val="00615B87"/>
    <w:rsid w:val="00633766"/>
    <w:rsid w:val="006358A6"/>
    <w:rsid w:val="00636CAE"/>
    <w:rsid w:val="006429FD"/>
    <w:rsid w:val="00642C2D"/>
    <w:rsid w:val="00645791"/>
    <w:rsid w:val="00650C42"/>
    <w:rsid w:val="00671835"/>
    <w:rsid w:val="00676EB3"/>
    <w:rsid w:val="006772E8"/>
    <w:rsid w:val="0068585B"/>
    <w:rsid w:val="00692EC9"/>
    <w:rsid w:val="006A204B"/>
    <w:rsid w:val="006C427E"/>
    <w:rsid w:val="006C6636"/>
    <w:rsid w:val="006D02D8"/>
    <w:rsid w:val="006D1A13"/>
    <w:rsid w:val="006D3361"/>
    <w:rsid w:val="006D49C7"/>
    <w:rsid w:val="006E1928"/>
    <w:rsid w:val="006E274B"/>
    <w:rsid w:val="006E4F4D"/>
    <w:rsid w:val="00700784"/>
    <w:rsid w:val="00701E90"/>
    <w:rsid w:val="00703271"/>
    <w:rsid w:val="0070620C"/>
    <w:rsid w:val="0071146C"/>
    <w:rsid w:val="007305BB"/>
    <w:rsid w:val="00731C0C"/>
    <w:rsid w:val="00733527"/>
    <w:rsid w:val="00737F2F"/>
    <w:rsid w:val="00742968"/>
    <w:rsid w:val="00750490"/>
    <w:rsid w:val="00752ACC"/>
    <w:rsid w:val="00755E03"/>
    <w:rsid w:val="00764B17"/>
    <w:rsid w:val="007A434E"/>
    <w:rsid w:val="007A6988"/>
    <w:rsid w:val="007B05C9"/>
    <w:rsid w:val="007C1E3A"/>
    <w:rsid w:val="007D12DE"/>
    <w:rsid w:val="007D552D"/>
    <w:rsid w:val="007E2DD2"/>
    <w:rsid w:val="007E6112"/>
    <w:rsid w:val="007F392A"/>
    <w:rsid w:val="007F78C2"/>
    <w:rsid w:val="0081345C"/>
    <w:rsid w:val="008212F6"/>
    <w:rsid w:val="00830000"/>
    <w:rsid w:val="008306B2"/>
    <w:rsid w:val="0083083D"/>
    <w:rsid w:val="00831331"/>
    <w:rsid w:val="008345A3"/>
    <w:rsid w:val="00841E11"/>
    <w:rsid w:val="00843430"/>
    <w:rsid w:val="00845EAE"/>
    <w:rsid w:val="00846D58"/>
    <w:rsid w:val="0086448D"/>
    <w:rsid w:val="00867149"/>
    <w:rsid w:val="00870CD2"/>
    <w:rsid w:val="00873091"/>
    <w:rsid w:val="00885F66"/>
    <w:rsid w:val="0089005A"/>
    <w:rsid w:val="008B17DD"/>
    <w:rsid w:val="008B4B63"/>
    <w:rsid w:val="008B714F"/>
    <w:rsid w:val="008B7B8E"/>
    <w:rsid w:val="008C4F12"/>
    <w:rsid w:val="008D1EA1"/>
    <w:rsid w:val="008D6936"/>
    <w:rsid w:val="008E0F0C"/>
    <w:rsid w:val="008E3650"/>
    <w:rsid w:val="008F1D6D"/>
    <w:rsid w:val="008F538F"/>
    <w:rsid w:val="00906830"/>
    <w:rsid w:val="00906E43"/>
    <w:rsid w:val="00914D21"/>
    <w:rsid w:val="009170DA"/>
    <w:rsid w:val="009272F8"/>
    <w:rsid w:val="00931F71"/>
    <w:rsid w:val="00944491"/>
    <w:rsid w:val="00956F2A"/>
    <w:rsid w:val="009647E8"/>
    <w:rsid w:val="00964BA4"/>
    <w:rsid w:val="00981420"/>
    <w:rsid w:val="00985F36"/>
    <w:rsid w:val="00995E0E"/>
    <w:rsid w:val="009B0F56"/>
    <w:rsid w:val="009B1B69"/>
    <w:rsid w:val="009C0352"/>
    <w:rsid w:val="009C08A8"/>
    <w:rsid w:val="009D7AED"/>
    <w:rsid w:val="009F2006"/>
    <w:rsid w:val="00A1211C"/>
    <w:rsid w:val="00A16CF5"/>
    <w:rsid w:val="00A21386"/>
    <w:rsid w:val="00A22C8D"/>
    <w:rsid w:val="00A27715"/>
    <w:rsid w:val="00A42064"/>
    <w:rsid w:val="00A420BA"/>
    <w:rsid w:val="00A44157"/>
    <w:rsid w:val="00A469B8"/>
    <w:rsid w:val="00A544A6"/>
    <w:rsid w:val="00A84899"/>
    <w:rsid w:val="00A871D2"/>
    <w:rsid w:val="00AA276D"/>
    <w:rsid w:val="00AA2CD9"/>
    <w:rsid w:val="00AB3AAE"/>
    <w:rsid w:val="00AC0F1F"/>
    <w:rsid w:val="00AC2A66"/>
    <w:rsid w:val="00AC2CBB"/>
    <w:rsid w:val="00AE4229"/>
    <w:rsid w:val="00AE4E99"/>
    <w:rsid w:val="00AE69D1"/>
    <w:rsid w:val="00AF5594"/>
    <w:rsid w:val="00AF56CB"/>
    <w:rsid w:val="00B01AD2"/>
    <w:rsid w:val="00B0339B"/>
    <w:rsid w:val="00B03414"/>
    <w:rsid w:val="00B261DC"/>
    <w:rsid w:val="00B2644F"/>
    <w:rsid w:val="00B34178"/>
    <w:rsid w:val="00B46033"/>
    <w:rsid w:val="00B734AA"/>
    <w:rsid w:val="00B82DEC"/>
    <w:rsid w:val="00B83DCC"/>
    <w:rsid w:val="00B919FA"/>
    <w:rsid w:val="00B925BC"/>
    <w:rsid w:val="00B93089"/>
    <w:rsid w:val="00B93817"/>
    <w:rsid w:val="00BA1597"/>
    <w:rsid w:val="00BA2A1B"/>
    <w:rsid w:val="00BA5895"/>
    <w:rsid w:val="00BB2E6D"/>
    <w:rsid w:val="00BC27B0"/>
    <w:rsid w:val="00BC42AB"/>
    <w:rsid w:val="00BD5930"/>
    <w:rsid w:val="00BD5E2E"/>
    <w:rsid w:val="00BE6687"/>
    <w:rsid w:val="00BF5DFA"/>
    <w:rsid w:val="00C04695"/>
    <w:rsid w:val="00C15024"/>
    <w:rsid w:val="00C26DFB"/>
    <w:rsid w:val="00C31190"/>
    <w:rsid w:val="00C32DAA"/>
    <w:rsid w:val="00C33AB3"/>
    <w:rsid w:val="00C35F4E"/>
    <w:rsid w:val="00C41E16"/>
    <w:rsid w:val="00C455B9"/>
    <w:rsid w:val="00C62C7F"/>
    <w:rsid w:val="00C63B6E"/>
    <w:rsid w:val="00C65686"/>
    <w:rsid w:val="00C67C4D"/>
    <w:rsid w:val="00C72B6C"/>
    <w:rsid w:val="00CC1D24"/>
    <w:rsid w:val="00CC7B6D"/>
    <w:rsid w:val="00CD0325"/>
    <w:rsid w:val="00CD2A1E"/>
    <w:rsid w:val="00CD6A0E"/>
    <w:rsid w:val="00CD7766"/>
    <w:rsid w:val="00CE30E1"/>
    <w:rsid w:val="00CF6354"/>
    <w:rsid w:val="00D02C73"/>
    <w:rsid w:val="00D02D5B"/>
    <w:rsid w:val="00D03825"/>
    <w:rsid w:val="00D07A89"/>
    <w:rsid w:val="00D15966"/>
    <w:rsid w:val="00D16C76"/>
    <w:rsid w:val="00D21407"/>
    <w:rsid w:val="00D42F97"/>
    <w:rsid w:val="00D44783"/>
    <w:rsid w:val="00D51A1D"/>
    <w:rsid w:val="00D62918"/>
    <w:rsid w:val="00D7006D"/>
    <w:rsid w:val="00D71884"/>
    <w:rsid w:val="00D73544"/>
    <w:rsid w:val="00D95FBF"/>
    <w:rsid w:val="00DA0ADE"/>
    <w:rsid w:val="00DA2BFE"/>
    <w:rsid w:val="00DA3044"/>
    <w:rsid w:val="00DA6F2A"/>
    <w:rsid w:val="00DD201E"/>
    <w:rsid w:val="00DE56A0"/>
    <w:rsid w:val="00DF2118"/>
    <w:rsid w:val="00DF2369"/>
    <w:rsid w:val="00DF3FB8"/>
    <w:rsid w:val="00E138E0"/>
    <w:rsid w:val="00E14DBA"/>
    <w:rsid w:val="00E17B1A"/>
    <w:rsid w:val="00E26CCD"/>
    <w:rsid w:val="00E30852"/>
    <w:rsid w:val="00E427CA"/>
    <w:rsid w:val="00E63EB6"/>
    <w:rsid w:val="00E65343"/>
    <w:rsid w:val="00E66257"/>
    <w:rsid w:val="00E71295"/>
    <w:rsid w:val="00E736BA"/>
    <w:rsid w:val="00E813D6"/>
    <w:rsid w:val="00EA27B4"/>
    <w:rsid w:val="00EA51D3"/>
    <w:rsid w:val="00EB7218"/>
    <w:rsid w:val="00EE16CB"/>
    <w:rsid w:val="00EE48AB"/>
    <w:rsid w:val="00F145E4"/>
    <w:rsid w:val="00F178EF"/>
    <w:rsid w:val="00F2579F"/>
    <w:rsid w:val="00F37D57"/>
    <w:rsid w:val="00F42C5C"/>
    <w:rsid w:val="00F60656"/>
    <w:rsid w:val="00F608CD"/>
    <w:rsid w:val="00F62642"/>
    <w:rsid w:val="00F62F85"/>
    <w:rsid w:val="00F83DBA"/>
    <w:rsid w:val="00F914C9"/>
    <w:rsid w:val="00F933C4"/>
    <w:rsid w:val="00F97480"/>
    <w:rsid w:val="00FA202F"/>
    <w:rsid w:val="00FA2C8A"/>
    <w:rsid w:val="00FB1F91"/>
    <w:rsid w:val="00FB74C1"/>
    <w:rsid w:val="00FD2305"/>
    <w:rsid w:val="00FD6C2E"/>
    <w:rsid w:val="00FE2CA4"/>
    <w:rsid w:val="00FF1567"/>
    <w:rsid w:val="00FF6D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B9F14"/>
  <w15:docId w15:val="{68B74699-EAF6-41B4-940E-764C32C6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customStyle="1" w:styleId="6">
    <w:name w:val="Знак Знак6"/>
    <w:basedOn w:val="a"/>
    <w:rsid w:val="00BA5895"/>
    <w:pPr>
      <w:spacing w:after="160" w:line="240" w:lineRule="exact"/>
    </w:pPr>
    <w:rPr>
      <w:rFonts w:ascii="Verdana" w:hAnsi="Verdana"/>
      <w:sz w:val="20"/>
      <w:szCs w:val="20"/>
      <w:lang w:val="en-US" w:eastAsia="en-US"/>
    </w:rPr>
  </w:style>
  <w:style w:type="character" w:styleId="af">
    <w:name w:val="page number"/>
    <w:basedOn w:val="a0"/>
    <w:rsid w:val="00BA5895"/>
  </w:style>
  <w:style w:type="paragraph" w:styleId="af0">
    <w:name w:val="header"/>
    <w:basedOn w:val="a"/>
    <w:link w:val="af1"/>
    <w:uiPriority w:val="99"/>
    <w:unhideWhenUsed/>
    <w:rsid w:val="001C1A1A"/>
    <w:pPr>
      <w:tabs>
        <w:tab w:val="center" w:pos="4677"/>
        <w:tab w:val="right" w:pos="9355"/>
      </w:tabs>
    </w:pPr>
  </w:style>
  <w:style w:type="character" w:customStyle="1" w:styleId="af1">
    <w:name w:val="Верхний колонтитул Знак"/>
    <w:basedOn w:val="a0"/>
    <w:link w:val="af0"/>
    <w:uiPriority w:val="99"/>
    <w:rsid w:val="001C1A1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21386"/>
    <w:pPr>
      <w:spacing w:after="120" w:line="480" w:lineRule="auto"/>
    </w:pPr>
  </w:style>
  <w:style w:type="character" w:customStyle="1" w:styleId="20">
    <w:name w:val="Основной текст 2 Знак"/>
    <w:basedOn w:val="a0"/>
    <w:link w:val="2"/>
    <w:uiPriority w:val="99"/>
    <w:semiHidden/>
    <w:rsid w:val="00A21386"/>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A21386"/>
    <w:pPr>
      <w:spacing w:after="120"/>
      <w:ind w:left="283"/>
    </w:pPr>
  </w:style>
  <w:style w:type="character" w:customStyle="1" w:styleId="af3">
    <w:name w:val="Основной текст с отступом Знак"/>
    <w:basedOn w:val="a0"/>
    <w:link w:val="af2"/>
    <w:uiPriority w:val="99"/>
    <w:semiHidden/>
    <w:rsid w:val="00A21386"/>
    <w:rPr>
      <w:rFonts w:ascii="Times New Roman" w:eastAsia="Times New Roman" w:hAnsi="Times New Roman" w:cs="Times New Roman"/>
      <w:sz w:val="24"/>
      <w:szCs w:val="24"/>
      <w:lang w:eastAsia="ru-RU"/>
    </w:rPr>
  </w:style>
  <w:style w:type="table" w:customStyle="1" w:styleId="10">
    <w:name w:val="Сетка таблицы1"/>
    <w:basedOn w:val="a1"/>
    <w:next w:val="ab"/>
    <w:uiPriority w:val="59"/>
    <w:rsid w:val="00543719"/>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 w:id="1959725675">
      <w:bodyDiv w:val="1"/>
      <w:marLeft w:val="0"/>
      <w:marRight w:val="0"/>
      <w:marTop w:val="0"/>
      <w:marBottom w:val="0"/>
      <w:divBdr>
        <w:top w:val="none" w:sz="0" w:space="0" w:color="auto"/>
        <w:left w:val="none" w:sz="0" w:space="0" w:color="auto"/>
        <w:bottom w:val="none" w:sz="0" w:space="0" w:color="auto"/>
        <w:right w:val="none" w:sz="0" w:space="0" w:color="auto"/>
      </w:divBdr>
    </w:div>
    <w:div w:id="214272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EF5A-664A-4240-ADC9-69C5199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13664</Words>
  <Characters>77887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Дементьева Анна Валерьевна</cp:lastModifiedBy>
  <cp:revision>3</cp:revision>
  <cp:lastPrinted>2021-10-03T05:53:00Z</cp:lastPrinted>
  <dcterms:created xsi:type="dcterms:W3CDTF">2022-02-15T00:27:00Z</dcterms:created>
  <dcterms:modified xsi:type="dcterms:W3CDTF">2022-02-15T00:28:00Z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