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C5" w:rsidRPr="009463C5" w:rsidRDefault="00E845FD" w:rsidP="0094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3C5" w:rsidRPr="009463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63C5" w:rsidRPr="009463C5" w:rsidRDefault="009463C5" w:rsidP="0094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C5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463C5" w:rsidRPr="009463C5" w:rsidRDefault="009463C5" w:rsidP="0094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C5">
        <w:rPr>
          <w:rFonts w:ascii="Times New Roman" w:hAnsi="Times New Roman" w:cs="Times New Roman"/>
          <w:sz w:val="28"/>
          <w:szCs w:val="28"/>
        </w:rPr>
        <w:t>КАРАГИНСКИЙ РАЙОН</w:t>
      </w:r>
    </w:p>
    <w:p w:rsidR="009463C5" w:rsidRPr="009463C5" w:rsidRDefault="009463C5" w:rsidP="0094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C5">
        <w:rPr>
          <w:rFonts w:ascii="Times New Roman" w:hAnsi="Times New Roman" w:cs="Times New Roman"/>
          <w:sz w:val="28"/>
          <w:szCs w:val="28"/>
        </w:rPr>
        <w:t>СЕЛЬСКОЕ ПОСЕЛЕНИЕ «СЕЛО КАРАГА»</w:t>
      </w:r>
    </w:p>
    <w:p w:rsidR="009463C5" w:rsidRPr="009463C5" w:rsidRDefault="009463C5" w:rsidP="009463C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3C5">
        <w:rPr>
          <w:rFonts w:ascii="Times New Roman" w:hAnsi="Times New Roman" w:cs="Times New Roman"/>
          <w:b/>
        </w:rPr>
        <w:t xml:space="preserve">с.Карага, ул. Лукашевского 14 тел. 43-0-98 тел.факс 43-0-21 E-mail: </w:t>
      </w:r>
      <w:hyperlink r:id="rId6" w:history="1">
        <w:r w:rsidRPr="009463C5">
          <w:rPr>
            <w:rStyle w:val="a8"/>
            <w:rFonts w:ascii="Times New Roman" w:hAnsi="Times New Roman" w:cs="Times New Roman"/>
            <w:b/>
            <w:lang w:val="en-US"/>
          </w:rPr>
          <w:t>adm</w:t>
        </w:r>
        <w:r w:rsidRPr="009463C5">
          <w:rPr>
            <w:rStyle w:val="a8"/>
            <w:rFonts w:ascii="Times New Roman" w:hAnsi="Times New Roman" w:cs="Times New Roman"/>
            <w:b/>
          </w:rPr>
          <w:t>karaga@</w:t>
        </w:r>
        <w:r w:rsidRPr="009463C5">
          <w:rPr>
            <w:rStyle w:val="a8"/>
            <w:rFonts w:ascii="Times New Roman" w:hAnsi="Times New Roman" w:cs="Times New Roman"/>
            <w:b/>
            <w:lang w:val="en-US"/>
          </w:rPr>
          <w:t>mail</w:t>
        </w:r>
        <w:r w:rsidRPr="009463C5">
          <w:rPr>
            <w:rStyle w:val="a8"/>
            <w:rFonts w:ascii="Times New Roman" w:hAnsi="Times New Roman" w:cs="Times New Roman"/>
            <w:b/>
          </w:rPr>
          <w:t>.</w:t>
        </w:r>
        <w:r w:rsidRPr="009463C5">
          <w:rPr>
            <w:rStyle w:val="a8"/>
            <w:rFonts w:ascii="Times New Roman" w:hAnsi="Times New Roman" w:cs="Times New Roman"/>
            <w:b/>
            <w:lang w:val="en-US"/>
          </w:rPr>
          <w:t>ru</w:t>
        </w:r>
      </w:hyperlink>
    </w:p>
    <w:p w:rsidR="009463C5" w:rsidRPr="009463C5" w:rsidRDefault="009463C5" w:rsidP="009463C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C5" w:rsidRPr="009463C5" w:rsidRDefault="009463C5" w:rsidP="009463C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3C5" w:rsidRPr="009463C5" w:rsidRDefault="009463C5" w:rsidP="009463C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3C5" w:rsidRPr="009463C5" w:rsidRDefault="009463C5" w:rsidP="009463C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3C5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3C5">
        <w:rPr>
          <w:rFonts w:ascii="Times New Roman" w:hAnsi="Times New Roman" w:cs="Times New Roman"/>
          <w:b/>
          <w:sz w:val="28"/>
          <w:szCs w:val="28"/>
        </w:rPr>
        <w:t>» февраля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63C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Pr="009463C5">
        <w:rPr>
          <w:rFonts w:ascii="Times New Roman" w:hAnsi="Times New Roman" w:cs="Times New Roman"/>
          <w:b/>
          <w:sz w:val="28"/>
          <w:szCs w:val="28"/>
        </w:rPr>
        <w:tab/>
      </w:r>
      <w:r w:rsidR="0077769C">
        <w:rPr>
          <w:rFonts w:ascii="Times New Roman" w:hAnsi="Times New Roman" w:cs="Times New Roman"/>
          <w:b/>
          <w:sz w:val="28"/>
          <w:szCs w:val="28"/>
        </w:rPr>
        <w:t>№ 2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комплексного развития социальной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инфраструктуры сельского</w:t>
      </w:r>
    </w:p>
    <w:p w:rsidR="006543E3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43E3">
        <w:rPr>
          <w:rFonts w:ascii="Times New Roman" w:hAnsi="Times New Roman" w:cs="Times New Roman"/>
          <w:sz w:val="28"/>
          <w:szCs w:val="28"/>
        </w:rPr>
        <w:t>«село Карага»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E3" w:rsidRDefault="00D1654B" w:rsidP="006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,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2015 №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654B">
        <w:rPr>
          <w:rFonts w:ascii="Times New Roman" w:hAnsi="Times New Roman" w:cs="Times New Roman"/>
          <w:sz w:val="28"/>
          <w:szCs w:val="28"/>
        </w:rPr>
        <w:t>поселения</w:t>
      </w:r>
      <w:r w:rsidR="006543E3">
        <w:rPr>
          <w:rFonts w:ascii="Times New Roman" w:hAnsi="Times New Roman" w:cs="Times New Roman"/>
          <w:sz w:val="28"/>
          <w:szCs w:val="28"/>
        </w:rPr>
        <w:t xml:space="preserve"> «село Карага»</w:t>
      </w:r>
    </w:p>
    <w:p w:rsidR="006543E3" w:rsidRDefault="006543E3" w:rsidP="006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6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54B" w:rsidRDefault="00D1654B" w:rsidP="00D1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6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1.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социальной инфраструктуры сельского поселения </w:t>
      </w:r>
      <w:r w:rsidR="006543E3">
        <w:rPr>
          <w:rFonts w:ascii="Times New Roman" w:hAnsi="Times New Roman" w:cs="Times New Roman"/>
          <w:sz w:val="28"/>
          <w:szCs w:val="28"/>
        </w:rPr>
        <w:t>«село Карага»</w:t>
      </w:r>
      <w:r w:rsidRPr="00D1654B">
        <w:rPr>
          <w:rFonts w:ascii="Times New Roman" w:hAnsi="Times New Roman" w:cs="Times New Roman"/>
          <w:sz w:val="28"/>
          <w:szCs w:val="28"/>
        </w:rPr>
        <w:t xml:space="preserve"> </w:t>
      </w:r>
      <w:r w:rsidRPr="00B026D5">
        <w:rPr>
          <w:rFonts w:ascii="Times New Roman" w:hAnsi="Times New Roman" w:cs="Times New Roman"/>
          <w:sz w:val="28"/>
          <w:szCs w:val="28"/>
        </w:rPr>
        <w:t>до 203</w:t>
      </w:r>
      <w:r w:rsidR="00B026D5" w:rsidRPr="00B026D5">
        <w:rPr>
          <w:rFonts w:ascii="Times New Roman" w:hAnsi="Times New Roman" w:cs="Times New Roman"/>
          <w:sz w:val="28"/>
          <w:szCs w:val="28"/>
        </w:rPr>
        <w:t>0</w:t>
      </w:r>
      <w:r w:rsidRPr="00B026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65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2.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</w:t>
      </w:r>
      <w:r w:rsidR="005F54B1" w:rsidRPr="00D1654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F54B1">
        <w:rPr>
          <w:rFonts w:ascii="Times New Roman" w:hAnsi="Times New Roman" w:cs="Times New Roman"/>
          <w:sz w:val="28"/>
          <w:szCs w:val="28"/>
        </w:rPr>
        <w:t>«</w:t>
      </w:r>
      <w:r w:rsidR="005F54B1" w:rsidRPr="00D1654B">
        <w:rPr>
          <w:rFonts w:ascii="Times New Roman" w:hAnsi="Times New Roman" w:cs="Times New Roman"/>
          <w:sz w:val="28"/>
          <w:szCs w:val="28"/>
        </w:rPr>
        <w:t>Интернет</w:t>
      </w:r>
      <w:r w:rsidR="005F54B1">
        <w:rPr>
          <w:rFonts w:ascii="Times New Roman" w:hAnsi="Times New Roman" w:cs="Times New Roman"/>
          <w:sz w:val="28"/>
          <w:szCs w:val="28"/>
        </w:rPr>
        <w:t xml:space="preserve">» </w:t>
      </w:r>
      <w:r w:rsidRPr="00D1654B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B026D5">
        <w:rPr>
          <w:rFonts w:ascii="Times New Roman" w:hAnsi="Times New Roman" w:cs="Times New Roman"/>
          <w:sz w:val="28"/>
          <w:szCs w:val="28"/>
        </w:rPr>
        <w:t>«село Карага</w:t>
      </w:r>
      <w:r w:rsidR="00E845FD"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 xml:space="preserve"> </w:t>
      </w:r>
      <w:r w:rsidR="005F54B1">
        <w:rPr>
          <w:rFonts w:ascii="Times New Roman" w:hAnsi="Times New Roman" w:cs="Times New Roman"/>
          <w:sz w:val="28"/>
          <w:szCs w:val="28"/>
        </w:rPr>
        <w:t>и</w:t>
      </w:r>
      <w:r w:rsidR="00304C63">
        <w:rPr>
          <w:rFonts w:ascii="Times New Roman" w:hAnsi="Times New Roman" w:cs="Times New Roman"/>
          <w:sz w:val="28"/>
          <w:szCs w:val="28"/>
        </w:rPr>
        <w:t xml:space="preserve"> на платформе ФГИС ТП</w:t>
      </w:r>
      <w:r w:rsidRPr="00D1654B">
        <w:rPr>
          <w:rFonts w:ascii="Times New Roman" w:hAnsi="Times New Roman" w:cs="Times New Roman"/>
          <w:sz w:val="28"/>
          <w:szCs w:val="28"/>
        </w:rPr>
        <w:t>.</w:t>
      </w:r>
    </w:p>
    <w:p w:rsidR="00D1654B" w:rsidRDefault="00D1654B" w:rsidP="003C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3.</w:t>
      </w:r>
      <w:r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="003C0CE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9463C5">
        <w:rPr>
          <w:rFonts w:ascii="Times New Roman" w:hAnsi="Times New Roman" w:cs="Times New Roman"/>
          <w:sz w:val="28"/>
          <w:szCs w:val="28"/>
        </w:rPr>
        <w:t>обнародо</w:t>
      </w:r>
      <w:r w:rsidR="009463C5" w:rsidRPr="00D1654B">
        <w:rPr>
          <w:rFonts w:ascii="Times New Roman" w:hAnsi="Times New Roman" w:cs="Times New Roman"/>
          <w:sz w:val="28"/>
          <w:szCs w:val="28"/>
        </w:rPr>
        <w:t>вания</w:t>
      </w:r>
      <w:r w:rsidRPr="00D1654B">
        <w:rPr>
          <w:rFonts w:ascii="Times New Roman" w:hAnsi="Times New Roman" w:cs="Times New Roman"/>
          <w:sz w:val="28"/>
          <w:szCs w:val="28"/>
        </w:rPr>
        <w:t>.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9C" w:rsidRDefault="0077769C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9C" w:rsidRDefault="0077769C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C0CE3" w:rsidRPr="003C0C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3C0CE3" w:rsidRDefault="0077769C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«с.Карага»</w:t>
      </w:r>
      <w:r w:rsidR="003C0CE3" w:rsidRPr="003C0CE3">
        <w:rPr>
          <w:rFonts w:ascii="Times New Roman" w:hAnsi="Times New Roman" w:cs="Times New Roman"/>
          <w:sz w:val="28"/>
          <w:szCs w:val="28"/>
        </w:rPr>
        <w:tab/>
      </w:r>
      <w:r w:rsidR="003C0C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0CE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М.Ю. Байрак</w:t>
      </w:r>
    </w:p>
    <w:p w:rsidR="003C0CE3" w:rsidRDefault="002253BC" w:rsidP="002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E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0CE3" w:rsidRDefault="003C0CE3" w:rsidP="003C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3F48" w:rsidRPr="003C0CE3">
        <w:rPr>
          <w:rFonts w:ascii="Times New Roman" w:hAnsi="Times New Roman" w:cs="Times New Roman"/>
          <w:sz w:val="28"/>
          <w:szCs w:val="28"/>
        </w:rPr>
        <w:t>А</w:t>
      </w:r>
      <w:r w:rsidRPr="003C0CE3">
        <w:rPr>
          <w:rFonts w:ascii="Times New Roman" w:hAnsi="Times New Roman" w:cs="Times New Roman"/>
          <w:sz w:val="28"/>
          <w:szCs w:val="28"/>
        </w:rPr>
        <w:t>дминистрации</w:t>
      </w:r>
      <w:r w:rsidR="00143F48">
        <w:rPr>
          <w:rFonts w:ascii="Times New Roman" w:hAnsi="Times New Roman" w:cs="Times New Roman"/>
          <w:sz w:val="28"/>
          <w:szCs w:val="28"/>
        </w:rPr>
        <w:t xml:space="preserve"> </w:t>
      </w:r>
      <w:r w:rsidRPr="003C0C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0CE3" w:rsidRDefault="00143F48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Карага» </w:t>
      </w:r>
      <w:r w:rsidR="003C0CE3" w:rsidRPr="003C0CE3">
        <w:rPr>
          <w:rFonts w:ascii="Times New Roman" w:hAnsi="Times New Roman" w:cs="Times New Roman"/>
          <w:sz w:val="28"/>
          <w:szCs w:val="28"/>
        </w:rPr>
        <w:t xml:space="preserve">от </w:t>
      </w:r>
      <w:r w:rsidR="0077769C">
        <w:rPr>
          <w:rFonts w:ascii="Times New Roman" w:hAnsi="Times New Roman" w:cs="Times New Roman"/>
          <w:sz w:val="28"/>
          <w:szCs w:val="28"/>
        </w:rPr>
        <w:t>12</w:t>
      </w:r>
      <w:r w:rsidR="003C0CE3" w:rsidRPr="003C0CE3">
        <w:rPr>
          <w:rFonts w:ascii="Times New Roman" w:hAnsi="Times New Roman" w:cs="Times New Roman"/>
          <w:sz w:val="28"/>
          <w:szCs w:val="28"/>
        </w:rPr>
        <w:t>.</w:t>
      </w:r>
      <w:r w:rsidR="003C0CE3">
        <w:rPr>
          <w:rFonts w:ascii="Times New Roman" w:hAnsi="Times New Roman" w:cs="Times New Roman"/>
          <w:sz w:val="28"/>
          <w:szCs w:val="28"/>
        </w:rPr>
        <w:t>0</w:t>
      </w:r>
      <w:r w:rsidR="0077769C">
        <w:rPr>
          <w:rFonts w:ascii="Times New Roman" w:hAnsi="Times New Roman" w:cs="Times New Roman"/>
          <w:sz w:val="28"/>
          <w:szCs w:val="28"/>
        </w:rPr>
        <w:t>2</w:t>
      </w:r>
      <w:r w:rsidR="003C0CE3" w:rsidRPr="003C0CE3">
        <w:rPr>
          <w:rFonts w:ascii="Times New Roman" w:hAnsi="Times New Roman" w:cs="Times New Roman"/>
          <w:sz w:val="28"/>
          <w:szCs w:val="28"/>
        </w:rPr>
        <w:t>.201</w:t>
      </w:r>
      <w:r w:rsidR="0077769C">
        <w:rPr>
          <w:rFonts w:ascii="Times New Roman" w:hAnsi="Times New Roman" w:cs="Times New Roman"/>
          <w:sz w:val="28"/>
          <w:szCs w:val="28"/>
        </w:rPr>
        <w:t>8</w:t>
      </w:r>
      <w:r w:rsidR="003C0CE3">
        <w:rPr>
          <w:rFonts w:ascii="Times New Roman" w:hAnsi="Times New Roman" w:cs="Times New Roman"/>
          <w:sz w:val="28"/>
          <w:szCs w:val="28"/>
        </w:rPr>
        <w:t xml:space="preserve"> </w:t>
      </w:r>
      <w:r w:rsidR="003C0CE3" w:rsidRPr="003C0CE3">
        <w:rPr>
          <w:rFonts w:ascii="Times New Roman" w:hAnsi="Times New Roman" w:cs="Times New Roman"/>
          <w:sz w:val="28"/>
          <w:szCs w:val="28"/>
        </w:rPr>
        <w:t xml:space="preserve"> №</w:t>
      </w:r>
      <w:r w:rsidR="003C0CE3">
        <w:rPr>
          <w:rFonts w:ascii="Times New Roman" w:hAnsi="Times New Roman" w:cs="Times New Roman"/>
          <w:sz w:val="28"/>
          <w:szCs w:val="28"/>
        </w:rPr>
        <w:t xml:space="preserve">  </w:t>
      </w:r>
      <w:r w:rsidR="0077769C">
        <w:rPr>
          <w:rFonts w:ascii="Times New Roman" w:hAnsi="Times New Roman" w:cs="Times New Roman"/>
          <w:sz w:val="28"/>
          <w:szCs w:val="28"/>
        </w:rPr>
        <w:t>2</w:t>
      </w:r>
      <w:r w:rsidR="003C0CE3">
        <w:rPr>
          <w:rFonts w:ascii="Times New Roman" w:hAnsi="Times New Roman" w:cs="Times New Roman"/>
          <w:sz w:val="28"/>
          <w:szCs w:val="28"/>
        </w:rPr>
        <w:t>_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CE3" w:rsidRPr="003C0CE3" w:rsidRDefault="003C0CE3" w:rsidP="003C0C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ПАСПОРТ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3C0CE3" w:rsidRDefault="003C0CE3" w:rsidP="00143F48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СЕЛЬСКОГО ПОСЕЛЕНИЯ</w:t>
      </w:r>
      <w:r w:rsidR="00143F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«СЕЛО КАРАГА»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773F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ДО 203</w:t>
      </w:r>
      <w:r w:rsidR="00143F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0</w:t>
      </w:r>
      <w:r w:rsidRPr="00773F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 xml:space="preserve"> ГОДА</w:t>
      </w:r>
    </w:p>
    <w:p w:rsidR="00773F23" w:rsidRDefault="00773F23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773F23">
        <w:rPr>
          <w:rFonts w:ascii="Times New Roman" w:hAnsi="Times New Roman" w:cs="Times New Roman"/>
          <w:i/>
          <w:sz w:val="20"/>
          <w:szCs w:val="20"/>
        </w:rPr>
        <w:t>(указать сроки в соответствии с генеральным планом)</w:t>
      </w:r>
    </w:p>
    <w:p w:rsidR="002253BC" w:rsidRPr="003C0CE3" w:rsidRDefault="002253BC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CE3" w:rsidRPr="003C0CE3" w:rsidRDefault="003C0CE3" w:rsidP="003C0CE3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4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7"/>
        <w:gridCol w:w="9"/>
        <w:gridCol w:w="498"/>
        <w:gridCol w:w="3551"/>
        <w:gridCol w:w="10"/>
        <w:gridCol w:w="557"/>
        <w:gridCol w:w="809"/>
        <w:gridCol w:w="576"/>
        <w:gridCol w:w="799"/>
        <w:gridCol w:w="1177"/>
        <w:gridCol w:w="1417"/>
        <w:gridCol w:w="284"/>
        <w:gridCol w:w="1454"/>
        <w:gridCol w:w="1281"/>
        <w:gridCol w:w="45"/>
      </w:tblGrid>
      <w:tr w:rsidR="003C0CE3" w:rsidRPr="003C0CE3" w:rsidTr="00136556">
        <w:trPr>
          <w:gridAfter w:val="1"/>
          <w:wAfter w:w="45" w:type="dxa"/>
          <w:trHeight w:hRule="exact" w:val="128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F48" w:rsidRPr="003C0CE3" w:rsidRDefault="003C0CE3" w:rsidP="0014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развития социальной инфраструктуры</w:t>
            </w:r>
            <w:r w:rsidR="0014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43F48">
              <w:rPr>
                <w:rFonts w:ascii="Times New Roman" w:hAnsi="Times New Roman" w:cs="Times New Roman"/>
                <w:sz w:val="28"/>
                <w:szCs w:val="28"/>
              </w:rPr>
              <w:t>«село Карага»</w:t>
            </w:r>
            <w:r w:rsid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203</w:t>
            </w:r>
            <w:r w:rsidR="0014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(далее - Программа)</w:t>
            </w:r>
          </w:p>
          <w:p w:rsidR="002253BC" w:rsidRPr="003C0CE3" w:rsidRDefault="002253B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136556">
        <w:trPr>
          <w:gridAfter w:val="1"/>
          <w:wAfter w:w="45" w:type="dxa"/>
          <w:trHeight w:hRule="exact" w:val="150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Основание для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C2C" w:rsidRPr="003C0CE3" w:rsidRDefault="003C0CE3" w:rsidP="0094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Градостроительный кодекс Российской Федерации от 29 декабря 2004 г. № 190-ФЗ;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 октября 2015 г. № 1050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требований к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граммам комплексного развития социальной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ры поселений, городских округов»,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Генеральный   план   сельского   поселения</w:t>
            </w:r>
            <w:r w:rsidR="00143F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143F48">
              <w:rPr>
                <w:rFonts w:ascii="Times New Roman" w:hAnsi="Times New Roman" w:cs="Times New Roman"/>
                <w:sz w:val="28"/>
                <w:szCs w:val="28"/>
              </w:rPr>
              <w:t xml:space="preserve">«село Карага»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3B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решением 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овета депутатов </w:t>
            </w:r>
            <w:r w:rsidR="00143F48"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сельского   поселения</w:t>
            </w:r>
            <w:r w:rsidR="00143F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143F48">
              <w:rPr>
                <w:rFonts w:ascii="Times New Roman" w:hAnsi="Times New Roman" w:cs="Times New Roman"/>
                <w:sz w:val="28"/>
                <w:szCs w:val="28"/>
              </w:rPr>
              <w:t>«село Карага»</w:t>
            </w:r>
            <w:r w:rsidR="00143F48" w:rsidRPr="003C0C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15.10.2010 № 60/1.</w:t>
            </w:r>
          </w:p>
        </w:tc>
      </w:tr>
      <w:tr w:rsidR="003C0CE3" w:rsidRPr="003C0CE3" w:rsidTr="00136556">
        <w:trPr>
          <w:gridAfter w:val="1"/>
          <w:wAfter w:w="45" w:type="dxa"/>
          <w:trHeight w:hRule="exact" w:val="84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Заказчик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F48" w:rsidRPr="00143F48" w:rsidRDefault="003C0CE3" w:rsidP="0014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43F48" w:rsidRPr="00143F48">
              <w:rPr>
                <w:rFonts w:ascii="Times New Roman" w:hAnsi="Times New Roman" w:cs="Times New Roman"/>
                <w:sz w:val="24"/>
                <w:szCs w:val="24"/>
              </w:rPr>
              <w:t>«село Карага»</w:t>
            </w:r>
          </w:p>
          <w:p w:rsidR="002253BC" w:rsidRPr="002253BC" w:rsidRDefault="002253BC" w:rsidP="0022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CE3" w:rsidRPr="003C0CE3" w:rsidTr="00136556">
        <w:trPr>
          <w:gridAfter w:val="1"/>
          <w:wAfter w:w="45" w:type="dxa"/>
          <w:trHeight w:hRule="exact" w:val="71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F48" w:rsidRPr="00143F48" w:rsidRDefault="00143F48" w:rsidP="0014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43F48">
              <w:rPr>
                <w:rFonts w:ascii="Times New Roman" w:hAnsi="Times New Roman" w:cs="Times New Roman"/>
                <w:sz w:val="24"/>
                <w:szCs w:val="24"/>
              </w:rPr>
              <w:t>«село Карага»</w:t>
            </w:r>
          </w:p>
          <w:p w:rsidR="0068212B" w:rsidRPr="0068212B" w:rsidRDefault="0068212B" w:rsidP="0068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CE3" w:rsidRPr="003C0CE3" w:rsidTr="00136556">
        <w:trPr>
          <w:gridAfter w:val="1"/>
          <w:wAfter w:w="45" w:type="dxa"/>
          <w:trHeight w:hRule="exact" w:val="199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2" w:firstLine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Цель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качества жизни жителей сельского поселения </w:t>
            </w:r>
            <w:r w:rsidR="00143F48">
              <w:rPr>
                <w:rFonts w:ascii="Times New Roman" w:hAnsi="Times New Roman" w:cs="Times New Roman"/>
                <w:sz w:val="28"/>
                <w:szCs w:val="28"/>
              </w:rPr>
              <w:t>«село Карага»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(далее -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поселение) путем: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повышение доступности и качества медицинской помощи населению поселения, сохранение и улучшение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здоровья, увеличение продолжительности жизни населения.</w:t>
            </w:r>
          </w:p>
        </w:tc>
      </w:tr>
      <w:tr w:rsidR="003C0CE3" w:rsidRPr="003C0CE3" w:rsidTr="00136556">
        <w:trPr>
          <w:gridAfter w:val="1"/>
          <w:wAfter w:w="45" w:type="dxa"/>
          <w:trHeight w:hRule="exact" w:val="54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21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Pr="006821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нии.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Улучшить условия для самореализации, духовного и культурного обогащения и физического развития в по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селении.</w:t>
            </w:r>
          </w:p>
        </w:tc>
      </w:tr>
      <w:tr w:rsidR="003C0CE3" w:rsidRPr="003C0CE3" w:rsidTr="00136556">
        <w:trPr>
          <w:trHeight w:hRule="exact" w:val="1432"/>
        </w:trPr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населения в поселении. 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 Повысить эффективность оказания специализированной медицинской помощи.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государственных гарантий оказания гражданам Российской Федерации на территории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 бесплатной медицинской помощи.</w:t>
            </w:r>
          </w:p>
        </w:tc>
      </w:tr>
      <w:tr w:rsidR="003C0CE3" w:rsidRPr="003C0CE3" w:rsidTr="00136556">
        <w:trPr>
          <w:trHeight w:hRule="exact" w:val="859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7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Целевые показа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тели (индикато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ры) Программы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</w:tr>
      <w:tr w:rsidR="00136556" w:rsidRPr="003C0CE3" w:rsidTr="00136556">
        <w:trPr>
          <w:trHeight w:hRule="exact" w:val="518"/>
        </w:trPr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136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8 - 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94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2-203</w:t>
            </w: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36556" w:rsidRPr="003C0CE3" w:rsidTr="00136556">
        <w:trPr>
          <w:trHeight w:hRule="exact" w:val="691"/>
        </w:trPr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уровня фактической обес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печенности учреждениями культуры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EF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136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6556" w:rsidRPr="003C0CE3" w:rsidTr="00136556">
        <w:trPr>
          <w:trHeight w:hRule="exact" w:val="931"/>
        </w:trPr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числа детей в возрасте от 5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 18 лет, получающих дополнитель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ное образование в сфере культуры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6556" w:rsidRPr="003C0CE3" w:rsidTr="00136556">
        <w:trPr>
          <w:trHeight w:hRule="exact" w:val="691"/>
        </w:trPr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Уровень обеспеченности плоскостны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 спортивными сооружениями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EF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EF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6556" w:rsidRPr="003C0CE3" w:rsidTr="00136556">
        <w:trPr>
          <w:trHeight w:hRule="exact" w:val="941"/>
        </w:trPr>
        <w:tc>
          <w:tcPr>
            <w:tcW w:w="1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36556" w:rsidRPr="003C0CE3" w:rsidRDefault="00136556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8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Уровень обеспеченности населения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специализированной медицинской по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мощью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3C0CE3" w:rsidRDefault="00136556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EF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56" w:rsidRPr="00CC3AAB" w:rsidRDefault="00136556" w:rsidP="00EF14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3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C0CE3" w:rsidRPr="003C0CE3" w:rsidTr="00136556">
        <w:trPr>
          <w:trHeight w:hRule="exact" w:val="1651"/>
        </w:trPr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Укрупненное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описание запла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нированных ме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4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F48" w:rsidRPr="00DB6BD4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развития культуры: </w:t>
            </w:r>
            <w:r w:rsidR="0014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  <w:r w:rsidR="00143F48"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«Карагинский СДК» </w:t>
            </w:r>
            <w:r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(Дома культуры) на </w:t>
            </w:r>
            <w:r w:rsidR="00143F48"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зрительских мест</w:t>
            </w:r>
            <w:r w:rsidR="00143F48" w:rsidRPr="00DB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136556">
        <w:trPr>
          <w:trHeight w:hRule="exact" w:val="1146"/>
        </w:trPr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Срок и этапы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45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949" w:rsidRPr="00AE3CEA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Общий срок реализации Программы — 201</w:t>
            </w:r>
            <w:r w:rsidR="00780EB0"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  <w:r w:rsidR="007C1949"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203</w:t>
            </w:r>
            <w:r w:rsidR="00780EB0"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</w:t>
            </w:r>
            <w:r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годы. </w:t>
            </w:r>
            <w:r w:rsidRPr="00AE3C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CC3AAB" w:rsidRPr="00AE3C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этап</w:t>
            </w:r>
            <w:r w:rsidRPr="00AE3C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7C1949" w:rsidRPr="00AE3CEA" w:rsidRDefault="00171CCA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AE3C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201</w:t>
            </w:r>
            <w:r w:rsidR="00CC3AAB" w:rsidRPr="00AE3C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9</w:t>
            </w:r>
            <w:r w:rsidR="003C0CE3" w:rsidRPr="00AE3C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-2022 год; </w:t>
            </w:r>
          </w:p>
          <w:p w:rsidR="0068212B" w:rsidRPr="00AE3CEA" w:rsidRDefault="0068212B" w:rsidP="00CC3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CE3" w:rsidRPr="003C0CE3" w:rsidTr="00136556">
        <w:trPr>
          <w:trHeight w:hRule="exact" w:val="28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Объемы и источ-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AE3CEA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CF1460" w:rsidRPr="003C0CE3" w:rsidTr="00136556">
        <w:trPr>
          <w:gridAfter w:val="1"/>
          <w:wAfter w:w="45" w:type="dxa"/>
          <w:trHeight w:hRule="exact" w:val="586"/>
        </w:trPr>
        <w:tc>
          <w:tcPr>
            <w:tcW w:w="1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ники финансиро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 Програм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05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AE3C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этап</w:t>
            </w:r>
          </w:p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ВСЕГО</w:t>
            </w:r>
          </w:p>
        </w:tc>
      </w:tr>
      <w:tr w:rsidR="00CF1460" w:rsidRPr="003C0CE3" w:rsidTr="00136556">
        <w:trPr>
          <w:gridAfter w:val="1"/>
          <w:wAfter w:w="45" w:type="dxa"/>
          <w:trHeight w:hRule="exact" w:val="538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78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78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78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78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F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460" w:rsidRPr="003C0CE3" w:rsidTr="00136556">
        <w:trPr>
          <w:gridAfter w:val="1"/>
          <w:wAfter w:w="45" w:type="dxa"/>
          <w:trHeight w:hRule="exact" w:val="500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Default="00CF1460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Всего </w:t>
            </w:r>
          </w:p>
          <w:p w:rsidR="00CF1460" w:rsidRPr="003C0CE3" w:rsidRDefault="00CF1460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F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61500</w:t>
            </w:r>
          </w:p>
        </w:tc>
      </w:tr>
      <w:tr w:rsidR="00CF1460" w:rsidRPr="003C0CE3" w:rsidTr="00136556">
        <w:trPr>
          <w:gridAfter w:val="1"/>
          <w:wAfter w:w="45" w:type="dxa"/>
          <w:trHeight w:hRule="exact" w:val="451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Федеральный и краевой бюджет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C3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F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AE3CEA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6</w:t>
            </w:r>
            <w:r w:rsidR="00CF1460" w:rsidRPr="00AE3C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  <w:r w:rsidRPr="00AE3C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270</w:t>
            </w:r>
          </w:p>
        </w:tc>
      </w:tr>
      <w:tr w:rsidR="00CF1460" w:rsidRPr="003C0CE3" w:rsidTr="00136556">
        <w:trPr>
          <w:gridAfter w:val="1"/>
          <w:wAfter w:w="45" w:type="dxa"/>
          <w:trHeight w:hRule="exact" w:val="451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F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1230</w:t>
            </w:r>
          </w:p>
        </w:tc>
      </w:tr>
      <w:tr w:rsidR="00CF1460" w:rsidRPr="003C0CE3" w:rsidTr="00136556">
        <w:trPr>
          <w:gridAfter w:val="1"/>
          <w:wAfter w:w="45" w:type="dxa"/>
          <w:trHeight w:hRule="exact" w:val="451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F1460" w:rsidRPr="003C0CE3" w:rsidRDefault="00CF1460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1460" w:rsidRPr="003C0CE3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CF1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60" w:rsidRPr="00AE3CEA" w:rsidRDefault="00CF1460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136556">
        <w:trPr>
          <w:gridAfter w:val="1"/>
          <w:wAfter w:w="45" w:type="dxa"/>
          <w:trHeight w:hRule="exact" w:val="1430"/>
        </w:trPr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зультаты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Pr="00AE3CEA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поселении уровня обеспеченности учреждениями культуры до </w:t>
            </w:r>
            <w:r w:rsidR="00DF0D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 w:rsidRP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_</w:t>
            </w:r>
            <w:r w:rsidR="00AE3CEA" w:rsidRPr="00AE3C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100,0</w:t>
            </w:r>
            <w:r w:rsidR="00DF0DBC" w:rsidRPr="00AE3C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</w:t>
            </w:r>
            <w:r w:rsidRPr="00AE3C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949" w:rsidRDefault="007C1949" w:rsidP="003C0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1949" w:rsidSect="0023377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7C1949" w:rsidRP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7C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 поселения, сведения о градостроительной деятельности на территории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A268C">
        <w:rPr>
          <w:rFonts w:ascii="Times New Roman" w:hAnsi="Times New Roman" w:cs="Times New Roman"/>
          <w:sz w:val="28"/>
          <w:szCs w:val="28"/>
        </w:rPr>
        <w:t>.</w:t>
      </w:r>
    </w:p>
    <w:p w:rsidR="00DA268C" w:rsidRDefault="009D673A" w:rsidP="009D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«село Караг</w:t>
      </w:r>
      <w:r w:rsidR="00136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7C1949" w:rsidRPr="00591CC4">
        <w:rPr>
          <w:rFonts w:ascii="Times New Roman" w:hAnsi="Times New Roman" w:cs="Times New Roman"/>
          <w:sz w:val="28"/>
          <w:szCs w:val="28"/>
        </w:rPr>
        <w:t>в</w:t>
      </w:r>
      <w:r w:rsidRPr="00591CC4">
        <w:rPr>
          <w:rFonts w:ascii="Times New Roman" w:hAnsi="Times New Roman" w:cs="Times New Roman"/>
          <w:sz w:val="28"/>
          <w:szCs w:val="28"/>
        </w:rPr>
        <w:t xml:space="preserve"> восточной </w:t>
      </w:r>
      <w:r w:rsidR="00DA268C" w:rsidRPr="00591CC4">
        <w:rPr>
          <w:rFonts w:ascii="Times New Roman" w:hAnsi="Times New Roman" w:cs="Times New Roman"/>
          <w:sz w:val="28"/>
          <w:szCs w:val="28"/>
        </w:rPr>
        <w:t>части</w:t>
      </w:r>
      <w:r w:rsidRPr="00591CC4">
        <w:rPr>
          <w:rFonts w:ascii="Times New Roman" w:hAnsi="Times New Roman" w:cs="Times New Roman"/>
          <w:sz w:val="28"/>
          <w:szCs w:val="28"/>
        </w:rPr>
        <w:t xml:space="preserve"> Карагинского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268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расстоянии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км от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пгт.Оссора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68C" w:rsidRDefault="007C1949" w:rsidP="009D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D673A">
        <w:rPr>
          <w:rFonts w:ascii="Times New Roman" w:hAnsi="Times New Roman" w:cs="Times New Roman"/>
          <w:sz w:val="28"/>
          <w:szCs w:val="28"/>
        </w:rPr>
        <w:t xml:space="preserve"> </w:t>
      </w:r>
      <w:r w:rsidR="00DA268C">
        <w:rPr>
          <w:rFonts w:ascii="Times New Roman" w:hAnsi="Times New Roman" w:cs="Times New Roman"/>
          <w:sz w:val="28"/>
          <w:szCs w:val="28"/>
        </w:rPr>
        <w:t>с</w:t>
      </w:r>
      <w:r w:rsidRPr="007C1949">
        <w:rPr>
          <w:rFonts w:ascii="Times New Roman" w:hAnsi="Times New Roman" w:cs="Times New Roman"/>
          <w:sz w:val="28"/>
          <w:szCs w:val="28"/>
        </w:rPr>
        <w:t>ельского поселения вход</w:t>
      </w:r>
      <w:r w:rsidR="009D673A">
        <w:rPr>
          <w:rFonts w:ascii="Times New Roman" w:hAnsi="Times New Roman" w:cs="Times New Roman"/>
          <w:sz w:val="28"/>
          <w:szCs w:val="28"/>
        </w:rPr>
        <w:t>и</w:t>
      </w:r>
      <w:r w:rsidRPr="007C1949">
        <w:rPr>
          <w:rFonts w:ascii="Times New Roman" w:hAnsi="Times New Roman" w:cs="Times New Roman"/>
          <w:sz w:val="28"/>
          <w:szCs w:val="28"/>
        </w:rPr>
        <w:t xml:space="preserve">т </w:t>
      </w:r>
      <w:r w:rsidR="009D673A">
        <w:rPr>
          <w:rFonts w:ascii="Times New Roman" w:hAnsi="Times New Roman" w:cs="Times New Roman"/>
          <w:sz w:val="28"/>
          <w:szCs w:val="28"/>
        </w:rPr>
        <w:t>1</w:t>
      </w:r>
      <w:r w:rsidRPr="007C1949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9D673A">
        <w:rPr>
          <w:rFonts w:ascii="Times New Roman" w:hAnsi="Times New Roman" w:cs="Times New Roman"/>
          <w:sz w:val="28"/>
          <w:szCs w:val="28"/>
        </w:rPr>
        <w:t xml:space="preserve">й </w:t>
      </w:r>
      <w:r w:rsidRPr="007C1949">
        <w:rPr>
          <w:rFonts w:ascii="Times New Roman" w:hAnsi="Times New Roman" w:cs="Times New Roman"/>
          <w:sz w:val="28"/>
          <w:szCs w:val="28"/>
        </w:rPr>
        <w:t xml:space="preserve">пункта с. </w:t>
      </w:r>
      <w:r w:rsidR="009D673A">
        <w:rPr>
          <w:rFonts w:ascii="Times New Roman" w:hAnsi="Times New Roman" w:cs="Times New Roman"/>
          <w:sz w:val="28"/>
          <w:szCs w:val="28"/>
        </w:rPr>
        <w:t>Карага</w:t>
      </w:r>
    </w:p>
    <w:p w:rsidR="007C1949" w:rsidRDefault="007C1949" w:rsidP="009D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 на 1 января</w:t>
      </w:r>
      <w:r w:rsidR="009D673A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201</w:t>
      </w:r>
      <w:r w:rsidR="0049669F">
        <w:rPr>
          <w:rFonts w:ascii="Times New Roman" w:hAnsi="Times New Roman" w:cs="Times New Roman"/>
          <w:sz w:val="28"/>
          <w:szCs w:val="28"/>
        </w:rPr>
        <w:t>8</w:t>
      </w:r>
      <w:r w:rsidRPr="007C194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36556" w:rsidRPr="00136556">
        <w:rPr>
          <w:rFonts w:ascii="Times New Roman" w:hAnsi="Times New Roman" w:cs="Times New Roman"/>
          <w:sz w:val="28"/>
          <w:szCs w:val="28"/>
        </w:rPr>
        <w:t>405</w:t>
      </w:r>
      <w:r w:rsidRPr="007C1949">
        <w:rPr>
          <w:rFonts w:ascii="Times New Roman" w:hAnsi="Times New Roman" w:cs="Times New Roman"/>
          <w:sz w:val="28"/>
          <w:szCs w:val="28"/>
        </w:rPr>
        <w:t xml:space="preserve"> человек. Основное занятие жителей - </w:t>
      </w:r>
      <w:r w:rsidR="009D673A">
        <w:rPr>
          <w:rFonts w:ascii="Times New Roman" w:hAnsi="Times New Roman" w:cs="Times New Roman"/>
          <w:sz w:val="28"/>
          <w:szCs w:val="28"/>
        </w:rPr>
        <w:t>рыболовство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FC1A31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поселения представлен </w:t>
      </w:r>
      <w:r w:rsidR="00591CC4">
        <w:rPr>
          <w:rFonts w:ascii="Times New Roman" w:hAnsi="Times New Roman" w:cs="Times New Roman"/>
          <w:sz w:val="28"/>
          <w:szCs w:val="28"/>
        </w:rPr>
        <w:t>домами малоэтажной застройки</w:t>
      </w:r>
      <w:r w:rsidR="00DA268C">
        <w:rPr>
          <w:rFonts w:ascii="Times New Roman" w:hAnsi="Times New Roman" w:cs="Times New Roman"/>
          <w:sz w:val="28"/>
          <w:szCs w:val="28"/>
        </w:rPr>
        <w:t>.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C4" w:rsidRPr="00591CC4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сфера в сельском поселении представлена </w:t>
      </w:r>
      <w:r w:rsidRPr="00591CC4">
        <w:rPr>
          <w:rFonts w:ascii="Times New Roman" w:hAnsi="Times New Roman" w:cs="Times New Roman"/>
          <w:sz w:val="28"/>
          <w:szCs w:val="28"/>
        </w:rPr>
        <w:t>школой, детским садом, Домом культуры, библиотекой, отделением связи, фельдшерско-акушерским пунктом, магазинами.</w:t>
      </w:r>
      <w:r w:rsidR="00DF0DBC" w:rsidRPr="0059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9" w:rsidRPr="007C1949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 w:rsidR="00DA2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94E">
        <w:rPr>
          <w:rFonts w:ascii="Times New Roman" w:hAnsi="Times New Roman" w:cs="Times New Roman"/>
          <w:sz w:val="28"/>
          <w:szCs w:val="28"/>
        </w:rPr>
        <w:t>, как документа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DF094E">
        <w:rPr>
          <w:rFonts w:ascii="Times New Roman" w:hAnsi="Times New Roman" w:cs="Times New Roman"/>
          <w:sz w:val="28"/>
          <w:szCs w:val="28"/>
        </w:rPr>
        <w:t>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F094E">
        <w:rPr>
          <w:rFonts w:ascii="Times New Roman" w:hAnsi="Times New Roman" w:cs="Times New Roman"/>
          <w:sz w:val="28"/>
          <w:szCs w:val="28"/>
        </w:rPr>
        <w:t>я</w:t>
      </w:r>
      <w:r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 w:rsidR="00DF094E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F094E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7C1949" w:rsidRPr="007C1949" w:rsidRDefault="007C1949" w:rsidP="0059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</w:t>
      </w:r>
      <w:r w:rsidR="00DF09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</w:t>
      </w:r>
      <w:r w:rsidR="00DF094E"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 w:rsidR="00591CC4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91CC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591CC4">
        <w:rPr>
          <w:rFonts w:ascii="Times New Roman" w:hAnsi="Times New Roman" w:cs="Times New Roman"/>
          <w:sz w:val="28"/>
          <w:szCs w:val="28"/>
        </w:rPr>
        <w:t xml:space="preserve"> «село Карага»</w:t>
      </w:r>
      <w:r w:rsidRPr="007C1949">
        <w:rPr>
          <w:rFonts w:ascii="Times New Roman" w:hAnsi="Times New Roman" w:cs="Times New Roman"/>
          <w:sz w:val="28"/>
          <w:szCs w:val="28"/>
        </w:rPr>
        <w:t>, граждан и их объединений.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 w:rsidR="00DF0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экономического потенциала территории;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совершенствования системы расселения в границах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DF094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совершенствования транспортной и инженерной инфраструктур;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улучшения экологической ситуации;</w:t>
      </w:r>
    </w:p>
    <w:p w:rsidR="007C1949" w:rsidRPr="007C1949" w:rsidRDefault="007C1949" w:rsidP="0059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обеспечения безопасности территорий, подверженных риску возникновения чрезвычайных ситуаций.</w:t>
      </w:r>
    </w:p>
    <w:p w:rsidR="00B17440" w:rsidRDefault="00B17440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174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7C1949" w:rsidRPr="007C1949" w:rsidRDefault="007C194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1.2.1. Сфера образования </w:t>
      </w:r>
    </w:p>
    <w:p w:rsidR="007C1949" w:rsidRPr="00191CFC" w:rsidRDefault="007C1949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 в сельском поселении представлены</w:t>
      </w:r>
      <w:r w:rsidR="00DF0DBC" w:rsidRPr="00171CC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71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F4">
        <w:rPr>
          <w:rFonts w:ascii="Times New Roman" w:hAnsi="Times New Roman" w:cs="Times New Roman"/>
          <w:sz w:val="28"/>
          <w:szCs w:val="28"/>
        </w:rPr>
        <w:t xml:space="preserve">общеобразовательной школой на 100 мест и дошкольным образовательным </w:t>
      </w:r>
      <w:r w:rsidRPr="00191CFC">
        <w:rPr>
          <w:rFonts w:ascii="Times New Roman" w:hAnsi="Times New Roman" w:cs="Times New Roman"/>
          <w:sz w:val="28"/>
          <w:szCs w:val="28"/>
        </w:rPr>
        <w:t xml:space="preserve">учреждением на </w:t>
      </w:r>
      <w:r w:rsidR="004457F4" w:rsidRPr="00191CFC">
        <w:rPr>
          <w:rFonts w:ascii="Times New Roman" w:hAnsi="Times New Roman" w:cs="Times New Roman"/>
          <w:sz w:val="28"/>
          <w:szCs w:val="28"/>
        </w:rPr>
        <w:t>35</w:t>
      </w:r>
      <w:r w:rsidRPr="00191CFC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7C1949" w:rsidRPr="00191CFC" w:rsidRDefault="007C1949" w:rsidP="00DF0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 xml:space="preserve">В настоящее время детский сад посещают </w:t>
      </w:r>
      <w:r w:rsidR="00191CFC" w:rsidRPr="00191CFC">
        <w:rPr>
          <w:rFonts w:ascii="Times New Roman" w:hAnsi="Times New Roman" w:cs="Times New Roman"/>
          <w:sz w:val="28"/>
          <w:szCs w:val="28"/>
        </w:rPr>
        <w:t>1</w:t>
      </w:r>
      <w:r w:rsidRPr="00191CFC">
        <w:rPr>
          <w:rFonts w:ascii="Times New Roman" w:hAnsi="Times New Roman" w:cs="Times New Roman"/>
          <w:sz w:val="28"/>
          <w:szCs w:val="28"/>
        </w:rPr>
        <w:t>5 детей, где большое внимание уделяют формированию ребенка как личности, обучая их правилам поведения в обществе.</w:t>
      </w:r>
    </w:p>
    <w:p w:rsidR="007C1949" w:rsidRPr="00191CF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 xml:space="preserve">Общеобразовательная школа осуществляет обучение и воспитание подрастающего поколения. В настоящее время в школе обучается </w:t>
      </w:r>
      <w:r w:rsidR="00191CFC" w:rsidRPr="00191CFC">
        <w:rPr>
          <w:rFonts w:ascii="Times New Roman" w:hAnsi="Times New Roman" w:cs="Times New Roman"/>
          <w:sz w:val="28"/>
          <w:szCs w:val="28"/>
        </w:rPr>
        <w:t>30</w:t>
      </w:r>
      <w:r w:rsidRPr="00191CFC">
        <w:rPr>
          <w:rFonts w:ascii="Times New Roman" w:hAnsi="Times New Roman" w:cs="Times New Roman"/>
          <w:sz w:val="28"/>
          <w:szCs w:val="28"/>
        </w:rPr>
        <w:t xml:space="preserve"> учеников с 1 по 9 классы.</w:t>
      </w:r>
    </w:p>
    <w:p w:rsidR="007C1949" w:rsidRPr="00191CF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7C1949" w:rsidRPr="00191CF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7C1949" w:rsidRPr="00191CF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>Работает спортивн</w:t>
      </w:r>
      <w:r w:rsidR="00591CC4" w:rsidRPr="00191CFC">
        <w:rPr>
          <w:rFonts w:ascii="Times New Roman" w:hAnsi="Times New Roman" w:cs="Times New Roman"/>
          <w:sz w:val="28"/>
          <w:szCs w:val="28"/>
        </w:rPr>
        <w:t>ая секция по</w:t>
      </w:r>
      <w:r w:rsidRPr="00191CFC">
        <w:rPr>
          <w:rFonts w:ascii="Times New Roman" w:hAnsi="Times New Roman" w:cs="Times New Roman"/>
          <w:sz w:val="28"/>
          <w:szCs w:val="28"/>
        </w:rPr>
        <w:t xml:space="preserve"> волейболу.</w:t>
      </w:r>
    </w:p>
    <w:p w:rsidR="007C1949" w:rsidRPr="00191CF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>Существующая обеспеченность населения в сфере образования соответствует расчетной норме. Образовательная программа реализуется в одну смену</w:t>
      </w:r>
      <w:r w:rsidR="00591CC4" w:rsidRPr="00191CFC">
        <w:rPr>
          <w:rFonts w:ascii="Times New Roman" w:hAnsi="Times New Roman" w:cs="Times New Roman"/>
          <w:sz w:val="28"/>
          <w:szCs w:val="28"/>
        </w:rPr>
        <w:t>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380D1F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формирование сети учреждений культуры и искусства, обеспечение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7C1949" w:rsidRPr="007C1949" w:rsidRDefault="007C1949" w:rsidP="00191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учреждений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  <w:r w:rsidR="00191CFC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  <w:r w:rsidR="00191CFC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Pr="007C1949">
        <w:rPr>
          <w:rFonts w:ascii="Times New Roman" w:hAnsi="Times New Roman" w:cs="Times New Roman"/>
          <w:sz w:val="28"/>
          <w:szCs w:val="28"/>
        </w:rPr>
        <w:t>;</w:t>
      </w:r>
    </w:p>
    <w:p w:rsidR="007C1949" w:rsidRDefault="008E5724" w:rsidP="00191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  <w:r w:rsidR="00191CFC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191CFC" w:rsidRPr="007C1949" w:rsidRDefault="00191CFC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потребность реконструкции здания сельского дома культуры на 230 мест.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191CFC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sz w:val="28"/>
          <w:szCs w:val="28"/>
        </w:rPr>
        <w:t>1.2.3. Сфера здравоохранения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Основной целью в области реформирования здравоохранения сельского </w:t>
      </w:r>
    </w:p>
    <w:p w:rsidR="00D2099E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поселения является улучшение состояния здоровья населения. </w:t>
      </w:r>
    </w:p>
    <w:p w:rsidR="008E5724" w:rsidRDefault="007C1949" w:rsidP="00D2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предоставления медицинских услуг.</w:t>
      </w:r>
    </w:p>
    <w:p w:rsid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8E5724" w:rsidRPr="007C1949" w:rsidRDefault="008E5724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1.3. Оценка нормативно-правовой базы, необходимой для функционирования и развития социальной инфраструктуры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от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29</w:t>
      </w:r>
      <w:r w:rsidR="008E5724">
        <w:rPr>
          <w:rFonts w:ascii="Times New Roman" w:hAnsi="Times New Roman" w:cs="Times New Roman"/>
          <w:sz w:val="28"/>
          <w:szCs w:val="28"/>
        </w:rPr>
        <w:t>.12.</w:t>
      </w:r>
      <w:r w:rsidRPr="007C1949">
        <w:rPr>
          <w:rFonts w:ascii="Times New Roman" w:hAnsi="Times New Roman" w:cs="Times New Roman"/>
          <w:sz w:val="28"/>
          <w:szCs w:val="28"/>
        </w:rPr>
        <w:t xml:space="preserve">2004 </w:t>
      </w:r>
      <w:r w:rsidR="008E5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949">
        <w:rPr>
          <w:rFonts w:ascii="Times New Roman" w:hAnsi="Times New Roman" w:cs="Times New Roman"/>
          <w:sz w:val="28"/>
          <w:szCs w:val="28"/>
        </w:rPr>
        <w:t>№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190-ФЗ;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</w:t>
      </w:r>
      <w:r w:rsidR="008E5724">
        <w:rPr>
          <w:rFonts w:ascii="Times New Roman" w:hAnsi="Times New Roman" w:cs="Times New Roman"/>
          <w:sz w:val="28"/>
          <w:szCs w:val="28"/>
        </w:rPr>
        <w:t xml:space="preserve">.10.2015  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№ 1050 </w:t>
      </w:r>
      <w:r w:rsidR="008E5724">
        <w:rPr>
          <w:rFonts w:ascii="Times New Roman" w:hAnsi="Times New Roman" w:cs="Times New Roman"/>
          <w:sz w:val="28"/>
          <w:szCs w:val="28"/>
        </w:rPr>
        <w:t>«</w:t>
      </w:r>
      <w:r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 w:rsidR="008E5724"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>;</w:t>
      </w:r>
    </w:p>
    <w:p w:rsidR="007C1949" w:rsidRPr="00136556" w:rsidRDefault="008E5724" w:rsidP="00191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7C1949" w:rsidRPr="00191CFC">
        <w:rPr>
          <w:rFonts w:ascii="Times New Roman" w:hAnsi="Times New Roman" w:cs="Times New Roman"/>
          <w:sz w:val="28"/>
          <w:szCs w:val="28"/>
        </w:rPr>
        <w:t>план сельского поселения</w:t>
      </w:r>
      <w:r w:rsidR="00191C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1CFC">
        <w:rPr>
          <w:rFonts w:ascii="Times New Roman" w:hAnsi="Times New Roman" w:cs="Times New Roman"/>
          <w:sz w:val="28"/>
          <w:szCs w:val="28"/>
        </w:rPr>
        <w:t>«село Карага» от 15.11.2010 № 60/1.</w:t>
      </w:r>
    </w:p>
    <w:p w:rsidR="007C1949" w:rsidRPr="007C1949" w:rsidRDefault="007C1949" w:rsidP="00D2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D19EE" w:rsidRDefault="003D19EE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D2099E" w:rsidRDefault="00D2099E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D2099E" w:rsidRPr="00D2099E" w:rsidTr="00D2099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D2099E" w:rsidRPr="00D2099E" w:rsidTr="00D2099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окончания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ции</w:t>
            </w:r>
          </w:p>
        </w:tc>
      </w:tr>
      <w:tr w:rsidR="00D2099E" w:rsidRPr="00D2099E" w:rsidTr="00D2099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</w:t>
            </w:r>
          </w:p>
        </w:tc>
      </w:tr>
      <w:tr w:rsidR="00D2099E" w:rsidRPr="00D2099E" w:rsidTr="00977FD3">
        <w:trPr>
          <w:gridAfter w:val="1"/>
          <w:wAfter w:w="9" w:type="dxa"/>
          <w:trHeight w:hRule="exact" w:val="8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AE3CEA" w:rsidRDefault="004D5AF5" w:rsidP="004D5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0" w:firstLine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C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Реконструкция </w:t>
            </w:r>
            <w:r w:rsidR="00D2099E" w:rsidRPr="00AE3C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здания</w:t>
            </w:r>
            <w:r w:rsidRPr="00AE3C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клу</w:t>
            </w:r>
            <w:r w:rsidR="00D2099E" w:rsidRPr="00AE3C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 (Дома культуры) на </w:t>
            </w:r>
            <w:r w:rsidRPr="00AE3C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230 мест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AE3CEA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AE3CEA" w:rsidRDefault="00191CFC" w:rsidP="00191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AE3CEA" w:rsidRDefault="00191CFC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CE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2022</w:t>
            </w:r>
          </w:p>
        </w:tc>
      </w:tr>
    </w:tbl>
    <w:p w:rsidR="00D2099E" w:rsidRDefault="00D2099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3. Источники и объемы финансирования мероприятий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средств всех уровней бюджета и внебюджетных средств (средств инвесторов).</w:t>
      </w:r>
    </w:p>
    <w:p w:rsidR="007C1949" w:rsidRPr="00AE3CEA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AE3CEA" w:rsidRPr="00AE3CEA">
        <w:rPr>
          <w:rFonts w:ascii="Times New Roman" w:hAnsi="Times New Roman" w:cs="Times New Roman"/>
          <w:sz w:val="28"/>
          <w:szCs w:val="28"/>
        </w:rPr>
        <w:t>61500</w:t>
      </w:r>
      <w:r w:rsidR="005937C3" w:rsidRPr="00AE3CEA">
        <w:rPr>
          <w:rFonts w:ascii="Times New Roman" w:hAnsi="Times New Roman" w:cs="Times New Roman"/>
          <w:sz w:val="28"/>
          <w:szCs w:val="28"/>
        </w:rPr>
        <w:t xml:space="preserve"> т</w:t>
      </w:r>
      <w:r w:rsidRPr="00AE3CEA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:rsidR="007C1949" w:rsidRPr="00AE3CEA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EA">
        <w:rPr>
          <w:rFonts w:ascii="Times New Roman" w:hAnsi="Times New Roman" w:cs="Times New Roman"/>
          <w:sz w:val="28"/>
          <w:szCs w:val="28"/>
        </w:rPr>
        <w:t xml:space="preserve">- </w:t>
      </w:r>
      <w:r w:rsidR="00AE3CEA" w:rsidRPr="00AE3CEA">
        <w:rPr>
          <w:rFonts w:ascii="Times New Roman" w:hAnsi="Times New Roman" w:cs="Times New Roman"/>
          <w:sz w:val="28"/>
          <w:szCs w:val="28"/>
        </w:rPr>
        <w:t>6027</w:t>
      </w:r>
      <w:r w:rsidR="007C1949" w:rsidRPr="00AE3CEA">
        <w:rPr>
          <w:rFonts w:ascii="Times New Roman" w:hAnsi="Times New Roman" w:cs="Times New Roman"/>
          <w:sz w:val="28"/>
          <w:szCs w:val="28"/>
        </w:rPr>
        <w:t>0 тыс. рублей - за счет средств федерального и краевого бюджета;</w:t>
      </w:r>
    </w:p>
    <w:p w:rsidR="007C1949" w:rsidRPr="007C1949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EA">
        <w:rPr>
          <w:rFonts w:ascii="Times New Roman" w:hAnsi="Times New Roman" w:cs="Times New Roman"/>
          <w:sz w:val="28"/>
          <w:szCs w:val="28"/>
        </w:rPr>
        <w:t xml:space="preserve">- </w:t>
      </w:r>
      <w:r w:rsidR="00AE3CEA" w:rsidRPr="00AE3CEA">
        <w:rPr>
          <w:rFonts w:ascii="Times New Roman" w:hAnsi="Times New Roman" w:cs="Times New Roman"/>
          <w:sz w:val="28"/>
          <w:szCs w:val="28"/>
        </w:rPr>
        <w:t>1230</w:t>
      </w:r>
      <w:r w:rsidR="007C1949" w:rsidRPr="00AE3C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- за счет средств</w:t>
      </w:r>
      <w:r w:rsidR="00AE3CE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80D1F" w:rsidRDefault="00380D1F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80" w:rsidRPr="00380D1F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1949">
        <w:rPr>
          <w:rFonts w:ascii="Times New Roman" w:hAnsi="Times New Roman" w:cs="Times New Roman"/>
          <w:sz w:val="28"/>
          <w:szCs w:val="28"/>
        </w:rPr>
        <w:t>Повышение уровня фактической обеспеченности учреждениям</w:t>
      </w:r>
      <w:r w:rsidR="00AE3CEA">
        <w:rPr>
          <w:rFonts w:ascii="Times New Roman" w:hAnsi="Times New Roman" w:cs="Times New Roman"/>
          <w:sz w:val="28"/>
          <w:szCs w:val="28"/>
        </w:rPr>
        <w:t xml:space="preserve">и культуры в сельском поселении в один </w:t>
      </w:r>
      <w:r w:rsidRPr="00AE3CEA">
        <w:rPr>
          <w:rFonts w:ascii="Times New Roman" w:hAnsi="Times New Roman" w:cs="Times New Roman"/>
          <w:sz w:val="28"/>
          <w:szCs w:val="28"/>
        </w:rPr>
        <w:t xml:space="preserve"> этап (201</w:t>
      </w:r>
      <w:r w:rsidR="00191CFC" w:rsidRPr="00AE3CEA">
        <w:rPr>
          <w:rFonts w:ascii="Times New Roman" w:hAnsi="Times New Roman" w:cs="Times New Roman"/>
          <w:sz w:val="28"/>
          <w:szCs w:val="28"/>
        </w:rPr>
        <w:t>9</w:t>
      </w:r>
      <w:r w:rsidRPr="00AE3CEA">
        <w:rPr>
          <w:rFonts w:ascii="Times New Roman" w:hAnsi="Times New Roman" w:cs="Times New Roman"/>
          <w:sz w:val="28"/>
          <w:szCs w:val="28"/>
        </w:rPr>
        <w:t>-20</w:t>
      </w:r>
      <w:r w:rsidR="00AE3CEA" w:rsidRPr="00AE3CEA">
        <w:rPr>
          <w:rFonts w:ascii="Times New Roman" w:hAnsi="Times New Roman" w:cs="Times New Roman"/>
          <w:sz w:val="28"/>
          <w:szCs w:val="28"/>
        </w:rPr>
        <w:t>22</w:t>
      </w:r>
      <w:r w:rsidRPr="00AE3CEA">
        <w:rPr>
          <w:rFonts w:ascii="Times New Roman" w:hAnsi="Times New Roman" w:cs="Times New Roman"/>
          <w:sz w:val="28"/>
          <w:szCs w:val="28"/>
        </w:rPr>
        <w:t xml:space="preserve"> год)</w:t>
      </w:r>
      <w:r w:rsidR="00AE3CEA" w:rsidRPr="00AE3CEA">
        <w:rPr>
          <w:rFonts w:ascii="Times New Roman" w:hAnsi="Times New Roman" w:cs="Times New Roman"/>
          <w:sz w:val="28"/>
          <w:szCs w:val="28"/>
        </w:rPr>
        <w:t xml:space="preserve"> до </w:t>
      </w:r>
      <w:r w:rsidRPr="00AE3CEA">
        <w:rPr>
          <w:rFonts w:ascii="Times New Roman" w:hAnsi="Times New Roman" w:cs="Times New Roman"/>
          <w:sz w:val="28"/>
          <w:szCs w:val="28"/>
        </w:rPr>
        <w:t>100%.</w:t>
      </w:r>
      <w:r w:rsidR="005937C3" w:rsidRPr="00AE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C3" w:rsidRPr="00380D1F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380D1F" w:rsidRPr="00AE3CEA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="007C1949" w:rsidRPr="00AE3CEA">
        <w:rPr>
          <w:rFonts w:ascii="Times New Roman" w:hAnsi="Times New Roman" w:cs="Times New Roman"/>
          <w:sz w:val="28"/>
          <w:szCs w:val="28"/>
        </w:rPr>
        <w:t>к 20</w:t>
      </w:r>
      <w:r w:rsidR="00191CFC" w:rsidRPr="00AE3CEA">
        <w:rPr>
          <w:rFonts w:ascii="Times New Roman" w:hAnsi="Times New Roman" w:cs="Times New Roman"/>
          <w:sz w:val="28"/>
          <w:szCs w:val="28"/>
        </w:rPr>
        <w:t>22</w:t>
      </w:r>
      <w:r w:rsidR="007C1949" w:rsidRPr="00AE3CEA">
        <w:rPr>
          <w:rFonts w:ascii="Times New Roman" w:hAnsi="Times New Roman" w:cs="Times New Roman"/>
          <w:sz w:val="28"/>
          <w:szCs w:val="28"/>
        </w:rPr>
        <w:t xml:space="preserve"> году составит 100%</w:t>
      </w:r>
      <w:r w:rsidRPr="00AE3CEA">
        <w:rPr>
          <w:rFonts w:ascii="Times New Roman" w:hAnsi="Times New Roman" w:cs="Times New Roman"/>
          <w:sz w:val="28"/>
          <w:szCs w:val="28"/>
        </w:rPr>
        <w:t>.</w:t>
      </w:r>
      <w:r w:rsidR="00380D1F" w:rsidRPr="00AE3CEA">
        <w:rPr>
          <w:rFonts w:ascii="Times New Roman" w:hAnsi="Times New Roman" w:cs="Times New Roman"/>
          <w:sz w:val="28"/>
          <w:szCs w:val="28"/>
        </w:rPr>
        <w:t>;</w:t>
      </w:r>
    </w:p>
    <w:p w:rsidR="00191CFC" w:rsidRPr="00136556" w:rsidRDefault="00191CFC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 w:rsidR="003F6180">
        <w:rPr>
          <w:rFonts w:ascii="Times New Roman" w:hAnsi="Times New Roman" w:cs="Times New Roman"/>
          <w:sz w:val="28"/>
          <w:szCs w:val="28"/>
        </w:rPr>
        <w:t xml:space="preserve">в </w:t>
      </w:r>
      <w:r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180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38" w:rsidRDefault="00992A38" w:rsidP="003C0CE3">
      <w:pPr>
        <w:spacing w:after="0" w:line="240" w:lineRule="auto"/>
      </w:pPr>
      <w:r>
        <w:separator/>
      </w:r>
    </w:p>
  </w:endnote>
  <w:endnote w:type="continuationSeparator" w:id="1">
    <w:p w:rsidR="00992A38" w:rsidRDefault="00992A38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38" w:rsidRDefault="00992A38" w:rsidP="003C0CE3">
      <w:pPr>
        <w:spacing w:after="0" w:line="240" w:lineRule="auto"/>
      </w:pPr>
      <w:r>
        <w:separator/>
      </w:r>
    </w:p>
  </w:footnote>
  <w:footnote w:type="continuationSeparator" w:id="1">
    <w:p w:rsidR="00992A38" w:rsidRDefault="00992A38" w:rsidP="003C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21"/>
    <w:rsid w:val="00016C2C"/>
    <w:rsid w:val="000614D5"/>
    <w:rsid w:val="00136556"/>
    <w:rsid w:val="00143F48"/>
    <w:rsid w:val="00154935"/>
    <w:rsid w:val="00166521"/>
    <w:rsid w:val="00171CCA"/>
    <w:rsid w:val="001908EF"/>
    <w:rsid w:val="00191CFC"/>
    <w:rsid w:val="001D0032"/>
    <w:rsid w:val="001D36D1"/>
    <w:rsid w:val="00207D2C"/>
    <w:rsid w:val="002253BC"/>
    <w:rsid w:val="0023377E"/>
    <w:rsid w:val="002570F7"/>
    <w:rsid w:val="00275462"/>
    <w:rsid w:val="002F6B7E"/>
    <w:rsid w:val="00304C63"/>
    <w:rsid w:val="00343808"/>
    <w:rsid w:val="00380D1F"/>
    <w:rsid w:val="003C0CE3"/>
    <w:rsid w:val="003D19EE"/>
    <w:rsid w:val="003F6180"/>
    <w:rsid w:val="004457F4"/>
    <w:rsid w:val="0049669F"/>
    <w:rsid w:val="004D5AF5"/>
    <w:rsid w:val="00560B7C"/>
    <w:rsid w:val="005664B2"/>
    <w:rsid w:val="00591CC4"/>
    <w:rsid w:val="005937C3"/>
    <w:rsid w:val="005D1AF7"/>
    <w:rsid w:val="005F54B1"/>
    <w:rsid w:val="006153D7"/>
    <w:rsid w:val="006543E3"/>
    <w:rsid w:val="0068212B"/>
    <w:rsid w:val="006E6258"/>
    <w:rsid w:val="007476FB"/>
    <w:rsid w:val="00773F23"/>
    <w:rsid w:val="0077769C"/>
    <w:rsid w:val="00780EB0"/>
    <w:rsid w:val="00796C18"/>
    <w:rsid w:val="007C1949"/>
    <w:rsid w:val="008B0764"/>
    <w:rsid w:val="008E5724"/>
    <w:rsid w:val="00902832"/>
    <w:rsid w:val="009463C5"/>
    <w:rsid w:val="00967C5D"/>
    <w:rsid w:val="00977FD3"/>
    <w:rsid w:val="00992A38"/>
    <w:rsid w:val="009A1DCF"/>
    <w:rsid w:val="009D673A"/>
    <w:rsid w:val="00A03593"/>
    <w:rsid w:val="00A23B69"/>
    <w:rsid w:val="00A47836"/>
    <w:rsid w:val="00A6274B"/>
    <w:rsid w:val="00AE3CEA"/>
    <w:rsid w:val="00B026D5"/>
    <w:rsid w:val="00B17440"/>
    <w:rsid w:val="00BD2551"/>
    <w:rsid w:val="00C306BB"/>
    <w:rsid w:val="00C334DC"/>
    <w:rsid w:val="00CB2EA4"/>
    <w:rsid w:val="00CC3AAB"/>
    <w:rsid w:val="00CF1460"/>
    <w:rsid w:val="00D1654B"/>
    <w:rsid w:val="00D2099E"/>
    <w:rsid w:val="00D573A0"/>
    <w:rsid w:val="00D86F74"/>
    <w:rsid w:val="00DA268C"/>
    <w:rsid w:val="00DB6BD4"/>
    <w:rsid w:val="00DF094E"/>
    <w:rsid w:val="00DF0DBC"/>
    <w:rsid w:val="00E63F3D"/>
    <w:rsid w:val="00E845FD"/>
    <w:rsid w:val="00F90336"/>
    <w:rsid w:val="00F93EB6"/>
    <w:rsid w:val="00FB623F"/>
    <w:rsid w:val="00FB6AF4"/>
    <w:rsid w:val="00FC1A31"/>
    <w:rsid w:val="00F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character" w:styleId="a8">
    <w:name w:val="Hyperlink"/>
    <w:basedOn w:val="a0"/>
    <w:unhideWhenUsed/>
    <w:rsid w:val="009463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arag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Z</cp:lastModifiedBy>
  <cp:revision>18</cp:revision>
  <cp:lastPrinted>2018-02-14T03:02:00Z</cp:lastPrinted>
  <dcterms:created xsi:type="dcterms:W3CDTF">2018-01-21T23:04:00Z</dcterms:created>
  <dcterms:modified xsi:type="dcterms:W3CDTF">2018-02-14T03:04:00Z</dcterms:modified>
</cp:coreProperties>
</file>