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FF" w:rsidRPr="003A461B" w:rsidRDefault="001A3BFF" w:rsidP="001A3BFF">
      <w:pPr>
        <w:autoSpaceDE w:val="0"/>
        <w:autoSpaceDN w:val="0"/>
        <w:adjustRightInd w:val="0"/>
        <w:ind w:left="5245" w:right="-314"/>
        <w:jc w:val="right"/>
        <w:outlineLvl w:val="0"/>
        <w:rPr>
          <w:sz w:val="28"/>
          <w:szCs w:val="28"/>
        </w:rPr>
      </w:pPr>
      <w:r w:rsidRPr="003A461B">
        <w:rPr>
          <w:sz w:val="28"/>
          <w:szCs w:val="28"/>
        </w:rPr>
        <w:t xml:space="preserve">Приложение </w:t>
      </w:r>
    </w:p>
    <w:p w:rsidR="001A3BFF" w:rsidRPr="003A461B" w:rsidRDefault="001A3BFF" w:rsidP="001A3BFF">
      <w:pPr>
        <w:autoSpaceDE w:val="0"/>
        <w:autoSpaceDN w:val="0"/>
        <w:adjustRightInd w:val="0"/>
        <w:ind w:left="5245" w:right="-314"/>
        <w:jc w:val="right"/>
        <w:outlineLvl w:val="0"/>
        <w:rPr>
          <w:sz w:val="28"/>
          <w:szCs w:val="28"/>
        </w:rPr>
      </w:pPr>
      <w:r w:rsidRPr="003A461B">
        <w:rPr>
          <w:sz w:val="28"/>
          <w:szCs w:val="28"/>
        </w:rPr>
        <w:t>к приказу Инспекции</w:t>
      </w:r>
    </w:p>
    <w:p w:rsidR="001A3BFF" w:rsidRPr="003A461B" w:rsidRDefault="001A3BFF" w:rsidP="001A3BFF">
      <w:pPr>
        <w:autoSpaceDE w:val="0"/>
        <w:autoSpaceDN w:val="0"/>
        <w:adjustRightInd w:val="0"/>
        <w:ind w:left="5245" w:right="-314"/>
        <w:jc w:val="right"/>
        <w:rPr>
          <w:sz w:val="28"/>
          <w:szCs w:val="28"/>
        </w:rPr>
      </w:pPr>
      <w:r w:rsidRPr="003A461B">
        <w:rPr>
          <w:sz w:val="28"/>
          <w:szCs w:val="28"/>
        </w:rPr>
        <w:t>государственного строительного надзора</w:t>
      </w:r>
    </w:p>
    <w:p w:rsidR="001A3BFF" w:rsidRPr="003A461B" w:rsidRDefault="001A3BFF" w:rsidP="001A3BFF">
      <w:pPr>
        <w:autoSpaceDE w:val="0"/>
        <w:autoSpaceDN w:val="0"/>
        <w:adjustRightInd w:val="0"/>
        <w:ind w:left="5245" w:right="-314"/>
        <w:jc w:val="right"/>
        <w:rPr>
          <w:sz w:val="28"/>
          <w:szCs w:val="28"/>
        </w:rPr>
      </w:pPr>
      <w:r w:rsidRPr="003A461B">
        <w:rPr>
          <w:sz w:val="28"/>
          <w:szCs w:val="28"/>
        </w:rPr>
        <w:t>Камчатского края</w:t>
      </w:r>
    </w:p>
    <w:p w:rsidR="001A3BFF" w:rsidRPr="003A461B" w:rsidRDefault="001A3BFF" w:rsidP="001A3BFF">
      <w:pPr>
        <w:autoSpaceDE w:val="0"/>
        <w:autoSpaceDN w:val="0"/>
        <w:adjustRightInd w:val="0"/>
        <w:ind w:left="5245" w:right="-314"/>
        <w:jc w:val="right"/>
        <w:rPr>
          <w:sz w:val="28"/>
          <w:szCs w:val="28"/>
        </w:rPr>
      </w:pPr>
      <w:r w:rsidRPr="003A461B">
        <w:rPr>
          <w:sz w:val="28"/>
          <w:szCs w:val="28"/>
        </w:rPr>
        <w:t>от «11» января 2019 года № 9</w:t>
      </w:r>
    </w:p>
    <w:p w:rsidR="001A3BFF" w:rsidRPr="003A461B" w:rsidRDefault="001A3BFF" w:rsidP="001A3B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3BFF" w:rsidRPr="003A461B" w:rsidRDefault="001A3BFF" w:rsidP="001A3BF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A461B">
        <w:rPr>
          <w:b/>
          <w:bCs/>
          <w:sz w:val="24"/>
          <w:szCs w:val="24"/>
        </w:rPr>
        <w:t>ПЕРЕЧЕНЬ</w:t>
      </w:r>
    </w:p>
    <w:p w:rsidR="001A3BFF" w:rsidRPr="003A461B" w:rsidRDefault="001A3BFF" w:rsidP="001A3BF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A461B">
        <w:rPr>
          <w:b/>
          <w:bCs/>
          <w:sz w:val="24"/>
          <w:szCs w:val="24"/>
        </w:rPr>
        <w:t xml:space="preserve">ПОКАЗАТЕЛЕЙ РЕЗУЛЬТАТИВНОСТИ И ЭФФЕКТИВНОСТИ КОНТРОЛЬНО-НАДЗОРНОЙ ДЕЯТЕЛЬНОСТИ ИНСПЕКЦИИ ГОСУДАРСТВЕННОГО СТРОИТЕЛЬНОГО НАДЗОРА КАМЧАТСКОГО КРАЯ </w:t>
      </w:r>
    </w:p>
    <w:p w:rsidR="001A3BFF" w:rsidRPr="003A461B" w:rsidRDefault="001A3BFF" w:rsidP="001A3BF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A461B">
        <w:rPr>
          <w:b/>
          <w:bCs/>
          <w:sz w:val="24"/>
          <w:szCs w:val="24"/>
        </w:rPr>
        <w:t xml:space="preserve">ПРИ ОСУЩЕСТВЛЕНИИ ГОСУДАРСТВЕННОГО  РЕГИОНАЛЬНОГО КОНТРОЛЯ (НАДЗОРА) В ОБЛАСТИ ДОЛЕВОГО СТРОИТЕЛЬСТВА МНОГОКВАРТИРНЫХ ДОМОВ </w:t>
      </w:r>
      <w:proofErr w:type="gramStart"/>
      <w:r w:rsidRPr="003A461B">
        <w:rPr>
          <w:b/>
          <w:bCs/>
          <w:sz w:val="24"/>
          <w:szCs w:val="24"/>
        </w:rPr>
        <w:t>И(</w:t>
      </w:r>
      <w:proofErr w:type="gramEnd"/>
      <w:r w:rsidRPr="003A461B">
        <w:rPr>
          <w:b/>
          <w:bCs/>
          <w:sz w:val="24"/>
          <w:szCs w:val="24"/>
        </w:rPr>
        <w:t>ИЛИ) ИНЫХ ОБЪЕКТОВ НЕДВИЖИМОСТИ, СТРОИТЕЛЬСТВО КОТОРЫХ ОСУЩЕСТВЛЯЕТСЯ НА ТЕРРИТОРИИ КАМЧАТСКОГО КРАЯ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5"/>
        <w:gridCol w:w="31"/>
        <w:gridCol w:w="14"/>
        <w:gridCol w:w="14"/>
        <w:gridCol w:w="2494"/>
        <w:gridCol w:w="12"/>
        <w:gridCol w:w="18"/>
        <w:gridCol w:w="1417"/>
        <w:gridCol w:w="65"/>
        <w:gridCol w:w="2912"/>
        <w:gridCol w:w="88"/>
        <w:gridCol w:w="3739"/>
        <w:gridCol w:w="28"/>
        <w:gridCol w:w="88"/>
        <w:gridCol w:w="2719"/>
      </w:tblGrid>
      <w:tr w:rsidR="001A3BFF" w:rsidRPr="003A461B" w:rsidTr="00A82EB5"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A461B">
              <w:rPr>
                <w:bCs/>
                <w:sz w:val="24"/>
                <w:szCs w:val="24"/>
              </w:rPr>
              <w:t>Инспекция государственного строительного надзора Камчатского края</w:t>
            </w:r>
          </w:p>
        </w:tc>
      </w:tr>
      <w:tr w:rsidR="001A3BFF" w:rsidRPr="003A461B" w:rsidTr="00A82EB5"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A461B">
              <w:rPr>
                <w:bCs/>
                <w:sz w:val="24"/>
                <w:szCs w:val="24"/>
              </w:rPr>
              <w:t xml:space="preserve">Государственный контроль (надзора) в области долевого строительства многоквартирных домов </w:t>
            </w:r>
            <w:proofErr w:type="gramStart"/>
            <w:r w:rsidRPr="003A461B">
              <w:rPr>
                <w:bCs/>
                <w:sz w:val="24"/>
                <w:szCs w:val="24"/>
              </w:rPr>
              <w:t>и(</w:t>
            </w:r>
            <w:proofErr w:type="gramEnd"/>
            <w:r w:rsidRPr="003A461B">
              <w:rPr>
                <w:bCs/>
                <w:sz w:val="24"/>
                <w:szCs w:val="24"/>
              </w:rPr>
              <w:t>или) иных объектов недвижимости</w:t>
            </w:r>
          </w:p>
        </w:tc>
      </w:tr>
      <w:tr w:rsidR="001A3BFF" w:rsidRPr="003A461B" w:rsidTr="00A82EB5">
        <w:trPr>
          <w:trHeight w:val="1756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ind w:firstLine="647"/>
              <w:jc w:val="both"/>
              <w:rPr>
                <w:sz w:val="24"/>
                <w:szCs w:val="24"/>
              </w:rPr>
            </w:pPr>
            <w:proofErr w:type="gramStart"/>
            <w:r w:rsidRPr="003A461B">
              <w:rPr>
                <w:sz w:val="24"/>
                <w:szCs w:val="24"/>
              </w:rPr>
              <w:t>Негативными явлениями, на устранение которых направлена контрольно-надзорная деятельность Инспекции государственного строительного надзора Камчатского края, являются нарушения лицами, привлекающими денежные средства граждан и юридических лиц для строительства многоквартирных домов и (или) иных объектов недвижимости, требований Федерального закона от 30.12.2004 № 214-ФЗ «Об участии в долевом строительстве многоквартирных домов и (или) иных объектов недвижимости и о внесении изменений в некоторые законодательные акты Российской</w:t>
            </w:r>
            <w:proofErr w:type="gramEnd"/>
            <w:r w:rsidRPr="003A461B">
              <w:rPr>
                <w:sz w:val="24"/>
                <w:szCs w:val="24"/>
              </w:rPr>
              <w:t xml:space="preserve"> Федерации», нормативных правовых актов Президента Российской Федерации, нормативных правовых актов Правительства Российской Федерации, нормативных правовых актов федерального органа исполнительной власти, уполномоченного на осуществление государственного регулирования в области долевого строительства многоквартирных домов </w:t>
            </w:r>
            <w:proofErr w:type="gramStart"/>
            <w:r w:rsidRPr="003A461B">
              <w:rPr>
                <w:sz w:val="24"/>
                <w:szCs w:val="24"/>
              </w:rPr>
              <w:t>и(</w:t>
            </w:r>
            <w:proofErr w:type="gramEnd"/>
            <w:r w:rsidRPr="003A461B">
              <w:rPr>
                <w:sz w:val="24"/>
                <w:szCs w:val="24"/>
              </w:rPr>
              <w:t>или) иных объектов недвижимости, а также нормативных правовых актов других федеральных органов исполнительной власти, принятых ими в пределах своей компетенции по вопросам долевого строительства многоквартирных домов и(или) иных объектов недвижимости</w:t>
            </w:r>
          </w:p>
        </w:tc>
      </w:tr>
      <w:tr w:rsidR="001A3BFF" w:rsidRPr="003A461B" w:rsidTr="00A82EB5">
        <w:trPr>
          <w:trHeight w:val="739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ind w:firstLine="647"/>
              <w:jc w:val="both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Целями контрольно-надзорной деятельности Инспекции государственного строительного надзора Камчатского края являются: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ind w:firstLine="647"/>
              <w:jc w:val="both"/>
              <w:rPr>
                <w:sz w:val="24"/>
                <w:szCs w:val="24"/>
              </w:rPr>
            </w:pPr>
            <w:proofErr w:type="gramStart"/>
            <w:r w:rsidRPr="003A461B">
              <w:rPr>
                <w:sz w:val="24"/>
                <w:szCs w:val="24"/>
              </w:rPr>
              <w:t xml:space="preserve">предотвращение, </w:t>
            </w:r>
            <w:r w:rsidRPr="003A461B">
              <w:rPr>
                <w:bCs/>
                <w:sz w:val="24"/>
                <w:szCs w:val="24"/>
              </w:rPr>
              <w:t xml:space="preserve">выявление и пресечение </w:t>
            </w:r>
            <w:r w:rsidRPr="003A461B">
              <w:rPr>
                <w:sz w:val="24"/>
                <w:szCs w:val="24"/>
              </w:rPr>
              <w:t xml:space="preserve">допущенных лицами, осуществляющими привлечение денежных средств участников долевого строительства, нарушений требований Федерального </w:t>
            </w:r>
            <w:hyperlink r:id="rId5" w:history="1">
              <w:r w:rsidRPr="003A461B">
                <w:rPr>
                  <w:sz w:val="24"/>
                  <w:szCs w:val="24"/>
                </w:rPr>
                <w:t>закона</w:t>
              </w:r>
            </w:hyperlink>
            <w:r w:rsidRPr="003A461B">
              <w:rPr>
                <w:sz w:val="24"/>
                <w:szCs w:val="24"/>
              </w:rPr>
              <w:t xml:space="preserve">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нормативных правовых актов Президента Российской Федерации, нормативных правовых актов Правительства Российской Федерации, нормативных правовых актов федерального</w:t>
            </w:r>
            <w:proofErr w:type="gramEnd"/>
            <w:r w:rsidRPr="003A461B">
              <w:rPr>
                <w:sz w:val="24"/>
                <w:szCs w:val="24"/>
              </w:rPr>
              <w:t xml:space="preserve"> органа исполнительной власти, уполномоченного на осуществление государственного </w:t>
            </w:r>
            <w:r w:rsidRPr="003A461B">
              <w:rPr>
                <w:sz w:val="24"/>
                <w:szCs w:val="24"/>
              </w:rPr>
              <w:lastRenderedPageBreak/>
              <w:t xml:space="preserve">регулирования в области долевого строительства многоквартирных домов </w:t>
            </w:r>
            <w:proofErr w:type="gramStart"/>
            <w:r w:rsidRPr="003A461B">
              <w:rPr>
                <w:sz w:val="24"/>
                <w:szCs w:val="24"/>
              </w:rPr>
              <w:t>и(</w:t>
            </w:r>
            <w:proofErr w:type="gramEnd"/>
            <w:r w:rsidRPr="003A461B">
              <w:rPr>
                <w:sz w:val="24"/>
                <w:szCs w:val="24"/>
              </w:rPr>
              <w:t>или) иных объектов недвижимости, а также нормативных правовых актов других федеральных органов исполнительной власти, принятых ими в пределах своей компетенции по вопросам долевого строительства многоквартирных домов и(или) иных объектов недвижимости;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ind w:firstLine="647"/>
              <w:jc w:val="both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привлечение лиц, допустивших нарушения законодательства об участии в долевом строительстве, к ответственности, установленной законодательством Российской Федерации</w:t>
            </w:r>
          </w:p>
        </w:tc>
      </w:tr>
      <w:tr w:rsidR="001A3BFF" w:rsidRPr="003A461B" w:rsidTr="00A82EB5"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A461B">
              <w:rPr>
                <w:bCs/>
                <w:sz w:val="24"/>
                <w:szCs w:val="24"/>
              </w:rPr>
              <w:lastRenderedPageBreak/>
              <w:t>Номер (индекс) показателя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A461B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A461B">
              <w:rPr>
                <w:bCs/>
                <w:sz w:val="24"/>
                <w:szCs w:val="24"/>
              </w:rPr>
              <w:t>Формула расчета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A461B">
              <w:rPr>
                <w:bCs/>
                <w:sz w:val="24"/>
                <w:szCs w:val="24"/>
              </w:rPr>
              <w:t>Комментарии (интерпретация значений)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A461B">
              <w:rPr>
                <w:bCs/>
                <w:sz w:val="24"/>
                <w:szCs w:val="24"/>
              </w:rPr>
              <w:t xml:space="preserve">Целевые значения 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A461B">
              <w:rPr>
                <w:bCs/>
                <w:sz w:val="24"/>
                <w:szCs w:val="24"/>
              </w:rPr>
              <w:t>показателей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A461B">
              <w:rPr>
                <w:bCs/>
                <w:sz w:val="24"/>
                <w:szCs w:val="24"/>
              </w:rPr>
              <w:t>Источник данных для определения значения показателя</w:t>
            </w:r>
          </w:p>
        </w:tc>
      </w:tr>
      <w:tr w:rsidR="001A3BFF" w:rsidRPr="003A461B" w:rsidTr="00A82EB5"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3A461B">
              <w:rPr>
                <w:bCs/>
                <w:sz w:val="24"/>
                <w:szCs w:val="24"/>
              </w:rPr>
              <w:t>Ключевые показатели</w:t>
            </w:r>
          </w:p>
        </w:tc>
      </w:tr>
      <w:tr w:rsidR="001A3BFF" w:rsidRPr="003A461B" w:rsidTr="00A82EB5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3A461B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3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3A461B">
              <w:rPr>
                <w:bCs/>
                <w:sz w:val="24"/>
                <w:szCs w:val="24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1A3BFF" w:rsidRPr="003A461B" w:rsidTr="00A82EB5"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3A461B">
              <w:rPr>
                <w:bCs/>
                <w:sz w:val="24"/>
                <w:szCs w:val="24"/>
              </w:rPr>
              <w:t>А.3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3A461B">
              <w:rPr>
                <w:bCs/>
                <w:sz w:val="24"/>
                <w:szCs w:val="24"/>
              </w:rPr>
              <w:t>Показатель, характеризующий нарушение прав участников долевого строительства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3A461B">
              <w:rPr>
                <w:bCs/>
                <w:sz w:val="24"/>
                <w:szCs w:val="24"/>
              </w:rPr>
              <w:t>К</w:t>
            </w:r>
            <w:proofErr w:type="gramStart"/>
            <w:r w:rsidRPr="003A461B">
              <w:rPr>
                <w:bCs/>
                <w:sz w:val="24"/>
                <w:szCs w:val="24"/>
              </w:rPr>
              <w:t>1</w:t>
            </w:r>
            <w:proofErr w:type="gramEnd"/>
            <w:r w:rsidRPr="003A461B">
              <w:rPr>
                <w:bCs/>
                <w:sz w:val="24"/>
                <w:szCs w:val="24"/>
              </w:rPr>
              <w:t xml:space="preserve"> = К2/К3 х 100%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3A461B">
              <w:rPr>
                <w:bCs/>
                <w:sz w:val="24"/>
                <w:szCs w:val="24"/>
              </w:rPr>
              <w:t>К</w:t>
            </w:r>
            <w:proofErr w:type="gramStart"/>
            <w:r w:rsidRPr="003A461B">
              <w:rPr>
                <w:bCs/>
                <w:sz w:val="24"/>
                <w:szCs w:val="24"/>
              </w:rPr>
              <w:t>1</w:t>
            </w:r>
            <w:proofErr w:type="gramEnd"/>
            <w:r w:rsidRPr="003A461B">
              <w:rPr>
                <w:bCs/>
                <w:sz w:val="24"/>
                <w:szCs w:val="24"/>
              </w:rPr>
              <w:t xml:space="preserve"> - значение показателя, характеризующего нарушение прав участников долевого строительства,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3A461B">
              <w:rPr>
                <w:bCs/>
                <w:sz w:val="24"/>
                <w:szCs w:val="24"/>
              </w:rPr>
              <w:t>К2-количество проблемных объектов долевого строительства,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3A461B">
              <w:rPr>
                <w:bCs/>
                <w:sz w:val="24"/>
                <w:szCs w:val="24"/>
              </w:rPr>
              <w:t>К3 – общее количество объектов долевого строительства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Данные Инспекции по результатам проведенных в отношении субъектов мероприятий контрольно-надзорной деятельности, 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1A3BFF" w:rsidRPr="003A461B" w:rsidTr="00A82EB5"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3A461B">
              <w:rPr>
                <w:bCs/>
                <w:sz w:val="24"/>
                <w:szCs w:val="24"/>
              </w:rPr>
              <w:t>Индикативные показатели</w:t>
            </w:r>
          </w:p>
        </w:tc>
      </w:tr>
      <w:tr w:rsidR="001A3BFF" w:rsidRPr="003A461B" w:rsidTr="00A82EB5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В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spacing w:line="256" w:lineRule="exact"/>
              <w:ind w:right="40"/>
              <w:jc w:val="center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Индикативные показатели</w:t>
            </w:r>
            <w:r w:rsidRPr="003A461B">
              <w:rPr>
                <w:rFonts w:eastAsia="Arial"/>
                <w:sz w:val="24"/>
                <w:szCs w:val="24"/>
              </w:rPr>
              <w:t>,</w:t>
            </w:r>
            <w:r w:rsidRPr="003A461B">
              <w:rPr>
                <w:rFonts w:eastAsia="Times New Roman CYR"/>
                <w:sz w:val="24"/>
                <w:szCs w:val="24"/>
              </w:rPr>
              <w:t xml:space="preserve"> характеризующие различные аспекты 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контрольно</w:t>
            </w:r>
            <w:r w:rsidRPr="003A461B">
              <w:rPr>
                <w:rFonts w:eastAsia="Arial"/>
                <w:sz w:val="24"/>
                <w:szCs w:val="24"/>
              </w:rPr>
              <w:t>-</w:t>
            </w:r>
            <w:r w:rsidRPr="003A461B">
              <w:rPr>
                <w:rFonts w:eastAsia="Times New Roman CYR"/>
                <w:sz w:val="24"/>
                <w:szCs w:val="24"/>
              </w:rPr>
              <w:t>надзорной деятельности</w:t>
            </w:r>
          </w:p>
        </w:tc>
      </w:tr>
      <w:tr w:rsidR="001A3BFF" w:rsidRPr="003A461B" w:rsidTr="00A82EB5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В</w:t>
            </w:r>
            <w:r w:rsidRPr="003A461B">
              <w:rPr>
                <w:rFonts w:eastAsia="Arial"/>
                <w:sz w:val="24"/>
                <w:szCs w:val="24"/>
              </w:rPr>
              <w:t>.3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  <w:p w:rsidR="001A3BFF" w:rsidRPr="003A461B" w:rsidRDefault="001A3BFF" w:rsidP="00A82EB5">
            <w:pPr>
              <w:spacing w:line="256" w:lineRule="exact"/>
              <w:ind w:right="40"/>
              <w:jc w:val="center"/>
              <w:rPr>
                <w:rFonts w:eastAsia="Times New Roman CYR"/>
                <w:sz w:val="24"/>
                <w:szCs w:val="24"/>
              </w:rPr>
            </w:pPr>
          </w:p>
        </w:tc>
      </w:tr>
      <w:tr w:rsidR="001A3BFF" w:rsidRPr="003A461B" w:rsidTr="00A82EB5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lastRenderedPageBreak/>
              <w:t>В.3.1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Проверки</w:t>
            </w:r>
          </w:p>
        </w:tc>
      </w:tr>
      <w:tr w:rsidR="001A3BFF" w:rsidRPr="003A461B" w:rsidTr="00A82EB5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В.3.1.1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Общее количество проверок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Общий суммарный показатель проверок, проведенных в отношении субъектов контрольно-надзорной деятельности, ед.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spacing w:line="256" w:lineRule="exact"/>
              <w:ind w:right="40"/>
              <w:jc w:val="center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Данные Инспекции о проверках, проведенных в отношении субъектов контрольно-надзорной деятельности, 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и их </w:t>
            </w:r>
            <w:proofErr w:type="gramStart"/>
            <w:r w:rsidRPr="003A461B">
              <w:rPr>
                <w:sz w:val="24"/>
                <w:szCs w:val="24"/>
              </w:rPr>
              <w:t>результатах</w:t>
            </w:r>
            <w:proofErr w:type="gramEnd"/>
          </w:p>
          <w:p w:rsidR="001A3BFF" w:rsidRPr="003A461B" w:rsidRDefault="001A3BFF" w:rsidP="00A82EB5">
            <w:pPr>
              <w:spacing w:line="256" w:lineRule="exact"/>
              <w:ind w:right="40"/>
              <w:jc w:val="center"/>
              <w:rPr>
                <w:rFonts w:eastAsia="Times New Roman CYR"/>
                <w:sz w:val="24"/>
                <w:szCs w:val="24"/>
              </w:rPr>
            </w:pPr>
          </w:p>
        </w:tc>
      </w:tr>
      <w:tr w:rsidR="001A3BFF" w:rsidRPr="003A461B" w:rsidTr="00A82EB5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В.3.1.2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Общее количество плановых проверок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Общий суммарный показатель плановых проверок, проведенных в отношении субъектов контрольно-надзорной деятельности, ед.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spacing w:line="256" w:lineRule="exact"/>
              <w:ind w:right="40"/>
              <w:jc w:val="center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Данные Инспекции о проверках, проведенных в отношении субъектов контрольно-надзорной деятельности, 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и их </w:t>
            </w:r>
            <w:proofErr w:type="gramStart"/>
            <w:r w:rsidRPr="003A461B">
              <w:rPr>
                <w:sz w:val="24"/>
                <w:szCs w:val="24"/>
              </w:rPr>
              <w:t>результатах</w:t>
            </w:r>
            <w:proofErr w:type="gramEnd"/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3BFF" w:rsidRPr="003A461B" w:rsidTr="00A82EB5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В.3.1.3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Общее количество внеплановых проверок по основаниям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Общий суммарный показатель внеплановых проверок, проведенных в отношении субъектов контрольно-надзорной деятельности, в том числе   выполнения предписаний, ед.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spacing w:line="256" w:lineRule="exact"/>
              <w:ind w:right="40"/>
              <w:jc w:val="center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Данные Инспекции о проверках, проведенных в отношении субъектов контрольно-надзорной деятельности, 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и их </w:t>
            </w:r>
            <w:proofErr w:type="gramStart"/>
            <w:r w:rsidRPr="003A461B">
              <w:rPr>
                <w:sz w:val="24"/>
                <w:szCs w:val="24"/>
              </w:rPr>
              <w:t>результатах</w:t>
            </w:r>
            <w:proofErr w:type="gramEnd"/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3BFF" w:rsidRPr="003A461B" w:rsidTr="00A82EB5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В.3.1.4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Количество субъектов, 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в </w:t>
            </w:r>
            <w:proofErr w:type="gramStart"/>
            <w:r w:rsidRPr="003A461B">
              <w:rPr>
                <w:sz w:val="24"/>
                <w:szCs w:val="24"/>
              </w:rPr>
              <w:t>отношении</w:t>
            </w:r>
            <w:proofErr w:type="gramEnd"/>
            <w:r w:rsidRPr="003A461B">
              <w:rPr>
                <w:sz w:val="24"/>
                <w:szCs w:val="24"/>
              </w:rPr>
              <w:t xml:space="preserve"> которых были проведены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Общее количество субъектов, в отношении которых проведены проверки, ед.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spacing w:line="256" w:lineRule="exact"/>
              <w:ind w:right="40"/>
              <w:jc w:val="center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Данные Инспекции о проверках, проведенных в отношении субъектов контрольно-надзорной деятельности, 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и их </w:t>
            </w:r>
            <w:proofErr w:type="gramStart"/>
            <w:r w:rsidRPr="003A461B">
              <w:rPr>
                <w:sz w:val="24"/>
                <w:szCs w:val="24"/>
              </w:rPr>
              <w:t>результатах</w:t>
            </w:r>
            <w:proofErr w:type="gramEnd"/>
          </w:p>
        </w:tc>
      </w:tr>
      <w:tr w:rsidR="001A3BFF" w:rsidRPr="003A461B" w:rsidTr="00A82EB5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lastRenderedPageBreak/>
              <w:t>В.3.1.18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Доля проверок, на результаты которых поданы жалобы</w:t>
            </w:r>
          </w:p>
          <w:p w:rsidR="001A3BFF" w:rsidRPr="003A461B" w:rsidRDefault="001A3BFF" w:rsidP="00A82EB5">
            <w:pPr>
              <w:ind w:left="5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Д = № 1 /№ 2 x 100%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rFonts w:eastAsia="Times New Roman CYR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Д - доля проверок, на результаты которых поданы жалобы</w:t>
            </w:r>
            <w:proofErr w:type="gramStart"/>
            <w:r w:rsidRPr="003A461B">
              <w:rPr>
                <w:sz w:val="24"/>
                <w:szCs w:val="24"/>
              </w:rPr>
              <w:t>, %;</w:t>
            </w:r>
            <w:proofErr w:type="gramEnd"/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№ 1 - количество проверок, на результаты которых поданы жалобы, ед.;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№ 2 – общее количество проведенных проверок, ед.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spacing w:line="256" w:lineRule="exact"/>
              <w:ind w:right="40"/>
              <w:jc w:val="center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Данные Инспекции о проверках, проведенных в отношении субъектов контрольно-надзорной деятельности, </w:t>
            </w:r>
          </w:p>
          <w:p w:rsidR="001A3BFF" w:rsidRPr="003A461B" w:rsidRDefault="001A3BFF" w:rsidP="00A82EB5">
            <w:pPr>
              <w:spacing w:line="256" w:lineRule="exact"/>
              <w:ind w:right="40"/>
              <w:jc w:val="center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и их </w:t>
            </w:r>
            <w:proofErr w:type="gramStart"/>
            <w:r w:rsidRPr="003A461B">
              <w:rPr>
                <w:sz w:val="24"/>
                <w:szCs w:val="24"/>
              </w:rPr>
              <w:t>результатах</w:t>
            </w:r>
            <w:proofErr w:type="gramEnd"/>
          </w:p>
        </w:tc>
      </w:tr>
      <w:tr w:rsidR="001A3BFF" w:rsidRPr="003A461B" w:rsidTr="00A82EB5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В.3.1.24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Доля проверок, результаты которых признаны недействительными, в том числе по решению суда и по предписанию органов прокуратуры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Д = № 3 /№ 2 x 100%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rFonts w:eastAsia="Times New Roman CYR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Д - доля проверок, результаты которых признаны недействительными</w:t>
            </w:r>
            <w:proofErr w:type="gramStart"/>
            <w:r w:rsidRPr="003A461B">
              <w:rPr>
                <w:sz w:val="24"/>
                <w:szCs w:val="24"/>
              </w:rPr>
              <w:t>, %;</w:t>
            </w:r>
            <w:proofErr w:type="gramEnd"/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№ 3 - количество проверок, результаты которых признаны недействительными, ед.;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№ 2 - общее количество проведенных проверок, ед.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spacing w:line="256" w:lineRule="exact"/>
              <w:ind w:right="40"/>
              <w:jc w:val="center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Данные Инспекции о проверках, проведенных в отношении субъектов контрольно-надзорной деятельности, </w:t>
            </w:r>
          </w:p>
          <w:p w:rsidR="001A3BFF" w:rsidRPr="003A461B" w:rsidRDefault="001A3BFF" w:rsidP="00A82EB5">
            <w:pPr>
              <w:spacing w:line="256" w:lineRule="exact"/>
              <w:ind w:right="40"/>
              <w:jc w:val="center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и их </w:t>
            </w:r>
            <w:proofErr w:type="gramStart"/>
            <w:r w:rsidRPr="003A461B">
              <w:rPr>
                <w:sz w:val="24"/>
                <w:szCs w:val="24"/>
              </w:rPr>
              <w:t>результатах</w:t>
            </w:r>
            <w:proofErr w:type="gramEnd"/>
          </w:p>
        </w:tc>
      </w:tr>
      <w:tr w:rsidR="001A3BFF" w:rsidRPr="003A461B" w:rsidTr="00A82EB5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В.3.1.26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Доля проверок, проведенных с нарушениями требований законодательства Российской Федерации о порядке их проведения, по </w:t>
            </w:r>
            <w:proofErr w:type="gramStart"/>
            <w:r w:rsidRPr="003A461B">
              <w:rPr>
                <w:sz w:val="24"/>
                <w:szCs w:val="24"/>
              </w:rPr>
              <w:t>результатам</w:t>
            </w:r>
            <w:proofErr w:type="gramEnd"/>
            <w:r w:rsidRPr="003A461B">
              <w:rPr>
                <w:sz w:val="24"/>
                <w:szCs w:val="24"/>
              </w:rPr>
              <w:t xml:space="preserve"> выявления которых к должностным лицам, осуществившим такие проверки, применены </w:t>
            </w:r>
            <w:r w:rsidRPr="003A461B">
              <w:rPr>
                <w:sz w:val="24"/>
                <w:szCs w:val="24"/>
              </w:rPr>
              <w:lastRenderedPageBreak/>
              <w:t>меры дисциплинарного, административного наказания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lastRenderedPageBreak/>
              <w:t>Д = № 4 /№ 2 x 100%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Д - доля проверок, проведенных с нарушением</w:t>
            </w:r>
            <w:proofErr w:type="gramStart"/>
            <w:r w:rsidRPr="003A461B">
              <w:rPr>
                <w:sz w:val="24"/>
                <w:szCs w:val="24"/>
              </w:rPr>
              <w:t>, %;</w:t>
            </w:r>
            <w:proofErr w:type="gramEnd"/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№ 4 - количество проверок, проведенных с нарушением, ед.;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№ 2 - общее количество проведенных проверок, ед.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spacing w:line="256" w:lineRule="exact"/>
              <w:ind w:right="40"/>
              <w:jc w:val="center"/>
              <w:rPr>
                <w:rFonts w:eastAsia="Times New Roman CYR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Данные Инспекции о проверках, проведенных в отношении субъектов контрольно-надзорной деятельности, </w:t>
            </w:r>
          </w:p>
          <w:p w:rsidR="001A3BFF" w:rsidRPr="003A461B" w:rsidRDefault="001A3BFF" w:rsidP="00A82EB5">
            <w:pPr>
              <w:spacing w:line="256" w:lineRule="exact"/>
              <w:ind w:right="40"/>
              <w:jc w:val="center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и их </w:t>
            </w:r>
            <w:proofErr w:type="gramStart"/>
            <w:r w:rsidRPr="003A461B">
              <w:rPr>
                <w:sz w:val="24"/>
                <w:szCs w:val="24"/>
              </w:rPr>
              <w:t>результатах</w:t>
            </w:r>
            <w:proofErr w:type="gramEnd"/>
          </w:p>
        </w:tc>
      </w:tr>
      <w:tr w:rsidR="001A3BFF" w:rsidRPr="003A461B" w:rsidTr="00A82EB5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lastRenderedPageBreak/>
              <w:t>В.3.1.29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A461B">
              <w:rPr>
                <w:sz w:val="24"/>
                <w:szCs w:val="24"/>
              </w:rPr>
              <w:t>Доля плановых и внеплановых проверок, которые не удалось провести в связи с отсутствием проверяемого лица по месту нахождения (жительства), указанному в государственных информационных ресурсах, в связи с отсутствием руководителя организации, иного уполномоченного лица, в связи с изменением статуса проверяемого лица, в связи со сменой собственника производственного объекта, в связи с прекращением осуществления проверяемой сферы деятельности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Д = № 5 /№ 6 x 100%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A461B">
              <w:rPr>
                <w:sz w:val="24"/>
                <w:szCs w:val="24"/>
              </w:rPr>
              <w:t>Д - доля плановых и внеплановых проверок, которые не удалось провести в связи с отсутствием проверяемого лица по месту нахождения (жительства), указанному в государственных информационных ресурсах, в связи с отсутствием руководителя организации, иного уполномоченного лица, в связи с изменением статуса проверяемого лица, в связи со сменой собственника производственного объекта, в связи с прекращением осуществления проверяемой сферы деятельности, %;</w:t>
            </w:r>
            <w:proofErr w:type="gramEnd"/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№ 5 - количество проверок, которые не удалось провести в связи с указанными причинами, </w:t>
            </w:r>
            <w:proofErr w:type="spellStart"/>
            <w:proofErr w:type="gramStart"/>
            <w:r w:rsidRPr="003A461B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3A461B">
              <w:rPr>
                <w:sz w:val="24"/>
                <w:szCs w:val="24"/>
              </w:rPr>
              <w:t>;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№ 6 - количество плановых </w:t>
            </w:r>
            <w:r w:rsidRPr="003A461B">
              <w:rPr>
                <w:sz w:val="24"/>
                <w:szCs w:val="24"/>
              </w:rPr>
              <w:lastRenderedPageBreak/>
              <w:t>проверок, которые не удалось провести, ед.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spacing w:line="256" w:lineRule="exact"/>
              <w:ind w:right="40"/>
              <w:jc w:val="center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lastRenderedPageBreak/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Данные Инспекции о проверках, проведенных в отношении субъектов контрольно-надзорной деятельности, 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и их </w:t>
            </w:r>
            <w:proofErr w:type="gramStart"/>
            <w:r w:rsidRPr="003A461B">
              <w:rPr>
                <w:sz w:val="24"/>
                <w:szCs w:val="24"/>
              </w:rPr>
              <w:t>результатах</w:t>
            </w:r>
            <w:proofErr w:type="gramEnd"/>
          </w:p>
        </w:tc>
      </w:tr>
      <w:tr w:rsidR="001A3BFF" w:rsidRPr="003A461B" w:rsidTr="00A82EB5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lastRenderedPageBreak/>
              <w:t>В.3.1.30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Доля выявленных при проведении проверок правонарушений, связанных с неисполнением предписаний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Д = № 7 /№ 8 x 100%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Д - доля выявленных при проведении проверок правонарушений, связанных с неисполнением предписаний</w:t>
            </w:r>
            <w:proofErr w:type="gramStart"/>
            <w:r w:rsidRPr="003A461B">
              <w:rPr>
                <w:sz w:val="24"/>
                <w:szCs w:val="24"/>
              </w:rPr>
              <w:t>, %;</w:t>
            </w:r>
            <w:proofErr w:type="gramEnd"/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№ 7 - количество неисполненных предписаний, выданных по результатам проверок, ед.;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№ 8 - общее количество предписаний, выданных по результатам проверок, ед.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spacing w:line="256" w:lineRule="exact"/>
              <w:ind w:right="40"/>
              <w:jc w:val="center"/>
              <w:rPr>
                <w:rFonts w:eastAsia="Times New Roman CYR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Данные Инспекции о проверках, проведенных в отношении субъектов контрольно-надзорной деятельности, 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и их </w:t>
            </w:r>
            <w:proofErr w:type="gramStart"/>
            <w:r w:rsidRPr="003A461B">
              <w:rPr>
                <w:sz w:val="24"/>
                <w:szCs w:val="24"/>
              </w:rPr>
              <w:t>результатах</w:t>
            </w:r>
            <w:proofErr w:type="gramEnd"/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A3BFF" w:rsidRPr="003A461B" w:rsidTr="00A82EB5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В.3.1.34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Д = № 9 / 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№ 10 x 100%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Д - доля проверок, по результатам которых материалы о выявленных нарушениях переданы в уполномоченные органы для возбуждения уголовных дел, %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№ 9 - количество проверок,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по </w:t>
            </w:r>
            <w:proofErr w:type="gramStart"/>
            <w:r w:rsidRPr="003A461B">
              <w:rPr>
                <w:sz w:val="24"/>
                <w:szCs w:val="24"/>
              </w:rPr>
              <w:t>результатам</w:t>
            </w:r>
            <w:proofErr w:type="gramEnd"/>
            <w:r w:rsidRPr="003A461B">
              <w:rPr>
                <w:sz w:val="24"/>
                <w:szCs w:val="24"/>
              </w:rPr>
              <w:t xml:space="preserve"> которых материалы о выявленных нарушениях переданы в уполномоченные органы для возбуждения уголовных дел, ед.;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№ 10 - общее количество проверок, в результате </w:t>
            </w:r>
            <w:r w:rsidRPr="003A461B">
              <w:rPr>
                <w:sz w:val="24"/>
                <w:szCs w:val="24"/>
              </w:rPr>
              <w:lastRenderedPageBreak/>
              <w:t xml:space="preserve">которых выявлены нарушения обязательных требований, </w:t>
            </w:r>
            <w:proofErr w:type="spellStart"/>
            <w:proofErr w:type="gramStart"/>
            <w:r w:rsidRPr="003A461B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spacing w:line="256" w:lineRule="exact"/>
              <w:ind w:right="40"/>
              <w:jc w:val="center"/>
              <w:rPr>
                <w:rFonts w:eastAsia="Times New Roman CYR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Данные Инспекции о проверках, проведенных в отношении субъектов контрольно-надзорной деятельности, 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и их </w:t>
            </w:r>
            <w:proofErr w:type="gramStart"/>
            <w:r w:rsidRPr="003A461B">
              <w:rPr>
                <w:sz w:val="24"/>
                <w:szCs w:val="24"/>
              </w:rPr>
              <w:t>результатах</w:t>
            </w:r>
            <w:proofErr w:type="gramEnd"/>
          </w:p>
        </w:tc>
      </w:tr>
      <w:tr w:rsidR="001A3BFF" w:rsidRPr="003A461B" w:rsidTr="00A82EB5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lastRenderedPageBreak/>
              <w:t>В.3.1.35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Общая сумма наложенных по итогам проверок административных штрафов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Общая сумма наложенных штрафов, с </w:t>
            </w:r>
            <w:proofErr w:type="gramStart"/>
            <w:r w:rsidRPr="003A461B">
              <w:rPr>
                <w:sz w:val="24"/>
                <w:szCs w:val="24"/>
              </w:rPr>
              <w:t>учетом</w:t>
            </w:r>
            <w:proofErr w:type="gramEnd"/>
            <w:r w:rsidRPr="003A461B">
              <w:rPr>
                <w:sz w:val="24"/>
                <w:szCs w:val="24"/>
              </w:rPr>
              <w:t xml:space="preserve"> в том числе штрафов, наложенных на должностных лиц, индивидуальных предпринимателей и юридических лиц, тыс. руб.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spacing w:line="256" w:lineRule="exact"/>
              <w:ind w:right="40"/>
              <w:jc w:val="center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Данные Инспекции о проверках, проведенных в отношении субъектов контрольно-надзорной деятельности, 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и их </w:t>
            </w:r>
            <w:proofErr w:type="gramStart"/>
            <w:r w:rsidRPr="003A461B">
              <w:rPr>
                <w:sz w:val="24"/>
                <w:szCs w:val="24"/>
              </w:rPr>
              <w:t>результатах</w:t>
            </w:r>
            <w:proofErr w:type="gramEnd"/>
          </w:p>
        </w:tc>
      </w:tr>
      <w:tr w:rsidR="001A3BFF" w:rsidRPr="003A461B" w:rsidTr="00A82EB5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В.3.1.36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Общая сумма уплаченных (взысканных) административных штрафов, наложенных по итогам проверок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Общая сумма наложенных штрафов, с </w:t>
            </w:r>
            <w:proofErr w:type="gramStart"/>
            <w:r w:rsidRPr="003A461B">
              <w:rPr>
                <w:sz w:val="24"/>
                <w:szCs w:val="24"/>
              </w:rPr>
              <w:t>учетом</w:t>
            </w:r>
            <w:proofErr w:type="gramEnd"/>
            <w:r w:rsidRPr="003A461B">
              <w:rPr>
                <w:sz w:val="24"/>
                <w:szCs w:val="24"/>
              </w:rPr>
              <w:t xml:space="preserve"> в том числе штрафов, наложенных на должностных лиц, индивидуальных предпринимателей и юридических лиц, тыс. руб.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spacing w:line="256" w:lineRule="exact"/>
              <w:ind w:right="40"/>
              <w:jc w:val="center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Данные Инспекции о проверках, проведенных в отношении субъектов контрольно-надзорной деятельности, 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и их </w:t>
            </w:r>
            <w:proofErr w:type="gramStart"/>
            <w:r w:rsidRPr="003A461B">
              <w:rPr>
                <w:sz w:val="24"/>
                <w:szCs w:val="24"/>
              </w:rPr>
              <w:t>результатах</w:t>
            </w:r>
            <w:proofErr w:type="gramEnd"/>
          </w:p>
        </w:tc>
      </w:tr>
      <w:tr w:rsidR="001A3BFF" w:rsidRPr="003A461B" w:rsidTr="00A82EB5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В.3.6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Производство по делам об административных правонарушениях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3BFF" w:rsidRPr="003A461B" w:rsidTr="00A82EB5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В.3.6.1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Количество протоколов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Количество протоколов об административных правонарушениях (всего) и по различным основаниям, ед.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spacing w:line="256" w:lineRule="exact"/>
              <w:ind w:right="40"/>
              <w:jc w:val="center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Данные Инспекции о проверках, проведенных в отношении субъектов контрольно-надзорной деятельности, 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и их </w:t>
            </w:r>
            <w:proofErr w:type="gramStart"/>
            <w:r w:rsidRPr="003A461B">
              <w:rPr>
                <w:sz w:val="24"/>
                <w:szCs w:val="24"/>
              </w:rPr>
              <w:t>результатах</w:t>
            </w:r>
            <w:proofErr w:type="gramEnd"/>
          </w:p>
        </w:tc>
      </w:tr>
      <w:tr w:rsidR="001A3BFF" w:rsidRPr="003A461B" w:rsidTr="00A82EB5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В.3.6.2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Количество постановлений о </w:t>
            </w:r>
            <w:r w:rsidRPr="003A461B">
              <w:rPr>
                <w:sz w:val="24"/>
                <w:szCs w:val="24"/>
              </w:rPr>
              <w:lastRenderedPageBreak/>
              <w:t>прекращении производства по делу об административном правонарушении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Количество постановлений о прекращении </w:t>
            </w:r>
            <w:r w:rsidRPr="003A461B">
              <w:rPr>
                <w:sz w:val="24"/>
                <w:szCs w:val="24"/>
              </w:rPr>
              <w:lastRenderedPageBreak/>
              <w:t xml:space="preserve">производства по делу об административном правонарушении (всего) и по различным основаниям, ед.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spacing w:line="256" w:lineRule="exact"/>
              <w:ind w:right="40"/>
              <w:jc w:val="center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lastRenderedPageBreak/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Данные Инспекции о проверках, проведенных в </w:t>
            </w:r>
            <w:r w:rsidRPr="003A461B">
              <w:rPr>
                <w:sz w:val="24"/>
                <w:szCs w:val="24"/>
              </w:rPr>
              <w:lastRenderedPageBreak/>
              <w:t xml:space="preserve">отношении субъектов контрольно-надзорной деятельности, 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и их </w:t>
            </w:r>
            <w:proofErr w:type="gramStart"/>
            <w:r w:rsidRPr="003A461B">
              <w:rPr>
                <w:sz w:val="24"/>
                <w:szCs w:val="24"/>
              </w:rPr>
              <w:t>результатах</w:t>
            </w:r>
            <w:proofErr w:type="gramEnd"/>
          </w:p>
        </w:tc>
      </w:tr>
      <w:tr w:rsidR="001A3BFF" w:rsidRPr="003A461B" w:rsidTr="00A82EB5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lastRenderedPageBreak/>
              <w:t>В.3.6.3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Количество постановлений о назначении административных наказаний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Количество постановлений о назначении административных наказаний (всего), ед.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spacing w:line="256" w:lineRule="exact"/>
              <w:ind w:right="40"/>
              <w:jc w:val="center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Данные Инспекции о проверках, проведенных в отношении субъектов контрольно-надзорной деятельности, 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и их </w:t>
            </w:r>
            <w:proofErr w:type="gramStart"/>
            <w:r w:rsidRPr="003A461B">
              <w:rPr>
                <w:sz w:val="24"/>
                <w:szCs w:val="24"/>
              </w:rPr>
              <w:t>результатах</w:t>
            </w:r>
            <w:proofErr w:type="gramEnd"/>
          </w:p>
        </w:tc>
      </w:tr>
      <w:tr w:rsidR="001A3BFF" w:rsidRPr="003A461B" w:rsidTr="00A82EB5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В.3.6.4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Количество административных наказаний, по которым административный штраф заменен предупреждением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Количество административных штрафов, наложенных на лиц, являющихся субъектами малого и среднего предпринимательства, осуществляющих предпринимательскую деятельность без образования юридического лица, и юридическими лицами, а также на их работников, замененных на предупреждение, ед.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spacing w:line="256" w:lineRule="exact"/>
              <w:ind w:right="40"/>
              <w:jc w:val="center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Данные Инспекции о проверках, проведенных в отношении субъектов контрольно-надзорной деятельности, 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и их </w:t>
            </w:r>
            <w:proofErr w:type="gramStart"/>
            <w:r w:rsidRPr="003A461B">
              <w:rPr>
                <w:sz w:val="24"/>
                <w:szCs w:val="24"/>
              </w:rPr>
              <w:t>результатах</w:t>
            </w:r>
            <w:proofErr w:type="gramEnd"/>
          </w:p>
        </w:tc>
      </w:tr>
      <w:tr w:rsidR="001A3BFF" w:rsidRPr="003A461B" w:rsidTr="00A82EB5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В.3.6.5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Общая сумма наложенных штрафов по результатам рассмотрения дел об </w:t>
            </w:r>
            <w:r w:rsidRPr="003A461B">
              <w:rPr>
                <w:sz w:val="24"/>
                <w:szCs w:val="24"/>
              </w:rPr>
              <w:lastRenderedPageBreak/>
              <w:t>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Общая сумма наложенных административных штрафов, в том числе на должностных лиц, </w:t>
            </w:r>
            <w:r w:rsidRPr="003A461B">
              <w:rPr>
                <w:sz w:val="24"/>
                <w:szCs w:val="24"/>
              </w:rPr>
              <w:lastRenderedPageBreak/>
              <w:t>индивидуальных предпринимателей, юридических лиц, граждан, тыс. руб.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spacing w:line="256" w:lineRule="exact"/>
              <w:ind w:right="40"/>
              <w:jc w:val="center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lastRenderedPageBreak/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Данные Инспекции о проверках, проведенных в отношении субъектов контрольно-надзорной </w:t>
            </w:r>
            <w:r w:rsidRPr="003A461B">
              <w:rPr>
                <w:sz w:val="24"/>
                <w:szCs w:val="24"/>
              </w:rPr>
              <w:lastRenderedPageBreak/>
              <w:t xml:space="preserve">деятельности, 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и их </w:t>
            </w:r>
            <w:proofErr w:type="gramStart"/>
            <w:r w:rsidRPr="003A461B">
              <w:rPr>
                <w:sz w:val="24"/>
                <w:szCs w:val="24"/>
              </w:rPr>
              <w:t>результатах</w:t>
            </w:r>
            <w:proofErr w:type="gramEnd"/>
          </w:p>
        </w:tc>
      </w:tr>
      <w:tr w:rsidR="001A3BFF" w:rsidRPr="003A461B" w:rsidTr="00A82EB5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lastRenderedPageBreak/>
              <w:t>В.3.6.6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Доля штрафов, наложенных по результатам рассмотрения дел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Д = № 11 / 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№ </w:t>
            </w:r>
            <w:r w:rsidRPr="003A461B">
              <w:rPr>
                <w:sz w:val="24"/>
                <w:szCs w:val="24"/>
                <w:lang w:val="en-US"/>
              </w:rPr>
              <w:t>1</w:t>
            </w:r>
            <w:r w:rsidRPr="003A461B">
              <w:rPr>
                <w:sz w:val="24"/>
                <w:szCs w:val="24"/>
              </w:rPr>
              <w:t>2 x 100%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Д - доля штрафов, наложенных по результатам рассмотрения дел об административных правонарушениях</w:t>
            </w:r>
            <w:proofErr w:type="gramStart"/>
            <w:r w:rsidRPr="003A461B">
              <w:rPr>
                <w:sz w:val="24"/>
                <w:szCs w:val="24"/>
              </w:rPr>
              <w:t>, %;</w:t>
            </w:r>
            <w:proofErr w:type="gramEnd"/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№ 11 - количество штрафов, наложенных по результатам рассмотрения дел об административных правонарушениях, ед.;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№ 12 - общее количество наказаний, наложенных по результатам рассмотрения дел об административных правонарушениях, ед.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spacing w:line="256" w:lineRule="exact"/>
              <w:ind w:right="40"/>
              <w:jc w:val="center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Данные Инспекции о проверках, проведенных в отношении субъектов контрольно-надзорной деятельности, 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и их </w:t>
            </w:r>
            <w:proofErr w:type="gramStart"/>
            <w:r w:rsidRPr="003A461B">
              <w:rPr>
                <w:sz w:val="24"/>
                <w:szCs w:val="24"/>
              </w:rPr>
              <w:t>результатах</w:t>
            </w:r>
            <w:proofErr w:type="gramEnd"/>
          </w:p>
        </w:tc>
      </w:tr>
      <w:tr w:rsidR="001A3BFF" w:rsidRPr="003A461B" w:rsidTr="00A82EB5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В.3.6.7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Общая сумма уплаченных (взысканных) штрафов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Общая сумма уплаченных (взысканных) штрафов, тыс. руб.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spacing w:line="256" w:lineRule="exact"/>
              <w:ind w:right="40"/>
              <w:jc w:val="center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Данные Инспекции о проверках, проведенных в отношении субъектов контрольно-надзорной деятельности, 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и их </w:t>
            </w:r>
            <w:proofErr w:type="gramStart"/>
            <w:r w:rsidRPr="003A461B">
              <w:rPr>
                <w:sz w:val="24"/>
                <w:szCs w:val="24"/>
              </w:rPr>
              <w:t>результатах</w:t>
            </w:r>
            <w:proofErr w:type="gramEnd"/>
          </w:p>
        </w:tc>
      </w:tr>
      <w:tr w:rsidR="001A3BFF" w:rsidRPr="003A461B" w:rsidTr="00A82EB5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В.3.6.8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Отношение суммы взысканных штрафов к общей сумме наложенных административных </w:t>
            </w:r>
            <w:r w:rsidRPr="003A461B">
              <w:rPr>
                <w:sz w:val="24"/>
                <w:szCs w:val="24"/>
              </w:rPr>
              <w:lastRenderedPageBreak/>
              <w:t>штрафов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lastRenderedPageBreak/>
              <w:t xml:space="preserve">О = № 13 / № </w:t>
            </w:r>
            <w:r w:rsidRPr="003A461B">
              <w:rPr>
                <w:sz w:val="24"/>
                <w:szCs w:val="24"/>
                <w:lang w:val="en-US"/>
              </w:rPr>
              <w:t>1</w:t>
            </w:r>
            <w:r w:rsidRPr="003A461B">
              <w:rPr>
                <w:sz w:val="24"/>
                <w:szCs w:val="24"/>
              </w:rPr>
              <w:t>4 x 100%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О - отношение суммы взысканных штрафов к общей сумме наложенных административных штрафов</w:t>
            </w:r>
            <w:proofErr w:type="gramStart"/>
            <w:r w:rsidRPr="003A461B">
              <w:rPr>
                <w:sz w:val="24"/>
                <w:szCs w:val="24"/>
              </w:rPr>
              <w:t>, %;</w:t>
            </w:r>
            <w:proofErr w:type="gramEnd"/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lastRenderedPageBreak/>
              <w:t>№ 13- сумма взысканных штрафов;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№ 14 - сумма наложенных административных штрафов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spacing w:line="256" w:lineRule="exact"/>
              <w:ind w:right="40"/>
              <w:jc w:val="center"/>
              <w:rPr>
                <w:rFonts w:eastAsia="Times New Roman CYR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Данные Инспекции о проверках, проведенных в отношении субъектов контрольно-надзорной деятельности, 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lastRenderedPageBreak/>
              <w:t xml:space="preserve">и их </w:t>
            </w:r>
            <w:proofErr w:type="gramStart"/>
            <w:r w:rsidRPr="003A461B">
              <w:rPr>
                <w:sz w:val="24"/>
                <w:szCs w:val="24"/>
              </w:rPr>
              <w:t>результатах</w:t>
            </w:r>
            <w:proofErr w:type="gramEnd"/>
          </w:p>
        </w:tc>
      </w:tr>
      <w:tr w:rsidR="001A3BFF" w:rsidRPr="003A461B" w:rsidTr="00A82EB5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lastRenderedPageBreak/>
              <w:t>В.3.8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Мероприятия, направленные на профилактику нарушений обязательных требований</w:t>
            </w:r>
          </w:p>
        </w:tc>
      </w:tr>
      <w:tr w:rsidR="001A3BFF" w:rsidRPr="003A461B" w:rsidTr="00A82EB5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В.3.8.1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Количество проведенных профилактических мероприятий, шт.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spacing w:line="256" w:lineRule="exact"/>
              <w:ind w:right="40"/>
              <w:jc w:val="center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Данные Инспекции о проверках, проведенных в отношении субъектов контрольно-надзорной деятельности, 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и их </w:t>
            </w:r>
            <w:proofErr w:type="gramStart"/>
            <w:r w:rsidRPr="003A461B">
              <w:rPr>
                <w:sz w:val="24"/>
                <w:szCs w:val="24"/>
              </w:rPr>
              <w:t>результатах</w:t>
            </w:r>
            <w:proofErr w:type="gramEnd"/>
          </w:p>
        </w:tc>
      </w:tr>
      <w:tr w:rsidR="001A3BFF" w:rsidRPr="003A461B" w:rsidTr="00A82EB5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В.3.8.2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Количество субъектов, в отношении которых проведены профилактические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Количество субъектов, в отношении которых проведены профилактические мероприятия, ед.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spacing w:line="256" w:lineRule="exact"/>
              <w:ind w:right="40"/>
              <w:jc w:val="center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Данные Инспекции о проведенных профилактических мероприятиях</w:t>
            </w:r>
          </w:p>
        </w:tc>
      </w:tr>
      <w:tr w:rsidR="001A3BFF" w:rsidRPr="003A461B" w:rsidTr="00A82EB5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В.3.8.3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Доля субъектов, в отношении которых проведены профилактические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Д = № 15 / № </w:t>
            </w:r>
            <w:r w:rsidRPr="003A461B">
              <w:rPr>
                <w:sz w:val="24"/>
                <w:szCs w:val="24"/>
                <w:lang w:val="en-US"/>
              </w:rPr>
              <w:t>1</w:t>
            </w:r>
            <w:r w:rsidRPr="003A461B">
              <w:rPr>
                <w:sz w:val="24"/>
                <w:szCs w:val="24"/>
              </w:rPr>
              <w:t>6 x 100%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Д - доля субъектов, в отношении которых проведены профилактические мероприятия</w:t>
            </w:r>
            <w:proofErr w:type="gramStart"/>
            <w:r w:rsidRPr="003A461B">
              <w:rPr>
                <w:sz w:val="24"/>
                <w:szCs w:val="24"/>
              </w:rPr>
              <w:t>, %;</w:t>
            </w:r>
            <w:proofErr w:type="gramEnd"/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№ 15 - количество субъектов, в отношении которых проведены профилактические мероприятия, ед.;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№ 16 - общее количество поднадзорных субъектов, </w:t>
            </w:r>
            <w:r w:rsidRPr="003A461B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spacing w:line="256" w:lineRule="exact"/>
              <w:ind w:right="40"/>
              <w:jc w:val="center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lastRenderedPageBreak/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Данные Инспекции о проведенных профилактических мероприятиях</w:t>
            </w:r>
          </w:p>
        </w:tc>
      </w:tr>
      <w:tr w:rsidR="001A3BFF" w:rsidRPr="003A461B" w:rsidTr="00A82EB5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lastRenderedPageBreak/>
              <w:t>В.4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1A3BFF" w:rsidRPr="003A461B" w:rsidTr="00A82EB5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В.4.2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Общее количество штатных единиц, всего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spacing w:line="256" w:lineRule="exact"/>
              <w:ind w:right="40"/>
              <w:jc w:val="center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Штатное расписание 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Инспекции</w:t>
            </w:r>
          </w:p>
        </w:tc>
      </w:tr>
      <w:tr w:rsidR="001A3BFF" w:rsidRPr="003A461B" w:rsidTr="00A82EB5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В. 4.3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Количество штатных единиц, в должностные обязанности которых входит выполнение контрольно-надзорных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Количество штатных единиц, в должностные обязанности которых входит выполнение контрольно-надзорных функций, ед.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spacing w:line="256" w:lineRule="exact"/>
              <w:ind w:right="40"/>
              <w:jc w:val="center"/>
              <w:rPr>
                <w:rFonts w:eastAsia="Times New Roman CYR"/>
                <w:sz w:val="24"/>
                <w:szCs w:val="24"/>
              </w:rPr>
            </w:pPr>
            <w:r w:rsidRPr="003A461B">
              <w:rPr>
                <w:rFonts w:eastAsia="Times New Roman CYR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Штатное расписание </w:t>
            </w:r>
          </w:p>
          <w:p w:rsidR="001A3BFF" w:rsidRPr="003A461B" w:rsidRDefault="001A3BFF" w:rsidP="00A82E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Инспекции</w:t>
            </w:r>
          </w:p>
        </w:tc>
      </w:tr>
    </w:tbl>
    <w:p w:rsidR="001A3BFF" w:rsidRPr="003A461B" w:rsidRDefault="001A3BFF" w:rsidP="001A3BFF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1A3BFF" w:rsidRPr="003A461B" w:rsidRDefault="001A3BFF" w:rsidP="001A3BF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1A3BFF" w:rsidRDefault="001A3BFF" w:rsidP="001A3BFF">
      <w:pPr>
        <w:tabs>
          <w:tab w:val="left" w:pos="720"/>
        </w:tabs>
        <w:jc w:val="both"/>
        <w:outlineLvl w:val="0"/>
      </w:pPr>
    </w:p>
    <w:p w:rsidR="001A3BFF" w:rsidRDefault="001A3BFF" w:rsidP="001A3BFF">
      <w:pPr>
        <w:tabs>
          <w:tab w:val="left" w:pos="720"/>
        </w:tabs>
        <w:jc w:val="both"/>
        <w:outlineLvl w:val="0"/>
      </w:pPr>
    </w:p>
    <w:p w:rsidR="001A3BFF" w:rsidRDefault="001A3BFF" w:rsidP="001A3BFF">
      <w:pPr>
        <w:tabs>
          <w:tab w:val="left" w:pos="720"/>
        </w:tabs>
        <w:jc w:val="both"/>
        <w:outlineLvl w:val="0"/>
      </w:pPr>
    </w:p>
    <w:p w:rsidR="001A3BFF" w:rsidRDefault="001A3BFF" w:rsidP="001A3BFF">
      <w:pPr>
        <w:tabs>
          <w:tab w:val="left" w:pos="720"/>
        </w:tabs>
        <w:jc w:val="both"/>
        <w:outlineLvl w:val="0"/>
      </w:pPr>
    </w:p>
    <w:p w:rsidR="001A3BFF" w:rsidRDefault="001A3BFF" w:rsidP="001A3BFF">
      <w:pPr>
        <w:tabs>
          <w:tab w:val="left" w:pos="720"/>
        </w:tabs>
        <w:jc w:val="both"/>
        <w:outlineLvl w:val="0"/>
      </w:pPr>
    </w:p>
    <w:p w:rsidR="001A3BFF" w:rsidRDefault="001A3BFF" w:rsidP="001A3BFF">
      <w:pPr>
        <w:tabs>
          <w:tab w:val="left" w:pos="720"/>
        </w:tabs>
        <w:jc w:val="both"/>
        <w:outlineLvl w:val="0"/>
      </w:pPr>
    </w:p>
    <w:p w:rsidR="001A3BFF" w:rsidRDefault="001A3BFF" w:rsidP="001A3BFF">
      <w:pPr>
        <w:tabs>
          <w:tab w:val="left" w:pos="720"/>
        </w:tabs>
        <w:jc w:val="both"/>
        <w:outlineLvl w:val="0"/>
      </w:pPr>
    </w:p>
    <w:p w:rsidR="001A3BFF" w:rsidRDefault="001A3BFF" w:rsidP="001A3BFF">
      <w:pPr>
        <w:tabs>
          <w:tab w:val="left" w:pos="720"/>
        </w:tabs>
        <w:jc w:val="both"/>
        <w:outlineLvl w:val="0"/>
      </w:pPr>
    </w:p>
    <w:p w:rsidR="001A3BFF" w:rsidRDefault="001A3BFF" w:rsidP="001A3BFF">
      <w:pPr>
        <w:tabs>
          <w:tab w:val="left" w:pos="720"/>
        </w:tabs>
        <w:jc w:val="both"/>
        <w:outlineLvl w:val="0"/>
      </w:pPr>
    </w:p>
    <w:p w:rsidR="00752F62" w:rsidRDefault="00752F62">
      <w:bookmarkStart w:id="0" w:name="_GoBack"/>
      <w:bookmarkEnd w:id="0"/>
    </w:p>
    <w:sectPr w:rsidR="00752F62" w:rsidSect="003A461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B3"/>
    <w:rsid w:val="001A3BFF"/>
    <w:rsid w:val="002371B3"/>
    <w:rsid w:val="0075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CCEB036107D3239A6BEB2080FC76EFB193BA97E9F9299A010B31392E158hD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Наталья Геннадьевна</dc:creator>
  <cp:lastModifiedBy>Кашина Наталья Геннадьевна</cp:lastModifiedBy>
  <cp:revision>2</cp:revision>
  <dcterms:created xsi:type="dcterms:W3CDTF">2020-10-06T01:35:00Z</dcterms:created>
  <dcterms:modified xsi:type="dcterms:W3CDTF">2020-10-06T01:35:00Z</dcterms:modified>
</cp:coreProperties>
</file>