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D4" w:rsidRPr="00351A68" w:rsidRDefault="002C00D4" w:rsidP="002C00D4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2C00D4" w:rsidRPr="00351A68" w:rsidRDefault="002C00D4" w:rsidP="002C00D4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2C00D4" w:rsidRPr="00351A68" w:rsidRDefault="002C00D4" w:rsidP="002C00D4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2C00D4" w:rsidRPr="00351A68" w:rsidRDefault="002C00D4" w:rsidP="002C00D4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2C00D4" w:rsidRPr="00351A68" w:rsidRDefault="002C00D4" w:rsidP="002C00D4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2C00D4" w:rsidRPr="00865097" w:rsidRDefault="002C00D4" w:rsidP="002C00D4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2C00D4" w:rsidRDefault="002C00D4" w:rsidP="002C00D4">
      <w:pPr>
        <w:rPr>
          <w:sz w:val="28"/>
          <w:szCs w:val="28"/>
        </w:rPr>
      </w:pPr>
    </w:p>
    <w:p w:rsidR="002C00D4" w:rsidRPr="00DE045D" w:rsidRDefault="002C00D4" w:rsidP="002C00D4">
      <w:pPr>
        <w:rPr>
          <w:sz w:val="28"/>
        </w:rPr>
      </w:pPr>
      <w:r w:rsidRPr="00DE045D">
        <w:rPr>
          <w:sz w:val="28"/>
        </w:rPr>
        <w:t>От  «</w:t>
      </w:r>
      <w:r>
        <w:rPr>
          <w:sz w:val="28"/>
        </w:rPr>
        <w:t>25</w:t>
      </w:r>
      <w:r w:rsidRPr="00DE045D">
        <w:rPr>
          <w:sz w:val="28"/>
        </w:rPr>
        <w:t xml:space="preserve">»   </w:t>
      </w:r>
      <w:r>
        <w:rPr>
          <w:sz w:val="28"/>
        </w:rPr>
        <w:t>ноября</w:t>
      </w:r>
      <w:r w:rsidRPr="00DE045D">
        <w:rPr>
          <w:sz w:val="28"/>
        </w:rPr>
        <w:t xml:space="preserve">  20</w:t>
      </w:r>
      <w:r>
        <w:rPr>
          <w:sz w:val="28"/>
        </w:rPr>
        <w:t>20</w:t>
      </w:r>
      <w:r w:rsidRPr="00DE045D">
        <w:rPr>
          <w:sz w:val="28"/>
        </w:rPr>
        <w:t xml:space="preserve"> г.                                                                 </w:t>
      </w:r>
      <w:r>
        <w:rPr>
          <w:sz w:val="28"/>
        </w:rPr>
        <w:t xml:space="preserve"> </w:t>
      </w:r>
      <w:r w:rsidRPr="00DE045D">
        <w:rPr>
          <w:sz w:val="28"/>
        </w:rPr>
        <w:t xml:space="preserve">       </w:t>
      </w:r>
      <w:r>
        <w:rPr>
          <w:sz w:val="28"/>
        </w:rPr>
        <w:t xml:space="preserve">       </w:t>
      </w:r>
      <w:r w:rsidRPr="00DE045D">
        <w:rPr>
          <w:sz w:val="28"/>
        </w:rPr>
        <w:t xml:space="preserve">№ </w:t>
      </w:r>
      <w:r>
        <w:rPr>
          <w:sz w:val="28"/>
        </w:rPr>
        <w:t>200</w:t>
      </w:r>
      <w:r w:rsidRPr="00DE045D">
        <w:rPr>
          <w:sz w:val="28"/>
        </w:rPr>
        <w:t xml:space="preserve">    </w:t>
      </w:r>
    </w:p>
    <w:p w:rsidR="002C00D4" w:rsidRDefault="002C00D4" w:rsidP="002C00D4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2C00D4" w:rsidTr="00B706E3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C00D4" w:rsidRDefault="002C00D4" w:rsidP="00B706E3">
            <w:pPr>
              <w:jc w:val="both"/>
              <w:rPr>
                <w:sz w:val="28"/>
              </w:rPr>
            </w:pPr>
            <w:proofErr w:type="gramStart"/>
            <w:r w:rsidRPr="006416CA">
              <w:rPr>
                <w:sz w:val="28"/>
              </w:rPr>
              <w:t xml:space="preserve">О назначении публичных слушаний по </w:t>
            </w:r>
            <w:r w:rsidRPr="007054CB">
              <w:rPr>
                <w:sz w:val="28"/>
              </w:rPr>
              <w:t>проекту решени</w:t>
            </w:r>
            <w:r>
              <w:rPr>
                <w:sz w:val="28"/>
              </w:rPr>
              <w:t>я</w:t>
            </w:r>
            <w:r w:rsidRPr="007054CB">
              <w:rPr>
                <w:sz w:val="28"/>
              </w:rPr>
              <w:t xml:space="preserve"> о предоставлении разрешени</w:t>
            </w:r>
            <w:r>
              <w:rPr>
                <w:sz w:val="28"/>
              </w:rPr>
              <w:t>я</w:t>
            </w:r>
            <w:r w:rsidRPr="007054CB">
              <w:rPr>
                <w:sz w:val="28"/>
              </w:rPr>
              <w:t xml:space="preserve"> на отклонение от предельных параметров</w:t>
            </w:r>
            <w:proofErr w:type="gramEnd"/>
            <w:r w:rsidRPr="007054CB">
              <w:rPr>
                <w:sz w:val="28"/>
              </w:rPr>
              <w:t xml:space="preserve"> разрешенного строительства, реконструкции объекта капитального строительства</w:t>
            </w:r>
          </w:p>
        </w:tc>
      </w:tr>
    </w:tbl>
    <w:p w:rsidR="002C00D4" w:rsidRDefault="002C00D4" w:rsidP="002C00D4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2C00D4" w:rsidRDefault="002C00D4" w:rsidP="002C00D4">
      <w:pPr>
        <w:ind w:firstLine="709"/>
        <w:jc w:val="both"/>
        <w:rPr>
          <w:sz w:val="28"/>
        </w:rPr>
      </w:pPr>
      <w:proofErr w:type="gramStart"/>
      <w:r w:rsidRPr="00DE045D">
        <w:rPr>
          <w:sz w:val="28"/>
        </w:rPr>
        <w:t xml:space="preserve">В соответствии с </w:t>
      </w:r>
      <w:r>
        <w:rPr>
          <w:sz w:val="28"/>
        </w:rPr>
        <w:t xml:space="preserve">ст. 5.1, </w:t>
      </w:r>
      <w:r w:rsidRPr="00DE045D">
        <w:rPr>
          <w:sz w:val="28"/>
        </w:rPr>
        <w:t xml:space="preserve">ст. </w:t>
      </w:r>
      <w:r>
        <w:rPr>
          <w:sz w:val="28"/>
        </w:rPr>
        <w:t>40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</w:t>
      </w:r>
      <w:r>
        <w:rPr>
          <w:sz w:val="28"/>
        </w:rPr>
        <w:t xml:space="preserve">,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</w:t>
      </w:r>
      <w:proofErr w:type="gramEnd"/>
      <w:r w:rsidRPr="00F545F8">
        <w:rPr>
          <w:sz w:val="28"/>
        </w:rPr>
        <w:t xml:space="preserve"> градостроительной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 xml:space="preserve"> в Новоавачинском сельском поселении</w:t>
      </w:r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 xml:space="preserve">от 27.03.2019 </w:t>
      </w:r>
      <w:r>
        <w:rPr>
          <w:sz w:val="28"/>
        </w:rPr>
        <w:t xml:space="preserve">        </w:t>
      </w:r>
      <w:r w:rsidRPr="0001015F">
        <w:rPr>
          <w:sz w:val="28"/>
        </w:rPr>
        <w:t>№ 218</w:t>
      </w:r>
      <w:r>
        <w:rPr>
          <w:sz w:val="28"/>
        </w:rPr>
        <w:t xml:space="preserve">, на основании заявления </w:t>
      </w:r>
      <w:r w:rsidR="003E6E1A">
        <w:rPr>
          <w:sz w:val="28"/>
        </w:rPr>
        <w:t>Веремей А.В.</w:t>
      </w:r>
    </w:p>
    <w:p w:rsidR="002C00D4" w:rsidRDefault="002C00D4" w:rsidP="002C00D4">
      <w:pPr>
        <w:ind w:firstLine="284"/>
        <w:jc w:val="both"/>
        <w:rPr>
          <w:sz w:val="28"/>
        </w:rPr>
      </w:pPr>
    </w:p>
    <w:p w:rsidR="002C00D4" w:rsidRDefault="002C00D4" w:rsidP="002C00D4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2C00D4" w:rsidRDefault="002C00D4" w:rsidP="002C00D4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2C00D4" w:rsidRDefault="002C00D4" w:rsidP="002C00D4">
      <w:pPr>
        <w:ind w:firstLine="709"/>
        <w:jc w:val="both"/>
        <w:rPr>
          <w:sz w:val="28"/>
        </w:rPr>
      </w:pPr>
      <w:r w:rsidRPr="006416CA">
        <w:rPr>
          <w:sz w:val="28"/>
        </w:rPr>
        <w:t xml:space="preserve">1. Назначить публичные слушания по </w:t>
      </w:r>
      <w:r w:rsidRPr="007054CB">
        <w:rPr>
          <w:sz w:val="28"/>
        </w:rPr>
        <w:t>проекту решени</w:t>
      </w:r>
      <w:r>
        <w:rPr>
          <w:sz w:val="28"/>
        </w:rPr>
        <w:t>я</w:t>
      </w:r>
      <w:r w:rsidRPr="007054CB">
        <w:rPr>
          <w:sz w:val="28"/>
        </w:rPr>
        <w:t xml:space="preserve"> о предоставлении разрешени</w:t>
      </w:r>
      <w:r>
        <w:rPr>
          <w:sz w:val="28"/>
        </w:rPr>
        <w:t>я</w:t>
      </w:r>
      <w:r w:rsidRPr="007054CB">
        <w:rPr>
          <w:sz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t xml:space="preserve"> 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r>
        <w:rPr>
          <w:sz w:val="28"/>
        </w:rPr>
        <w:t xml:space="preserve">                      </w:t>
      </w:r>
      <w:r w:rsidR="000F02F4">
        <w:rPr>
          <w:sz w:val="28"/>
        </w:rPr>
        <w:t>16</w:t>
      </w:r>
      <w:r>
        <w:rPr>
          <w:sz w:val="28"/>
        </w:rPr>
        <w:t xml:space="preserve"> </w:t>
      </w:r>
      <w:r w:rsidR="000F02F4">
        <w:rPr>
          <w:sz w:val="28"/>
        </w:rPr>
        <w:t>декабря</w:t>
      </w:r>
      <w:r>
        <w:rPr>
          <w:sz w:val="28"/>
        </w:rPr>
        <w:t xml:space="preserve"> 20</w:t>
      </w:r>
      <w:r w:rsidR="000F02F4">
        <w:rPr>
          <w:sz w:val="28"/>
        </w:rPr>
        <w:t>20</w:t>
      </w:r>
      <w:r>
        <w:rPr>
          <w:sz w:val="28"/>
        </w:rPr>
        <w:t xml:space="preserve"> года в </w:t>
      </w:r>
      <w:r w:rsidRPr="0001015F">
        <w:rPr>
          <w:sz w:val="28"/>
        </w:rPr>
        <w:t xml:space="preserve">16 часов </w:t>
      </w:r>
      <w:r>
        <w:rPr>
          <w:sz w:val="28"/>
        </w:rPr>
        <w:t>0</w:t>
      </w:r>
      <w:r w:rsidRPr="0001015F">
        <w:rPr>
          <w:sz w:val="28"/>
        </w:rPr>
        <w:t>0 минут</w:t>
      </w:r>
      <w:r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 расположенную по адресу: п</w:t>
      </w:r>
      <w:r>
        <w:rPr>
          <w:sz w:val="28"/>
        </w:rPr>
        <w:t xml:space="preserve">ос.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:rsidR="002C00D4" w:rsidRDefault="002C00D4" w:rsidP="002C0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 </w:t>
      </w:r>
      <w:r w:rsidRPr="00C9303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п.1 настоящего постановления.</w:t>
      </w:r>
    </w:p>
    <w:p w:rsidR="002C00D4" w:rsidRDefault="002C00D4" w:rsidP="002C0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19C2">
        <w:rPr>
          <w:sz w:val="28"/>
          <w:szCs w:val="28"/>
        </w:rPr>
        <w:t xml:space="preserve">Отделу земельных отношений, архитектуры и градостроительства администрации Новоавачинского сельского поселения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</w:t>
      </w:r>
      <w:r w:rsidRPr="008E56D8">
        <w:rPr>
          <w:sz w:val="28"/>
          <w:szCs w:val="28"/>
        </w:rPr>
        <w:lastRenderedPageBreak/>
        <w:t>постановление</w:t>
      </w:r>
      <w:r>
        <w:rPr>
          <w:sz w:val="28"/>
          <w:szCs w:val="28"/>
        </w:rPr>
        <w:t xml:space="preserve"> в информационном</w:t>
      </w:r>
      <w:bookmarkStart w:id="0" w:name="_GoBack"/>
      <w:bookmarkEnd w:id="0"/>
      <w:r>
        <w:rPr>
          <w:sz w:val="28"/>
          <w:szCs w:val="28"/>
        </w:rPr>
        <w:t xml:space="preserve"> бюллетене «Елизовский вестник» и разместить в местах официального обнародования.</w:t>
      </w:r>
    </w:p>
    <w:p w:rsidR="000F02F4" w:rsidRDefault="002C00D4" w:rsidP="002C00D4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C4F63">
        <w:rPr>
          <w:sz w:val="28"/>
        </w:rPr>
        <w:t>Контроль за</w:t>
      </w:r>
      <w:proofErr w:type="gramEnd"/>
      <w:r w:rsidRPr="008C4F63"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</w:t>
      </w:r>
      <w:r w:rsidR="000F02F4">
        <w:rPr>
          <w:sz w:val="28"/>
        </w:rPr>
        <w:t>.</w:t>
      </w:r>
      <w:r w:rsidRPr="008C4F63">
        <w:rPr>
          <w:sz w:val="28"/>
        </w:rPr>
        <w:t xml:space="preserve"> </w:t>
      </w:r>
    </w:p>
    <w:p w:rsidR="002C00D4" w:rsidRDefault="002C00D4" w:rsidP="002C00D4">
      <w:pPr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:rsidR="002C00D4" w:rsidRDefault="002C00D4" w:rsidP="002C00D4">
      <w:pPr>
        <w:ind w:firstLine="284"/>
        <w:jc w:val="both"/>
        <w:rPr>
          <w:sz w:val="28"/>
        </w:rPr>
      </w:pPr>
    </w:p>
    <w:p w:rsidR="002C00D4" w:rsidRDefault="002C00D4" w:rsidP="002C00D4">
      <w:pPr>
        <w:ind w:firstLine="284"/>
        <w:jc w:val="both"/>
        <w:rPr>
          <w:sz w:val="28"/>
        </w:rPr>
      </w:pPr>
    </w:p>
    <w:p w:rsidR="002C00D4" w:rsidRPr="00BF0883" w:rsidRDefault="002C00D4" w:rsidP="002C00D4">
      <w:pPr>
        <w:rPr>
          <w:sz w:val="28"/>
          <w:szCs w:val="28"/>
        </w:rPr>
      </w:pPr>
      <w:r w:rsidRPr="00BF0883">
        <w:rPr>
          <w:sz w:val="28"/>
          <w:szCs w:val="28"/>
        </w:rPr>
        <w:t>Глава Новоавачинского</w:t>
      </w:r>
    </w:p>
    <w:p w:rsidR="002C00D4" w:rsidRDefault="002C00D4" w:rsidP="002C00D4">
      <w:r w:rsidRPr="00BF0883">
        <w:rPr>
          <w:sz w:val="28"/>
          <w:szCs w:val="28"/>
        </w:rPr>
        <w:t>сельского поселения                                                                        О.А. Прокопенко</w:t>
      </w:r>
      <w:r>
        <w:t xml:space="preserve"> </w:t>
      </w:r>
    </w:p>
    <w:p w:rsidR="002C00D4" w:rsidRDefault="002C00D4" w:rsidP="002C00D4"/>
    <w:p w:rsidR="000070EB" w:rsidRDefault="000070EB"/>
    <w:sectPr w:rsidR="000070EB" w:rsidSect="004B0A0D">
      <w:type w:val="continuous"/>
      <w:pgSz w:w="11906" w:h="16838"/>
      <w:pgMar w:top="1134" w:right="566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D4"/>
    <w:rsid w:val="000070EB"/>
    <w:rsid w:val="000F02F4"/>
    <w:rsid w:val="002C00D4"/>
    <w:rsid w:val="003E6E1A"/>
    <w:rsid w:val="0046533A"/>
    <w:rsid w:val="007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00D4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00D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0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2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00D4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00D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0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2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2020-11-25T04:50:00Z</cp:lastPrinted>
  <dcterms:created xsi:type="dcterms:W3CDTF">2020-11-25T04:44:00Z</dcterms:created>
  <dcterms:modified xsi:type="dcterms:W3CDTF">2020-11-25T04:55:00Z</dcterms:modified>
</cp:coreProperties>
</file>